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D83" w:rsidRPr="007136DE" w:rsidRDefault="00E43AA4" w:rsidP="00130D83">
      <w:pPr>
        <w:keepNext/>
        <w:keepLines/>
        <w:widowControl w:val="0"/>
        <w:shd w:val="clear" w:color="auto" w:fill="00B050"/>
        <w:spacing w:after="0" w:line="240" w:lineRule="auto"/>
        <w:jc w:val="center"/>
        <w:outlineLvl w:val="0"/>
        <w:rPr>
          <w:rFonts w:ascii="Times New Roman" w:eastAsia="Calibri" w:hAnsi="Times New Roman" w:cs="Times New Roman"/>
          <w:b/>
          <w:bCs/>
          <w:color w:val="FFFFFF" w:themeColor="background1"/>
          <w:sz w:val="32"/>
          <w:szCs w:val="32"/>
          <w:lang w:val="en-US" w:eastAsia="ru-RU" w:bidi="ru-RU"/>
        </w:rPr>
      </w:pPr>
      <w:bookmarkStart w:id="0" w:name="bookmark0"/>
      <w:r>
        <w:rPr>
          <w:rFonts w:ascii="Times New Roman" w:eastAsia="Calibri" w:hAnsi="Times New Roman" w:cs="Times New Roman"/>
          <w:b/>
          <w:bCs/>
          <w:color w:val="FFFFFF" w:themeColor="background1"/>
          <w:sz w:val="32"/>
          <w:szCs w:val="32"/>
          <w:lang w:val="en-US" w:eastAsia="ru-RU" w:bidi="ru-RU"/>
        </w:rPr>
        <w:t>Reviewer’s Comments</w:t>
      </w:r>
    </w:p>
    <w:p w:rsidR="00130D83" w:rsidRDefault="00130D83" w:rsidP="001B6434">
      <w:pPr>
        <w:keepNext/>
        <w:keepLines/>
        <w:widowControl w:val="0"/>
        <w:spacing w:after="0" w:line="240" w:lineRule="auto"/>
        <w:jc w:val="both"/>
        <w:outlineLvl w:val="0"/>
        <w:rPr>
          <w:rFonts w:ascii="Times New Roman" w:eastAsia="Calibri" w:hAnsi="Times New Roman" w:cs="Times New Roman"/>
          <w:b/>
          <w:bCs/>
          <w:color w:val="000000"/>
          <w:sz w:val="24"/>
          <w:szCs w:val="24"/>
          <w:lang w:val="en-US" w:eastAsia="ru-RU" w:bidi="ru-RU"/>
        </w:rPr>
      </w:pPr>
    </w:p>
    <w:p w:rsidR="00130D83" w:rsidRDefault="00E43AA4" w:rsidP="001B6434">
      <w:pPr>
        <w:keepNext/>
        <w:keepLines/>
        <w:widowControl w:val="0"/>
        <w:spacing w:after="0" w:line="240" w:lineRule="auto"/>
        <w:jc w:val="both"/>
        <w:outlineLvl w:val="0"/>
        <w:rPr>
          <w:rFonts w:ascii="Times New Roman" w:eastAsia="Calibri" w:hAnsi="Times New Roman" w:cs="Times New Roman"/>
          <w:b/>
          <w:bCs/>
          <w:color w:val="000000"/>
          <w:sz w:val="24"/>
          <w:szCs w:val="24"/>
          <w:lang w:val="en-US" w:eastAsia="ru-RU" w:bidi="ru-RU"/>
        </w:rPr>
      </w:pPr>
      <w:commentRangeStart w:id="1"/>
      <w:r>
        <w:rPr>
          <w:rFonts w:ascii="Times New Roman" w:eastAsia="Calibri" w:hAnsi="Times New Roman" w:cs="Times New Roman"/>
          <w:b/>
          <w:bCs/>
          <w:noProof/>
          <w:color w:val="000000"/>
          <w:sz w:val="24"/>
          <w:szCs w:val="24"/>
          <w:lang w:val="en-US"/>
        </w:rPr>
        <w:drawing>
          <wp:inline distT="0" distB="0" distL="0" distR="0">
            <wp:extent cx="5874385" cy="1917716"/>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874385" cy="1917716"/>
                    </a:xfrm>
                    <a:prstGeom prst="rect">
                      <a:avLst/>
                    </a:prstGeom>
                    <a:noFill/>
                    <a:ln w="9525">
                      <a:noFill/>
                      <a:miter lim="800000"/>
                      <a:headEnd/>
                      <a:tailEnd/>
                    </a:ln>
                  </pic:spPr>
                </pic:pic>
              </a:graphicData>
            </a:graphic>
          </wp:inline>
        </w:drawing>
      </w:r>
      <w:commentRangeEnd w:id="1"/>
      <w:r>
        <w:rPr>
          <w:rStyle w:val="CommentReference"/>
        </w:rPr>
        <w:commentReference w:id="1"/>
      </w:r>
    </w:p>
    <w:p w:rsidR="00606EDB" w:rsidRPr="001B6434" w:rsidRDefault="00D71AC1" w:rsidP="001B6434">
      <w:pPr>
        <w:keepNext/>
        <w:keepLines/>
        <w:widowControl w:val="0"/>
        <w:spacing w:after="0" w:line="240" w:lineRule="auto"/>
        <w:jc w:val="both"/>
        <w:outlineLvl w:val="0"/>
        <w:rPr>
          <w:rFonts w:ascii="Times New Roman" w:eastAsia="Calibri" w:hAnsi="Times New Roman" w:cs="Times New Roman"/>
          <w:b/>
          <w:bCs/>
          <w:color w:val="000000"/>
          <w:sz w:val="24"/>
          <w:szCs w:val="24"/>
          <w:lang w:val="en-US" w:eastAsia="ru-RU" w:bidi="ru-RU"/>
        </w:rPr>
      </w:pPr>
      <w:r w:rsidRPr="001B6434">
        <w:rPr>
          <w:rFonts w:ascii="Times New Roman" w:eastAsia="Calibri" w:hAnsi="Times New Roman" w:cs="Times New Roman"/>
          <w:b/>
          <w:bCs/>
          <w:color w:val="000000"/>
          <w:sz w:val="24"/>
          <w:szCs w:val="24"/>
          <w:lang w:val="en-US" w:eastAsia="ru-RU" w:bidi="ru-RU"/>
        </w:rPr>
        <w:t>P</w:t>
      </w:r>
      <w:commentRangeStart w:id="2"/>
      <w:r w:rsidRPr="001B6434">
        <w:rPr>
          <w:rFonts w:ascii="Times New Roman" w:eastAsia="Calibri" w:hAnsi="Times New Roman" w:cs="Times New Roman"/>
          <w:b/>
          <w:bCs/>
          <w:color w:val="000000"/>
          <w:sz w:val="24"/>
          <w:szCs w:val="24"/>
          <w:lang w:val="en-US" w:eastAsia="ru-RU" w:bidi="ru-RU"/>
        </w:rPr>
        <w:t>EN</w:t>
      </w:r>
      <w:commentRangeEnd w:id="2"/>
      <w:r w:rsidR="00A95E98">
        <w:rPr>
          <w:rStyle w:val="CommentReference"/>
        </w:rPr>
        <w:commentReference w:id="2"/>
      </w:r>
      <w:r w:rsidRPr="001B6434">
        <w:rPr>
          <w:rFonts w:ascii="Times New Roman" w:eastAsia="Calibri" w:hAnsi="Times New Roman" w:cs="Times New Roman"/>
          <w:b/>
          <w:bCs/>
          <w:color w:val="000000"/>
          <w:sz w:val="24"/>
          <w:szCs w:val="24"/>
          <w:lang w:val="en-US" w:eastAsia="ru-RU" w:bidi="ru-RU"/>
        </w:rPr>
        <w:t>ETRATINGCRANIUMINJURYBYA</w:t>
      </w:r>
      <w:r w:rsidR="00B93EBF" w:rsidRPr="001B6434">
        <w:rPr>
          <w:rFonts w:ascii="Times New Roman" w:eastAsia="Calibri" w:hAnsi="Times New Roman" w:cs="Times New Roman"/>
          <w:b/>
          <w:bCs/>
          <w:color w:val="000000"/>
          <w:sz w:val="24"/>
          <w:szCs w:val="24"/>
          <w:lang w:val="en-US" w:eastAsia="ru-RU" w:bidi="ru-RU"/>
        </w:rPr>
        <w:t xml:space="preserve"> CONCRETE NAIL</w:t>
      </w:r>
      <w:bookmarkEnd w:id="0"/>
      <w:r w:rsidR="00801C38" w:rsidRPr="001B6434">
        <w:rPr>
          <w:rFonts w:ascii="Times New Roman" w:eastAsia="Calibri" w:hAnsi="Times New Roman" w:cs="Times New Roman"/>
          <w:b/>
          <w:bCs/>
          <w:color w:val="000000"/>
          <w:sz w:val="24"/>
          <w:szCs w:val="24"/>
          <w:lang w:val="en-US" w:eastAsia="ru-RU" w:bidi="ru-RU"/>
        </w:rPr>
        <w:t xml:space="preserve">: </w:t>
      </w:r>
      <w:r w:rsidR="003A4FFA" w:rsidRPr="001B6434">
        <w:rPr>
          <w:rFonts w:ascii="Times New Roman" w:eastAsia="Calibri" w:hAnsi="Times New Roman" w:cs="Times New Roman"/>
          <w:b/>
          <w:bCs/>
          <w:color w:val="000000"/>
          <w:sz w:val="24"/>
          <w:szCs w:val="24"/>
          <w:lang w:val="en-US" w:eastAsia="ru-RU" w:bidi="ru-RU"/>
        </w:rPr>
        <w:t xml:space="preserve">CASE </w:t>
      </w:r>
      <w:commentRangeStart w:id="3"/>
      <w:r w:rsidR="003A4FFA" w:rsidRPr="001B6434">
        <w:rPr>
          <w:rFonts w:ascii="Times New Roman" w:eastAsia="Calibri" w:hAnsi="Times New Roman" w:cs="Times New Roman"/>
          <w:b/>
          <w:bCs/>
          <w:color w:val="000000"/>
          <w:sz w:val="24"/>
          <w:szCs w:val="24"/>
          <w:lang w:val="en-US" w:eastAsia="ru-RU" w:bidi="ru-RU"/>
        </w:rPr>
        <w:t>STUDY</w:t>
      </w:r>
      <w:commentRangeEnd w:id="3"/>
      <w:r w:rsidR="00BA64FD">
        <w:rPr>
          <w:rStyle w:val="CommentReference"/>
        </w:rPr>
        <w:commentReference w:id="3"/>
      </w:r>
    </w:p>
    <w:p w:rsidR="006627E3" w:rsidRPr="001B6434" w:rsidRDefault="006627E3" w:rsidP="001B6434">
      <w:pPr>
        <w:keepNext/>
        <w:keepLines/>
        <w:widowControl w:val="0"/>
        <w:spacing w:after="0" w:line="240" w:lineRule="auto"/>
        <w:jc w:val="both"/>
        <w:outlineLvl w:val="0"/>
        <w:rPr>
          <w:rStyle w:val="2"/>
          <w:rFonts w:ascii="Times New Roman" w:hAnsi="Times New Roman" w:cs="Times New Roman"/>
          <w:b/>
          <w:sz w:val="24"/>
          <w:szCs w:val="24"/>
          <w:lang w:val="en-US"/>
        </w:rPr>
      </w:pPr>
    </w:p>
    <w:p w:rsidR="00801C38" w:rsidRPr="001B6434" w:rsidRDefault="00801C38" w:rsidP="001B6434">
      <w:pPr>
        <w:keepNext/>
        <w:keepLines/>
        <w:widowControl w:val="0"/>
        <w:spacing w:after="0" w:line="240" w:lineRule="auto"/>
        <w:jc w:val="both"/>
        <w:outlineLvl w:val="0"/>
        <w:rPr>
          <w:rStyle w:val="2"/>
          <w:rFonts w:ascii="Times New Roman" w:hAnsi="Times New Roman" w:cs="Times New Roman"/>
          <w:b/>
          <w:sz w:val="24"/>
          <w:szCs w:val="24"/>
          <w:lang w:val="en-US"/>
        </w:rPr>
      </w:pPr>
      <w:r w:rsidRPr="001B6434">
        <w:rPr>
          <w:rStyle w:val="2"/>
          <w:rFonts w:ascii="Times New Roman" w:hAnsi="Times New Roman" w:cs="Times New Roman"/>
          <w:b/>
          <w:sz w:val="24"/>
          <w:szCs w:val="24"/>
          <w:lang w:val="en-US"/>
        </w:rPr>
        <w:t>Abstract</w:t>
      </w:r>
    </w:p>
    <w:p w:rsidR="003A4FFA" w:rsidRPr="001B6434" w:rsidRDefault="003A4FFA" w:rsidP="001B6434">
      <w:pPr>
        <w:keepNext/>
        <w:keepLines/>
        <w:widowControl w:val="0"/>
        <w:spacing w:after="0" w:line="240" w:lineRule="auto"/>
        <w:jc w:val="both"/>
        <w:outlineLvl w:val="0"/>
        <w:rPr>
          <w:rStyle w:val="2"/>
          <w:rFonts w:ascii="Times New Roman" w:hAnsi="Times New Roman" w:cs="Times New Roman"/>
          <w:sz w:val="24"/>
          <w:szCs w:val="24"/>
          <w:lang w:val="en-US"/>
        </w:rPr>
      </w:pPr>
      <w:r w:rsidRPr="001B6434">
        <w:rPr>
          <w:rStyle w:val="2"/>
          <w:rFonts w:ascii="Times New Roman" w:hAnsi="Times New Roman" w:cs="Times New Roman"/>
          <w:sz w:val="24"/>
          <w:szCs w:val="24"/>
          <w:lang w:val="en-US"/>
        </w:rPr>
        <w:t xml:space="preserve">The article describes a case study, demonstrating the infliction of a single blind penetrating «gunshot» wound to the head with a </w:t>
      </w:r>
      <w:r w:rsidR="00B93EBF" w:rsidRPr="001B6434">
        <w:rPr>
          <w:rStyle w:val="2"/>
          <w:rFonts w:ascii="Times New Roman" w:hAnsi="Times New Roman" w:cs="Times New Roman"/>
          <w:sz w:val="24"/>
          <w:szCs w:val="24"/>
          <w:lang w:val="en-US"/>
        </w:rPr>
        <w:t>concrete nail</w:t>
      </w:r>
      <w:r w:rsidRPr="001B6434">
        <w:rPr>
          <w:rStyle w:val="2"/>
          <w:rFonts w:ascii="Times New Roman" w:hAnsi="Times New Roman" w:cs="Times New Roman"/>
          <w:sz w:val="24"/>
          <w:szCs w:val="24"/>
          <w:lang w:val="en-US"/>
        </w:rPr>
        <w:t xml:space="preserve"> fired from a</w:t>
      </w:r>
      <w:r w:rsidR="00661730">
        <w:rPr>
          <w:rStyle w:val="2"/>
          <w:rFonts w:ascii="Times New Roman" w:hAnsi="Times New Roman" w:cs="Times New Roman"/>
          <w:sz w:val="24"/>
          <w:szCs w:val="24"/>
          <w:lang w:val="en-US"/>
        </w:rPr>
        <w:t xml:space="preserve"> </w:t>
      </w:r>
      <w:r w:rsidR="00B93EBF" w:rsidRPr="001B6434">
        <w:rPr>
          <w:rStyle w:val="2"/>
          <w:rFonts w:ascii="Times New Roman" w:hAnsi="Times New Roman" w:cs="Times New Roman"/>
          <w:sz w:val="24"/>
          <w:szCs w:val="24"/>
          <w:lang w:val="en-US"/>
        </w:rPr>
        <w:t>powder-actuated fastening tool</w:t>
      </w:r>
      <w:r w:rsidRPr="001B6434">
        <w:rPr>
          <w:rStyle w:val="2"/>
          <w:rFonts w:ascii="Times New Roman" w:hAnsi="Times New Roman" w:cs="Times New Roman"/>
          <w:sz w:val="24"/>
          <w:szCs w:val="24"/>
          <w:lang w:val="en-US"/>
        </w:rPr>
        <w:t xml:space="preserve">. </w:t>
      </w:r>
      <w:r w:rsidR="00B93EBF" w:rsidRPr="001B6434">
        <w:rPr>
          <w:rStyle w:val="2"/>
          <w:rFonts w:ascii="Times New Roman" w:hAnsi="Times New Roman" w:cs="Times New Roman"/>
          <w:sz w:val="24"/>
          <w:szCs w:val="24"/>
          <w:lang w:val="en-US"/>
        </w:rPr>
        <w:t>F</w:t>
      </w:r>
      <w:r w:rsidRPr="001B6434">
        <w:rPr>
          <w:rStyle w:val="2"/>
          <w:rFonts w:ascii="Times New Roman" w:hAnsi="Times New Roman" w:cs="Times New Roman"/>
          <w:sz w:val="24"/>
          <w:szCs w:val="24"/>
          <w:lang w:val="en-US"/>
        </w:rPr>
        <w:t xml:space="preserve">orensic examination of the </w:t>
      </w:r>
      <w:r w:rsidR="00B93EBF" w:rsidRPr="001B6434">
        <w:rPr>
          <w:rStyle w:val="2"/>
          <w:rFonts w:ascii="Times New Roman" w:hAnsi="Times New Roman" w:cs="Times New Roman"/>
          <w:sz w:val="24"/>
          <w:szCs w:val="24"/>
          <w:lang w:val="en-US"/>
        </w:rPr>
        <w:t>injury</w:t>
      </w:r>
      <w:r w:rsidRPr="001B6434">
        <w:rPr>
          <w:rStyle w:val="2"/>
          <w:rFonts w:ascii="Times New Roman" w:hAnsi="Times New Roman" w:cs="Times New Roman"/>
          <w:sz w:val="24"/>
          <w:szCs w:val="24"/>
          <w:lang w:val="en-US"/>
        </w:rPr>
        <w:t xml:space="preserve"> caused by </w:t>
      </w:r>
      <w:r w:rsidR="00B93EBF" w:rsidRPr="001B6434">
        <w:rPr>
          <w:rStyle w:val="2"/>
          <w:rFonts w:ascii="Times New Roman" w:hAnsi="Times New Roman" w:cs="Times New Roman"/>
          <w:sz w:val="24"/>
          <w:szCs w:val="24"/>
          <w:lang w:val="en-US"/>
        </w:rPr>
        <w:t xml:space="preserve">atypical </w:t>
      </w:r>
      <w:r w:rsidRPr="001B6434">
        <w:rPr>
          <w:rStyle w:val="2"/>
          <w:rFonts w:ascii="Times New Roman" w:hAnsi="Times New Roman" w:cs="Times New Roman"/>
          <w:sz w:val="24"/>
          <w:szCs w:val="24"/>
          <w:lang w:val="en-US"/>
        </w:rPr>
        <w:t xml:space="preserve">projectiles when fired from </w:t>
      </w:r>
      <w:r w:rsidR="00B93EBF" w:rsidRPr="001B6434">
        <w:rPr>
          <w:rStyle w:val="2"/>
          <w:rFonts w:ascii="Times New Roman" w:hAnsi="Times New Roman" w:cs="Times New Roman"/>
          <w:sz w:val="24"/>
          <w:szCs w:val="24"/>
          <w:lang w:val="en-US"/>
        </w:rPr>
        <w:t>atypical</w:t>
      </w:r>
      <w:r w:rsidRPr="001B6434">
        <w:rPr>
          <w:rStyle w:val="2"/>
          <w:rFonts w:ascii="Times New Roman" w:hAnsi="Times New Roman" w:cs="Times New Roman"/>
          <w:sz w:val="24"/>
          <w:szCs w:val="24"/>
          <w:lang w:val="en-US"/>
        </w:rPr>
        <w:t xml:space="preserve"> firearms </w:t>
      </w:r>
      <w:r w:rsidR="00CA0207" w:rsidRPr="001B6434">
        <w:rPr>
          <w:rStyle w:val="2"/>
          <w:rFonts w:ascii="Times New Roman" w:hAnsi="Times New Roman" w:cs="Times New Roman"/>
          <w:sz w:val="24"/>
          <w:szCs w:val="24"/>
          <w:lang w:val="en-US"/>
        </w:rPr>
        <w:t>can be</w:t>
      </w:r>
      <w:r w:rsidRPr="001B6434">
        <w:rPr>
          <w:rStyle w:val="2"/>
          <w:rFonts w:ascii="Times New Roman" w:hAnsi="Times New Roman" w:cs="Times New Roman"/>
          <w:sz w:val="24"/>
          <w:szCs w:val="24"/>
          <w:lang w:val="en-US"/>
        </w:rPr>
        <w:t xml:space="preserve"> a difficult ta</w:t>
      </w:r>
      <w:r w:rsidR="00475E42" w:rsidRPr="001B6434">
        <w:rPr>
          <w:rStyle w:val="2"/>
          <w:rFonts w:ascii="Times New Roman" w:hAnsi="Times New Roman" w:cs="Times New Roman"/>
          <w:sz w:val="24"/>
          <w:szCs w:val="24"/>
          <w:lang w:val="en-US"/>
        </w:rPr>
        <w:t>sk</w:t>
      </w:r>
      <w:r w:rsidRPr="001B6434">
        <w:rPr>
          <w:rStyle w:val="2"/>
          <w:rFonts w:ascii="Times New Roman" w:hAnsi="Times New Roman" w:cs="Times New Roman"/>
          <w:sz w:val="24"/>
          <w:szCs w:val="24"/>
          <w:lang w:val="en-US"/>
        </w:rPr>
        <w:t xml:space="preserve">. The results of a thorough </w:t>
      </w:r>
      <w:r w:rsidR="00B93EBF" w:rsidRPr="001B6434">
        <w:rPr>
          <w:rStyle w:val="2"/>
          <w:rFonts w:ascii="Times New Roman" w:hAnsi="Times New Roman" w:cs="Times New Roman"/>
          <w:sz w:val="24"/>
          <w:szCs w:val="24"/>
          <w:lang w:val="en-US"/>
        </w:rPr>
        <w:t>autopsy</w:t>
      </w:r>
      <w:r w:rsidRPr="001B6434">
        <w:rPr>
          <w:rStyle w:val="2"/>
          <w:rFonts w:ascii="Times New Roman" w:hAnsi="Times New Roman" w:cs="Times New Roman"/>
          <w:sz w:val="24"/>
          <w:szCs w:val="24"/>
          <w:lang w:val="en-US"/>
        </w:rPr>
        <w:t xml:space="preserve"> examination of the </w:t>
      </w:r>
      <w:r w:rsidR="00475E42" w:rsidRPr="001B6434">
        <w:rPr>
          <w:rStyle w:val="2"/>
          <w:rFonts w:ascii="Times New Roman" w:hAnsi="Times New Roman" w:cs="Times New Roman"/>
          <w:sz w:val="24"/>
          <w:szCs w:val="24"/>
          <w:lang w:val="en-US"/>
        </w:rPr>
        <w:t>body</w:t>
      </w:r>
      <w:r w:rsidRPr="001B6434">
        <w:rPr>
          <w:rStyle w:val="2"/>
          <w:rFonts w:ascii="Times New Roman" w:hAnsi="Times New Roman" w:cs="Times New Roman"/>
          <w:sz w:val="24"/>
          <w:szCs w:val="24"/>
          <w:lang w:val="en-US"/>
        </w:rPr>
        <w:t xml:space="preserve"> and the </w:t>
      </w:r>
      <w:r w:rsidR="00CA0207" w:rsidRPr="001B6434">
        <w:rPr>
          <w:rStyle w:val="2"/>
          <w:rFonts w:ascii="Times New Roman" w:hAnsi="Times New Roman" w:cs="Times New Roman"/>
          <w:sz w:val="24"/>
          <w:szCs w:val="24"/>
          <w:lang w:val="en-US"/>
        </w:rPr>
        <w:t>ante-</w:t>
      </w:r>
      <w:r w:rsidRPr="001B6434">
        <w:rPr>
          <w:rStyle w:val="2"/>
          <w:rFonts w:ascii="Times New Roman" w:hAnsi="Times New Roman" w:cs="Times New Roman"/>
          <w:sz w:val="24"/>
          <w:szCs w:val="24"/>
          <w:lang w:val="en-US"/>
        </w:rPr>
        <w:t>/post-mortem d</w:t>
      </w:r>
      <w:r w:rsidR="00CA0207" w:rsidRPr="001B6434">
        <w:rPr>
          <w:rStyle w:val="2"/>
          <w:rFonts w:ascii="Times New Roman" w:hAnsi="Times New Roman" w:cs="Times New Roman"/>
          <w:sz w:val="24"/>
          <w:szCs w:val="24"/>
          <w:lang w:val="en-US"/>
        </w:rPr>
        <w:t>iscovery</w:t>
      </w:r>
      <w:r w:rsidRPr="001B6434">
        <w:rPr>
          <w:rStyle w:val="2"/>
          <w:rFonts w:ascii="Times New Roman" w:hAnsi="Times New Roman" w:cs="Times New Roman"/>
          <w:sz w:val="24"/>
          <w:szCs w:val="24"/>
          <w:lang w:val="en-US"/>
        </w:rPr>
        <w:t xml:space="preserve"> of </w:t>
      </w:r>
      <w:r w:rsidR="00B93EBF" w:rsidRPr="001B6434">
        <w:rPr>
          <w:rStyle w:val="2"/>
          <w:rFonts w:ascii="Times New Roman" w:hAnsi="Times New Roman" w:cs="Times New Roman"/>
          <w:sz w:val="24"/>
          <w:szCs w:val="24"/>
          <w:lang w:val="en-US"/>
        </w:rPr>
        <w:t xml:space="preserve">atypical </w:t>
      </w:r>
      <w:r w:rsidR="00475E42" w:rsidRPr="001B6434">
        <w:rPr>
          <w:rStyle w:val="2"/>
          <w:rFonts w:ascii="Times New Roman" w:hAnsi="Times New Roman" w:cs="Times New Roman"/>
          <w:sz w:val="24"/>
          <w:szCs w:val="24"/>
          <w:lang w:val="en-US"/>
        </w:rPr>
        <w:t>projectiles</w:t>
      </w:r>
      <w:r w:rsidRPr="001B6434">
        <w:rPr>
          <w:rStyle w:val="2"/>
          <w:rFonts w:ascii="Times New Roman" w:hAnsi="Times New Roman" w:cs="Times New Roman"/>
          <w:sz w:val="24"/>
          <w:szCs w:val="24"/>
          <w:lang w:val="en-US"/>
        </w:rPr>
        <w:t xml:space="preserve"> (</w:t>
      </w:r>
      <w:r w:rsidR="00475E42" w:rsidRPr="001B6434">
        <w:rPr>
          <w:rStyle w:val="2"/>
          <w:rFonts w:ascii="Times New Roman" w:hAnsi="Times New Roman" w:cs="Times New Roman"/>
          <w:sz w:val="24"/>
          <w:szCs w:val="24"/>
          <w:lang w:val="en-US"/>
        </w:rPr>
        <w:t xml:space="preserve">or other </w:t>
      </w:r>
      <w:r w:rsidRPr="001B6434">
        <w:rPr>
          <w:rStyle w:val="2"/>
          <w:rFonts w:ascii="Times New Roman" w:hAnsi="Times New Roman" w:cs="Times New Roman"/>
          <w:sz w:val="24"/>
          <w:szCs w:val="24"/>
          <w:lang w:val="en-US"/>
        </w:rPr>
        <w:t xml:space="preserve">foreign objects) in the </w:t>
      </w:r>
      <w:r w:rsidR="00475E42" w:rsidRPr="001B6434">
        <w:rPr>
          <w:rStyle w:val="2"/>
          <w:rFonts w:ascii="Times New Roman" w:hAnsi="Times New Roman" w:cs="Times New Roman"/>
          <w:sz w:val="24"/>
          <w:szCs w:val="24"/>
          <w:lang w:val="en-US"/>
        </w:rPr>
        <w:t>victim’s body</w:t>
      </w:r>
      <w:r w:rsidR="00B93EBF" w:rsidRPr="001B6434">
        <w:rPr>
          <w:rStyle w:val="2"/>
          <w:rFonts w:ascii="Times New Roman" w:hAnsi="Times New Roman" w:cs="Times New Roman"/>
          <w:sz w:val="24"/>
          <w:szCs w:val="24"/>
          <w:lang w:val="en-US"/>
        </w:rPr>
        <w:t xml:space="preserve">are theprerequisitefor </w:t>
      </w:r>
      <w:r w:rsidRPr="001B6434">
        <w:rPr>
          <w:rStyle w:val="2"/>
          <w:rFonts w:ascii="Times New Roman" w:hAnsi="Times New Roman" w:cs="Times New Roman"/>
          <w:sz w:val="24"/>
          <w:szCs w:val="24"/>
          <w:lang w:val="en-US"/>
        </w:rPr>
        <w:t>correct interpret</w:t>
      </w:r>
      <w:r w:rsidR="00B93EBF" w:rsidRPr="001B6434">
        <w:rPr>
          <w:rStyle w:val="2"/>
          <w:rFonts w:ascii="Times New Roman" w:hAnsi="Times New Roman" w:cs="Times New Roman"/>
          <w:sz w:val="24"/>
          <w:szCs w:val="24"/>
          <w:lang w:val="en-US"/>
        </w:rPr>
        <w:t xml:space="preserve">ation of </w:t>
      </w:r>
      <w:r w:rsidRPr="001B6434">
        <w:rPr>
          <w:rStyle w:val="2"/>
          <w:rFonts w:ascii="Times New Roman" w:hAnsi="Times New Roman" w:cs="Times New Roman"/>
          <w:sz w:val="24"/>
          <w:szCs w:val="24"/>
          <w:lang w:val="en-US"/>
        </w:rPr>
        <w:t xml:space="preserve">the </w:t>
      </w:r>
      <w:r w:rsidR="00B93EBF" w:rsidRPr="001B6434">
        <w:rPr>
          <w:rStyle w:val="2"/>
          <w:rFonts w:ascii="Times New Roman" w:hAnsi="Times New Roman" w:cs="Times New Roman"/>
          <w:sz w:val="24"/>
          <w:szCs w:val="24"/>
          <w:lang w:val="en-US"/>
        </w:rPr>
        <w:t xml:space="preserve">injury </w:t>
      </w:r>
      <w:r w:rsidRPr="001B6434">
        <w:rPr>
          <w:rStyle w:val="2"/>
          <w:rFonts w:ascii="Times New Roman" w:hAnsi="Times New Roman" w:cs="Times New Roman"/>
          <w:sz w:val="24"/>
          <w:szCs w:val="24"/>
          <w:lang w:val="en-US"/>
        </w:rPr>
        <w:t xml:space="preserve">morphological </w:t>
      </w:r>
      <w:commentRangeStart w:id="5"/>
      <w:r w:rsidR="00B93EBF" w:rsidRPr="001B6434">
        <w:rPr>
          <w:rStyle w:val="2"/>
          <w:rFonts w:ascii="Times New Roman" w:hAnsi="Times New Roman" w:cs="Times New Roman"/>
          <w:sz w:val="24"/>
          <w:szCs w:val="24"/>
          <w:lang w:val="en-US"/>
        </w:rPr>
        <w:t>features</w:t>
      </w:r>
      <w:commentRangeEnd w:id="5"/>
      <w:r w:rsidR="00390511">
        <w:rPr>
          <w:rStyle w:val="CommentReference"/>
        </w:rPr>
        <w:commentReference w:id="5"/>
      </w:r>
      <w:r w:rsidRPr="001B6434">
        <w:rPr>
          <w:rStyle w:val="2"/>
          <w:rFonts w:ascii="Times New Roman" w:hAnsi="Times New Roman" w:cs="Times New Roman"/>
          <w:sz w:val="24"/>
          <w:szCs w:val="24"/>
          <w:lang w:val="en-US"/>
        </w:rPr>
        <w:t>.</w:t>
      </w:r>
    </w:p>
    <w:p w:rsidR="00801C38" w:rsidRPr="001B6434" w:rsidRDefault="00801C38" w:rsidP="001B6434">
      <w:pPr>
        <w:keepNext/>
        <w:keepLines/>
        <w:widowControl w:val="0"/>
        <w:spacing w:after="0" w:line="240" w:lineRule="auto"/>
        <w:jc w:val="both"/>
        <w:outlineLvl w:val="0"/>
        <w:rPr>
          <w:rStyle w:val="2"/>
          <w:rFonts w:ascii="Times New Roman" w:hAnsi="Times New Roman" w:cs="Times New Roman"/>
          <w:b/>
          <w:sz w:val="24"/>
          <w:szCs w:val="24"/>
          <w:lang w:val="en-US"/>
        </w:rPr>
      </w:pPr>
    </w:p>
    <w:p w:rsidR="003A4FFA" w:rsidRPr="001B6434" w:rsidRDefault="003A4FFA" w:rsidP="001B6434">
      <w:pPr>
        <w:keepNext/>
        <w:keepLines/>
        <w:widowControl w:val="0"/>
        <w:spacing w:after="0" w:line="240" w:lineRule="auto"/>
        <w:jc w:val="both"/>
        <w:outlineLvl w:val="0"/>
        <w:rPr>
          <w:rStyle w:val="2"/>
          <w:rFonts w:ascii="Times New Roman" w:hAnsi="Times New Roman" w:cs="Times New Roman"/>
          <w:sz w:val="24"/>
          <w:szCs w:val="24"/>
          <w:lang w:val="en-US"/>
        </w:rPr>
      </w:pPr>
      <w:r w:rsidRPr="001B6434">
        <w:rPr>
          <w:rStyle w:val="2"/>
          <w:rFonts w:ascii="Times New Roman" w:hAnsi="Times New Roman" w:cs="Times New Roman"/>
          <w:b/>
          <w:sz w:val="24"/>
          <w:szCs w:val="24"/>
          <w:lang w:val="en-US"/>
        </w:rPr>
        <w:t>Keywords:</w:t>
      </w:r>
      <w:r w:rsidR="00661730">
        <w:rPr>
          <w:rStyle w:val="2"/>
          <w:rFonts w:ascii="Times New Roman" w:hAnsi="Times New Roman" w:cs="Times New Roman"/>
          <w:b/>
          <w:sz w:val="24"/>
          <w:szCs w:val="24"/>
          <w:lang w:val="en-US"/>
        </w:rPr>
        <w:t xml:space="preserve"> </w:t>
      </w:r>
      <w:r w:rsidR="00B93EBF" w:rsidRPr="001B6434">
        <w:rPr>
          <w:rStyle w:val="2"/>
          <w:rFonts w:ascii="Times New Roman" w:hAnsi="Times New Roman" w:cs="Times New Roman"/>
          <w:sz w:val="24"/>
          <w:szCs w:val="24"/>
          <w:lang w:val="en-US"/>
        </w:rPr>
        <w:t>atypical</w:t>
      </w:r>
      <w:r w:rsidR="00661730">
        <w:rPr>
          <w:rStyle w:val="2"/>
          <w:rFonts w:ascii="Times New Roman" w:hAnsi="Times New Roman" w:cs="Times New Roman"/>
          <w:sz w:val="24"/>
          <w:szCs w:val="24"/>
          <w:lang w:val="en-US"/>
        </w:rPr>
        <w:t xml:space="preserve"> </w:t>
      </w:r>
      <w:r w:rsidRPr="001B6434">
        <w:rPr>
          <w:rStyle w:val="2"/>
          <w:rFonts w:ascii="Times New Roman" w:hAnsi="Times New Roman" w:cs="Times New Roman"/>
          <w:sz w:val="24"/>
          <w:szCs w:val="24"/>
          <w:lang w:val="en-US"/>
        </w:rPr>
        <w:t xml:space="preserve">projectile; </w:t>
      </w:r>
      <w:r w:rsidR="00B93EBF" w:rsidRPr="001B6434">
        <w:rPr>
          <w:rStyle w:val="2"/>
          <w:rFonts w:ascii="Times New Roman" w:hAnsi="Times New Roman" w:cs="Times New Roman"/>
          <w:sz w:val="24"/>
          <w:szCs w:val="24"/>
          <w:lang w:val="en-US"/>
        </w:rPr>
        <w:t>atypical fire</w:t>
      </w:r>
      <w:r w:rsidR="00C76E39" w:rsidRPr="001B6434">
        <w:rPr>
          <w:rStyle w:val="2"/>
          <w:rFonts w:ascii="Times New Roman" w:hAnsi="Times New Roman" w:cs="Times New Roman"/>
          <w:sz w:val="24"/>
          <w:szCs w:val="24"/>
          <w:lang w:val="en-US"/>
        </w:rPr>
        <w:t>arms</w:t>
      </w:r>
      <w:r w:rsidRPr="001B6434">
        <w:rPr>
          <w:rStyle w:val="2"/>
          <w:rFonts w:ascii="Times New Roman" w:hAnsi="Times New Roman" w:cs="Times New Roman"/>
          <w:sz w:val="24"/>
          <w:szCs w:val="24"/>
          <w:lang w:val="en-US"/>
        </w:rPr>
        <w:t xml:space="preserve">; </w:t>
      </w:r>
      <w:r w:rsidR="00B93EBF" w:rsidRPr="001B6434">
        <w:rPr>
          <w:rStyle w:val="2"/>
          <w:rFonts w:ascii="Times New Roman" w:hAnsi="Times New Roman" w:cs="Times New Roman"/>
          <w:sz w:val="24"/>
          <w:szCs w:val="24"/>
          <w:lang w:val="en-US"/>
        </w:rPr>
        <w:t>powder-actuated fastening tool</w:t>
      </w:r>
      <w:r w:rsidRPr="001B6434">
        <w:rPr>
          <w:rStyle w:val="2"/>
          <w:rFonts w:ascii="Times New Roman" w:hAnsi="Times New Roman" w:cs="Times New Roman"/>
          <w:sz w:val="24"/>
          <w:szCs w:val="24"/>
          <w:lang w:val="en-US"/>
        </w:rPr>
        <w:t xml:space="preserve">; </w:t>
      </w:r>
      <w:commentRangeStart w:id="6"/>
      <w:r w:rsidRPr="001B6434">
        <w:rPr>
          <w:rStyle w:val="2"/>
          <w:rFonts w:ascii="Times New Roman" w:hAnsi="Times New Roman" w:cs="Times New Roman"/>
          <w:sz w:val="24"/>
          <w:szCs w:val="24"/>
          <w:lang w:val="en-US"/>
        </w:rPr>
        <w:t>gunshot</w:t>
      </w:r>
      <w:commentRangeEnd w:id="6"/>
      <w:r w:rsidR="00BA64FD">
        <w:rPr>
          <w:rStyle w:val="CommentReference"/>
        </w:rPr>
        <w:commentReference w:id="6"/>
      </w:r>
      <w:r w:rsidRPr="001B6434">
        <w:rPr>
          <w:rStyle w:val="2"/>
          <w:rFonts w:ascii="Times New Roman" w:hAnsi="Times New Roman" w:cs="Times New Roman"/>
          <w:sz w:val="24"/>
          <w:szCs w:val="24"/>
          <w:lang w:val="en-US"/>
        </w:rPr>
        <w:t xml:space="preserve"> wound; </w:t>
      </w:r>
      <w:r w:rsidR="00C76E39" w:rsidRPr="001B6434">
        <w:rPr>
          <w:rStyle w:val="2"/>
          <w:rFonts w:ascii="Times New Roman" w:hAnsi="Times New Roman" w:cs="Times New Roman"/>
          <w:sz w:val="24"/>
          <w:szCs w:val="24"/>
          <w:lang w:val="en-US"/>
        </w:rPr>
        <w:t>cranium</w:t>
      </w:r>
    </w:p>
    <w:p w:rsidR="003A4FFA" w:rsidRPr="001B6434" w:rsidRDefault="003A4FFA" w:rsidP="001B6434">
      <w:pPr>
        <w:keepNext/>
        <w:keepLines/>
        <w:widowControl w:val="0"/>
        <w:spacing w:after="0" w:line="240" w:lineRule="auto"/>
        <w:jc w:val="both"/>
        <w:outlineLvl w:val="0"/>
        <w:rPr>
          <w:rStyle w:val="2"/>
          <w:rFonts w:ascii="Times New Roman" w:hAnsi="Times New Roman" w:cs="Times New Roman"/>
          <w:sz w:val="24"/>
          <w:szCs w:val="24"/>
          <w:lang w:val="en-US"/>
        </w:rPr>
      </w:pPr>
    </w:p>
    <w:p w:rsidR="00982DFF" w:rsidRPr="001B6434" w:rsidRDefault="00982DFF" w:rsidP="001B6434">
      <w:pPr>
        <w:keepNext/>
        <w:keepLines/>
        <w:widowControl w:val="0"/>
        <w:spacing w:after="0" w:line="240" w:lineRule="auto"/>
        <w:jc w:val="both"/>
        <w:outlineLvl w:val="0"/>
        <w:rPr>
          <w:rStyle w:val="2"/>
          <w:rFonts w:ascii="Times New Roman" w:hAnsi="Times New Roman" w:cs="Times New Roman"/>
          <w:b/>
          <w:sz w:val="24"/>
          <w:szCs w:val="24"/>
          <w:lang w:val="en-US"/>
        </w:rPr>
      </w:pPr>
      <w:r w:rsidRPr="001B6434">
        <w:rPr>
          <w:rStyle w:val="2"/>
          <w:rFonts w:ascii="Times New Roman" w:hAnsi="Times New Roman" w:cs="Times New Roman"/>
          <w:b/>
          <w:sz w:val="24"/>
          <w:szCs w:val="24"/>
          <w:lang w:val="en-US"/>
        </w:rPr>
        <w:t xml:space="preserve">1. </w:t>
      </w:r>
      <w:r w:rsidR="003A4FFA" w:rsidRPr="001B6434">
        <w:rPr>
          <w:rStyle w:val="2"/>
          <w:rFonts w:ascii="Times New Roman" w:hAnsi="Times New Roman" w:cs="Times New Roman"/>
          <w:b/>
          <w:sz w:val="24"/>
          <w:szCs w:val="24"/>
          <w:lang w:val="en-US"/>
        </w:rPr>
        <w:t>In</w:t>
      </w:r>
      <w:commentRangeStart w:id="7"/>
      <w:r w:rsidR="003A4FFA" w:rsidRPr="001B6434">
        <w:rPr>
          <w:rStyle w:val="2"/>
          <w:rFonts w:ascii="Times New Roman" w:hAnsi="Times New Roman" w:cs="Times New Roman"/>
          <w:b/>
          <w:sz w:val="24"/>
          <w:szCs w:val="24"/>
          <w:lang w:val="en-US"/>
        </w:rPr>
        <w:t>troduction</w:t>
      </w:r>
      <w:commentRangeEnd w:id="7"/>
      <w:r w:rsidR="00A95E98">
        <w:rPr>
          <w:rStyle w:val="CommentReference"/>
        </w:rPr>
        <w:commentReference w:id="7"/>
      </w:r>
    </w:p>
    <w:p w:rsidR="003A4FFA" w:rsidRPr="001B6434" w:rsidRDefault="003A4FFA" w:rsidP="001B6434">
      <w:pPr>
        <w:keepNext/>
        <w:keepLines/>
        <w:widowControl w:val="0"/>
        <w:spacing w:after="0" w:line="240" w:lineRule="auto"/>
        <w:jc w:val="both"/>
        <w:outlineLvl w:val="0"/>
        <w:rPr>
          <w:rStyle w:val="2"/>
          <w:rFonts w:ascii="Times New Roman" w:hAnsi="Times New Roman" w:cs="Times New Roman"/>
          <w:sz w:val="24"/>
          <w:szCs w:val="24"/>
          <w:lang w:val="en-US"/>
        </w:rPr>
      </w:pPr>
      <w:r w:rsidRPr="001B6434">
        <w:rPr>
          <w:rStyle w:val="2"/>
          <w:rFonts w:ascii="Times New Roman" w:hAnsi="Times New Roman" w:cs="Times New Roman"/>
          <w:sz w:val="24"/>
          <w:szCs w:val="24"/>
          <w:lang w:val="en-US"/>
        </w:rPr>
        <w:t xml:space="preserve">Penetrating head injuries </w:t>
      </w:r>
      <w:r w:rsidR="00C76E39" w:rsidRPr="001B6434">
        <w:rPr>
          <w:rStyle w:val="2"/>
          <w:rFonts w:ascii="Times New Roman" w:hAnsi="Times New Roman" w:cs="Times New Roman"/>
          <w:sz w:val="24"/>
          <w:szCs w:val="24"/>
          <w:lang w:val="en-US"/>
        </w:rPr>
        <w:t xml:space="preserve">caused by </w:t>
      </w:r>
      <w:r w:rsidR="00B93EBF" w:rsidRPr="001B6434">
        <w:rPr>
          <w:rStyle w:val="2"/>
          <w:rFonts w:ascii="Times New Roman" w:hAnsi="Times New Roman" w:cs="Times New Roman"/>
          <w:sz w:val="24"/>
          <w:szCs w:val="24"/>
          <w:lang w:val="en-US"/>
        </w:rPr>
        <w:t>atypical</w:t>
      </w:r>
      <w:r w:rsidRPr="001B6434">
        <w:rPr>
          <w:rStyle w:val="2"/>
          <w:rFonts w:ascii="Times New Roman" w:hAnsi="Times New Roman" w:cs="Times New Roman"/>
          <w:sz w:val="24"/>
          <w:szCs w:val="24"/>
          <w:lang w:val="en-US"/>
        </w:rPr>
        <w:t xml:space="preserve"> projectiles </w:t>
      </w:r>
      <w:r w:rsidR="00C76E39" w:rsidRPr="001B6434">
        <w:rPr>
          <w:rStyle w:val="2"/>
          <w:rFonts w:ascii="Times New Roman" w:hAnsi="Times New Roman" w:cs="Times New Roman"/>
          <w:sz w:val="24"/>
          <w:szCs w:val="24"/>
          <w:lang w:val="en-US"/>
        </w:rPr>
        <w:t>can be</w:t>
      </w:r>
      <w:r w:rsidR="00B93EBF" w:rsidRPr="001B6434">
        <w:rPr>
          <w:rStyle w:val="2"/>
          <w:rFonts w:ascii="Times New Roman" w:hAnsi="Times New Roman" w:cs="Times New Roman"/>
          <w:sz w:val="24"/>
          <w:szCs w:val="24"/>
          <w:lang w:val="en-US"/>
        </w:rPr>
        <w:t>encountered</w:t>
      </w:r>
      <w:r w:rsidRPr="001B6434">
        <w:rPr>
          <w:rStyle w:val="2"/>
          <w:rFonts w:ascii="Times New Roman" w:hAnsi="Times New Roman" w:cs="Times New Roman"/>
          <w:sz w:val="24"/>
          <w:szCs w:val="24"/>
          <w:lang w:val="en-US"/>
        </w:rPr>
        <w:t>both</w:t>
      </w:r>
      <w:r w:rsidR="00C76E39" w:rsidRPr="001B6434">
        <w:rPr>
          <w:rStyle w:val="2"/>
          <w:rFonts w:ascii="Times New Roman" w:hAnsi="Times New Roman" w:cs="Times New Roman"/>
          <w:sz w:val="24"/>
          <w:szCs w:val="24"/>
          <w:lang w:val="en-US"/>
        </w:rPr>
        <w:t xml:space="preserve"> in</w:t>
      </w:r>
      <w:r w:rsidRPr="001B6434">
        <w:rPr>
          <w:rStyle w:val="2"/>
          <w:rFonts w:ascii="Times New Roman" w:hAnsi="Times New Roman" w:cs="Times New Roman"/>
          <w:sz w:val="24"/>
          <w:szCs w:val="24"/>
          <w:lang w:val="en-US"/>
        </w:rPr>
        <w:t xml:space="preserve"> clinical and forensic </w:t>
      </w:r>
      <w:r w:rsidR="00B93EBF" w:rsidRPr="001B6434">
        <w:rPr>
          <w:rStyle w:val="2"/>
          <w:rFonts w:ascii="Times New Roman" w:hAnsi="Times New Roman" w:cs="Times New Roman"/>
          <w:sz w:val="24"/>
          <w:szCs w:val="24"/>
          <w:lang w:val="en-US"/>
        </w:rPr>
        <w:t xml:space="preserve">pathology </w:t>
      </w:r>
      <w:r w:rsidRPr="001B6434">
        <w:rPr>
          <w:rStyle w:val="2"/>
          <w:rFonts w:ascii="Times New Roman" w:hAnsi="Times New Roman" w:cs="Times New Roman"/>
          <w:sz w:val="24"/>
          <w:szCs w:val="24"/>
          <w:lang w:val="en-US"/>
        </w:rPr>
        <w:t xml:space="preserve">practice. </w:t>
      </w:r>
      <w:r w:rsidR="00562CBC" w:rsidRPr="001B6434">
        <w:rPr>
          <w:rStyle w:val="2"/>
          <w:rFonts w:ascii="Times New Roman" w:hAnsi="Times New Roman" w:cs="Times New Roman"/>
          <w:sz w:val="24"/>
          <w:szCs w:val="24"/>
          <w:lang w:val="en-US"/>
        </w:rPr>
        <w:t xml:space="preserve">Commonly, </w:t>
      </w:r>
      <w:r w:rsidR="00E47D5B" w:rsidRPr="001B6434">
        <w:rPr>
          <w:rStyle w:val="2"/>
          <w:rFonts w:ascii="Times New Roman" w:hAnsi="Times New Roman" w:cs="Times New Roman"/>
          <w:sz w:val="24"/>
          <w:szCs w:val="24"/>
          <w:lang w:val="en-US"/>
        </w:rPr>
        <w:t>difficulties in penetrating head injury forensic diagnosis arise when</w:t>
      </w:r>
      <w:r w:rsidR="00661730">
        <w:rPr>
          <w:rStyle w:val="2"/>
          <w:rFonts w:ascii="Times New Roman" w:hAnsi="Times New Roman" w:cs="Times New Roman"/>
          <w:sz w:val="24"/>
          <w:szCs w:val="24"/>
          <w:lang w:val="en-US"/>
        </w:rPr>
        <w:t xml:space="preserve"> </w:t>
      </w:r>
      <w:r w:rsidR="00B93EBF" w:rsidRPr="001B6434">
        <w:rPr>
          <w:rStyle w:val="2"/>
          <w:rFonts w:ascii="Times New Roman" w:hAnsi="Times New Roman" w:cs="Times New Roman"/>
          <w:sz w:val="24"/>
          <w:szCs w:val="24"/>
          <w:lang w:val="en-US"/>
        </w:rPr>
        <w:t>atypical</w:t>
      </w:r>
      <w:r w:rsidRPr="001B6434">
        <w:rPr>
          <w:rStyle w:val="2"/>
          <w:rFonts w:ascii="Times New Roman" w:hAnsi="Times New Roman" w:cs="Times New Roman"/>
          <w:sz w:val="24"/>
          <w:szCs w:val="24"/>
          <w:lang w:val="en-US"/>
        </w:rPr>
        <w:t xml:space="preserve"> or homemade firearms </w:t>
      </w:r>
      <w:r w:rsidR="00FA7EF5" w:rsidRPr="001B6434">
        <w:rPr>
          <w:rStyle w:val="2"/>
          <w:rFonts w:ascii="Times New Roman" w:hAnsi="Times New Roman" w:cs="Times New Roman"/>
          <w:sz w:val="24"/>
          <w:szCs w:val="24"/>
          <w:lang w:val="en-US"/>
        </w:rPr>
        <w:t>loaded</w:t>
      </w:r>
      <w:r w:rsidRPr="001B6434">
        <w:rPr>
          <w:rStyle w:val="2"/>
          <w:rFonts w:ascii="Times New Roman" w:hAnsi="Times New Roman" w:cs="Times New Roman"/>
          <w:sz w:val="24"/>
          <w:szCs w:val="24"/>
          <w:lang w:val="en-US"/>
        </w:rPr>
        <w:t xml:space="preserve"> w</w:t>
      </w:r>
      <w:r w:rsidR="00FA7EF5" w:rsidRPr="001B6434">
        <w:rPr>
          <w:rStyle w:val="2"/>
          <w:rFonts w:ascii="Times New Roman" w:hAnsi="Times New Roman" w:cs="Times New Roman"/>
          <w:sz w:val="24"/>
          <w:szCs w:val="24"/>
          <w:lang w:val="en-US"/>
        </w:rPr>
        <w:t xml:space="preserve">ith </w:t>
      </w:r>
      <w:r w:rsidR="00B93EBF" w:rsidRPr="001B6434">
        <w:rPr>
          <w:rStyle w:val="2"/>
          <w:rFonts w:ascii="Times New Roman" w:hAnsi="Times New Roman" w:cs="Times New Roman"/>
          <w:sz w:val="24"/>
          <w:szCs w:val="24"/>
          <w:lang w:val="en-US"/>
        </w:rPr>
        <w:t>atypical</w:t>
      </w:r>
      <w:r w:rsidR="00FA7EF5" w:rsidRPr="001B6434">
        <w:rPr>
          <w:rStyle w:val="2"/>
          <w:rFonts w:ascii="Times New Roman" w:hAnsi="Times New Roman" w:cs="Times New Roman"/>
          <w:sz w:val="24"/>
          <w:szCs w:val="24"/>
          <w:lang w:val="en-US"/>
        </w:rPr>
        <w:t xml:space="preserve"> ammunition</w:t>
      </w:r>
      <w:r w:rsidRPr="001B6434">
        <w:rPr>
          <w:rStyle w:val="2"/>
          <w:rFonts w:ascii="Times New Roman" w:hAnsi="Times New Roman" w:cs="Times New Roman"/>
          <w:sz w:val="24"/>
          <w:szCs w:val="24"/>
          <w:lang w:val="en-US"/>
        </w:rPr>
        <w:t xml:space="preserve"> (</w:t>
      </w:r>
      <w:r w:rsidR="00FA7EF5" w:rsidRPr="001B6434">
        <w:rPr>
          <w:rStyle w:val="2"/>
          <w:rFonts w:ascii="Times New Roman" w:hAnsi="Times New Roman" w:cs="Times New Roman"/>
          <w:sz w:val="24"/>
          <w:szCs w:val="24"/>
          <w:lang w:val="en-US"/>
        </w:rPr>
        <w:t xml:space="preserve">instead of </w:t>
      </w:r>
      <w:r w:rsidR="00E47D5B" w:rsidRPr="001B6434">
        <w:rPr>
          <w:rStyle w:val="2"/>
          <w:rFonts w:ascii="Times New Roman" w:hAnsi="Times New Roman" w:cs="Times New Roman"/>
          <w:sz w:val="24"/>
          <w:szCs w:val="24"/>
          <w:lang w:val="en-US"/>
        </w:rPr>
        <w:t xml:space="preserve">standard </w:t>
      </w:r>
      <w:r w:rsidRPr="001B6434">
        <w:rPr>
          <w:rStyle w:val="2"/>
          <w:rFonts w:ascii="Times New Roman" w:hAnsi="Times New Roman" w:cs="Times New Roman"/>
          <w:sz w:val="24"/>
          <w:szCs w:val="24"/>
          <w:lang w:val="en-US"/>
        </w:rPr>
        <w:t>bullets</w:t>
      </w:r>
      <w:r w:rsidR="00661730">
        <w:rPr>
          <w:rStyle w:val="2"/>
          <w:rFonts w:ascii="Times New Roman" w:hAnsi="Times New Roman" w:cs="Times New Roman"/>
          <w:sz w:val="24"/>
          <w:szCs w:val="24"/>
          <w:lang w:val="en-US"/>
        </w:rPr>
        <w:t xml:space="preserve"> </w:t>
      </w:r>
      <w:r w:rsidR="00FA7EF5" w:rsidRPr="001B6434">
        <w:rPr>
          <w:rStyle w:val="2"/>
          <w:rFonts w:ascii="Times New Roman" w:hAnsi="Times New Roman" w:cs="Times New Roman"/>
          <w:sz w:val="24"/>
          <w:szCs w:val="24"/>
          <w:lang w:val="en-US"/>
        </w:rPr>
        <w:t>or</w:t>
      </w:r>
      <w:r w:rsidR="00661730">
        <w:rPr>
          <w:rStyle w:val="2"/>
          <w:rFonts w:ascii="Times New Roman" w:hAnsi="Times New Roman" w:cs="Times New Roman"/>
          <w:sz w:val="24"/>
          <w:szCs w:val="24"/>
          <w:lang w:val="en-US"/>
        </w:rPr>
        <w:t xml:space="preserve"> </w:t>
      </w:r>
      <w:r w:rsidR="00E47D5B" w:rsidRPr="001B6434">
        <w:rPr>
          <w:rStyle w:val="2"/>
          <w:rFonts w:ascii="Times New Roman" w:hAnsi="Times New Roman" w:cs="Times New Roman"/>
          <w:sz w:val="24"/>
          <w:szCs w:val="24"/>
          <w:lang w:val="en-US"/>
        </w:rPr>
        <w:t>pellets</w:t>
      </w:r>
      <w:r w:rsidRPr="001B6434">
        <w:rPr>
          <w:rStyle w:val="2"/>
          <w:rFonts w:ascii="Times New Roman" w:hAnsi="Times New Roman" w:cs="Times New Roman"/>
          <w:sz w:val="24"/>
          <w:szCs w:val="24"/>
          <w:lang w:val="en-US"/>
        </w:rPr>
        <w:t>)</w:t>
      </w:r>
      <w:r w:rsidR="00E47D5B" w:rsidRPr="001B6434">
        <w:rPr>
          <w:rStyle w:val="2"/>
          <w:rFonts w:ascii="Times New Roman" w:hAnsi="Times New Roman" w:cs="Times New Roman"/>
          <w:sz w:val="24"/>
          <w:szCs w:val="24"/>
          <w:lang w:val="en-US"/>
        </w:rPr>
        <w:t>was used</w:t>
      </w:r>
      <w:r w:rsidRPr="001B6434">
        <w:rPr>
          <w:rStyle w:val="2"/>
          <w:rFonts w:ascii="Times New Roman" w:hAnsi="Times New Roman" w:cs="Times New Roman"/>
          <w:sz w:val="24"/>
          <w:szCs w:val="24"/>
          <w:lang w:val="en-US"/>
        </w:rPr>
        <w:t xml:space="preserve">. The literature </w:t>
      </w:r>
      <w:r w:rsidR="00562CBC" w:rsidRPr="001B6434">
        <w:rPr>
          <w:rStyle w:val="2"/>
          <w:rFonts w:ascii="Times New Roman" w:hAnsi="Times New Roman" w:cs="Times New Roman"/>
          <w:sz w:val="24"/>
          <w:szCs w:val="24"/>
          <w:lang w:val="en-US"/>
        </w:rPr>
        <w:t>describes</w:t>
      </w:r>
      <w:r w:rsidRPr="001B6434">
        <w:rPr>
          <w:rStyle w:val="2"/>
          <w:rFonts w:ascii="Times New Roman" w:hAnsi="Times New Roman" w:cs="Times New Roman"/>
          <w:sz w:val="24"/>
          <w:szCs w:val="24"/>
          <w:lang w:val="en-US"/>
        </w:rPr>
        <w:t xml:space="preserve"> the use of steel balls</w:t>
      </w:r>
      <w:r w:rsidR="00562CBC" w:rsidRPr="001B6434">
        <w:rPr>
          <w:rStyle w:val="2"/>
          <w:rFonts w:ascii="Times New Roman" w:hAnsi="Times New Roman" w:cs="Times New Roman"/>
          <w:sz w:val="24"/>
          <w:szCs w:val="24"/>
          <w:lang w:val="en-US"/>
        </w:rPr>
        <w:t xml:space="preserve">, the so-called«chaff» </w:t>
      </w:r>
      <w:r w:rsidRPr="001B6434">
        <w:rPr>
          <w:rStyle w:val="2"/>
          <w:rFonts w:ascii="Times New Roman" w:hAnsi="Times New Roman" w:cs="Times New Roman"/>
          <w:sz w:val="24"/>
          <w:szCs w:val="24"/>
          <w:lang w:val="en-US"/>
        </w:rPr>
        <w:t>(</w:t>
      </w:r>
      <w:r w:rsidR="00562CBC" w:rsidRPr="001B6434">
        <w:rPr>
          <w:rStyle w:val="2"/>
          <w:rFonts w:ascii="Times New Roman" w:hAnsi="Times New Roman" w:cs="Times New Roman"/>
          <w:sz w:val="24"/>
          <w:szCs w:val="24"/>
          <w:lang w:val="en-US"/>
        </w:rPr>
        <w:t xml:space="preserve">chopped </w:t>
      </w:r>
      <w:r w:rsidRPr="001B6434">
        <w:rPr>
          <w:rStyle w:val="2"/>
          <w:rFonts w:ascii="Times New Roman" w:hAnsi="Times New Roman" w:cs="Times New Roman"/>
          <w:sz w:val="24"/>
          <w:szCs w:val="24"/>
          <w:lang w:val="en-US"/>
        </w:rPr>
        <w:t>fragments of steel wire or lead plates), small metal fasteners (rivets, nuts, washers, screws, bolts, nails), salt, fine gravel and sand, match heads, peas, grains</w:t>
      </w:r>
      <w:r w:rsidR="00E47D5B" w:rsidRPr="001B6434">
        <w:rPr>
          <w:rStyle w:val="2"/>
          <w:rFonts w:ascii="Times New Roman" w:hAnsi="Times New Roman" w:cs="Times New Roman"/>
          <w:sz w:val="24"/>
          <w:szCs w:val="24"/>
          <w:lang w:val="en-US"/>
        </w:rPr>
        <w:t>,</w:t>
      </w:r>
      <w:r w:rsidRPr="001B6434">
        <w:rPr>
          <w:rStyle w:val="2"/>
          <w:rFonts w:ascii="Times New Roman" w:hAnsi="Times New Roman" w:cs="Times New Roman"/>
          <w:sz w:val="24"/>
          <w:szCs w:val="24"/>
          <w:lang w:val="en-US"/>
        </w:rPr>
        <w:t xml:space="preserve"> and fine-cut corn stems </w:t>
      </w:r>
      <w:r w:rsidR="002F7FCD" w:rsidRPr="001B6434">
        <w:rPr>
          <w:rStyle w:val="2"/>
          <w:rFonts w:ascii="Times New Roman" w:hAnsi="Times New Roman" w:cs="Times New Roman"/>
          <w:sz w:val="24"/>
          <w:szCs w:val="24"/>
          <w:lang w:val="en-US"/>
        </w:rPr>
        <w:t xml:space="preserve">instead of </w:t>
      </w:r>
      <w:r w:rsidR="00E47D5B" w:rsidRPr="001B6434">
        <w:rPr>
          <w:rStyle w:val="2"/>
          <w:rFonts w:ascii="Times New Roman" w:hAnsi="Times New Roman" w:cs="Times New Roman"/>
          <w:sz w:val="24"/>
          <w:szCs w:val="24"/>
          <w:lang w:val="en-US"/>
        </w:rPr>
        <w:t xml:space="preserve">standard </w:t>
      </w:r>
      <w:r w:rsidR="002F7FCD" w:rsidRPr="001B6434">
        <w:rPr>
          <w:rStyle w:val="2"/>
          <w:rFonts w:ascii="Times New Roman" w:hAnsi="Times New Roman" w:cs="Times New Roman"/>
          <w:sz w:val="24"/>
          <w:szCs w:val="24"/>
          <w:lang w:val="en-US"/>
        </w:rPr>
        <w:t>buck</w:t>
      </w:r>
      <w:r w:rsidRPr="001B6434">
        <w:rPr>
          <w:rStyle w:val="2"/>
          <w:rFonts w:ascii="Times New Roman" w:hAnsi="Times New Roman" w:cs="Times New Roman"/>
          <w:sz w:val="24"/>
          <w:szCs w:val="24"/>
          <w:lang w:val="en-US"/>
        </w:rPr>
        <w:t xml:space="preserve"> shot [1-3]</w:t>
      </w:r>
      <w:r w:rsidR="00E47D5B" w:rsidRPr="001B6434">
        <w:rPr>
          <w:rStyle w:val="2"/>
          <w:rFonts w:ascii="Times New Roman" w:hAnsi="Times New Roman" w:cs="Times New Roman"/>
          <w:sz w:val="24"/>
          <w:szCs w:val="24"/>
          <w:lang w:val="en-US"/>
        </w:rPr>
        <w:t>.</w:t>
      </w:r>
    </w:p>
    <w:p w:rsidR="003A4FFA" w:rsidRPr="001B6434" w:rsidRDefault="003A4FFA" w:rsidP="001B6434">
      <w:pPr>
        <w:keepNext/>
        <w:keepLines/>
        <w:widowControl w:val="0"/>
        <w:spacing w:after="0" w:line="240" w:lineRule="auto"/>
        <w:jc w:val="both"/>
        <w:outlineLvl w:val="0"/>
        <w:rPr>
          <w:rStyle w:val="2"/>
          <w:rFonts w:ascii="Times New Roman" w:hAnsi="Times New Roman" w:cs="Times New Roman"/>
          <w:sz w:val="24"/>
          <w:szCs w:val="24"/>
          <w:lang w:val="en-US"/>
        </w:rPr>
      </w:pPr>
      <w:r w:rsidRPr="001B6434">
        <w:rPr>
          <w:rStyle w:val="2"/>
          <w:rFonts w:ascii="Times New Roman" w:hAnsi="Times New Roman" w:cs="Times New Roman"/>
          <w:sz w:val="24"/>
          <w:szCs w:val="24"/>
          <w:lang w:val="en-US"/>
        </w:rPr>
        <w:t xml:space="preserve">The gunpowder propellant effect (the principle </w:t>
      </w:r>
      <w:r w:rsidR="002F7FCD" w:rsidRPr="001B6434">
        <w:rPr>
          <w:rStyle w:val="2"/>
          <w:rFonts w:ascii="Times New Roman" w:hAnsi="Times New Roman" w:cs="Times New Roman"/>
          <w:sz w:val="24"/>
          <w:szCs w:val="24"/>
          <w:lang w:val="en-US"/>
        </w:rPr>
        <w:t>on which gunshot works)</w:t>
      </w:r>
      <w:r w:rsidRPr="001B6434">
        <w:rPr>
          <w:rStyle w:val="2"/>
          <w:rFonts w:ascii="Times New Roman" w:hAnsi="Times New Roman" w:cs="Times New Roman"/>
          <w:sz w:val="24"/>
          <w:szCs w:val="24"/>
          <w:lang w:val="en-US"/>
        </w:rPr>
        <w:t xml:space="preserve"> is used in construction and production fastening tools </w:t>
      </w:r>
      <w:r w:rsidR="002F7FCD" w:rsidRPr="001B6434">
        <w:rPr>
          <w:rStyle w:val="2"/>
          <w:rFonts w:ascii="Times New Roman" w:hAnsi="Times New Roman" w:cs="Times New Roman"/>
          <w:sz w:val="24"/>
          <w:szCs w:val="24"/>
          <w:lang w:val="en-US"/>
        </w:rPr>
        <w:t xml:space="preserve">–powder-actuated tools </w:t>
      </w:r>
      <w:r w:rsidRPr="001B6434">
        <w:rPr>
          <w:rStyle w:val="2"/>
          <w:rFonts w:ascii="Times New Roman" w:hAnsi="Times New Roman" w:cs="Times New Roman"/>
          <w:sz w:val="24"/>
          <w:szCs w:val="24"/>
          <w:lang w:val="en-US"/>
        </w:rPr>
        <w:t>(</w:t>
      </w:r>
      <w:r w:rsidR="002F7FCD" w:rsidRPr="001B6434">
        <w:rPr>
          <w:rStyle w:val="2"/>
          <w:rFonts w:ascii="Times New Roman" w:hAnsi="Times New Roman" w:cs="Times New Roman"/>
          <w:sz w:val="24"/>
          <w:szCs w:val="24"/>
          <w:lang w:val="en-US"/>
        </w:rPr>
        <w:t>PAT</w:t>
      </w:r>
      <w:r w:rsidRPr="001B6434">
        <w:rPr>
          <w:rStyle w:val="2"/>
          <w:rFonts w:ascii="Times New Roman" w:hAnsi="Times New Roman" w:cs="Times New Roman"/>
          <w:sz w:val="24"/>
          <w:szCs w:val="24"/>
          <w:lang w:val="en-US"/>
        </w:rPr>
        <w:t>), which</w:t>
      </w:r>
      <w:r w:rsidR="00125D57" w:rsidRPr="001B6434">
        <w:rPr>
          <w:rStyle w:val="2"/>
          <w:rFonts w:ascii="Times New Roman" w:hAnsi="Times New Roman" w:cs="Times New Roman"/>
          <w:sz w:val="24"/>
          <w:szCs w:val="24"/>
          <w:lang w:val="en-US"/>
        </w:rPr>
        <w:t xml:space="preserve"> allow direct </w:t>
      </w:r>
      <w:r w:rsidR="00325D78" w:rsidRPr="001B6434">
        <w:rPr>
          <w:rStyle w:val="2"/>
          <w:rFonts w:ascii="Times New Roman" w:hAnsi="Times New Roman" w:cs="Times New Roman"/>
          <w:sz w:val="24"/>
          <w:szCs w:val="24"/>
          <w:lang w:val="en-US"/>
        </w:rPr>
        <w:t xml:space="preserve">bonding of various </w:t>
      </w:r>
      <w:r w:rsidR="00415564" w:rsidRPr="001B6434">
        <w:rPr>
          <w:rStyle w:val="2"/>
          <w:rFonts w:ascii="Times New Roman" w:hAnsi="Times New Roman" w:cs="Times New Roman"/>
          <w:sz w:val="24"/>
          <w:szCs w:val="24"/>
          <w:lang w:val="en-US"/>
        </w:rPr>
        <w:t>solid</w:t>
      </w:r>
      <w:r w:rsidR="00A77574" w:rsidRPr="001B6434">
        <w:rPr>
          <w:rStyle w:val="2"/>
          <w:rFonts w:ascii="Times New Roman" w:hAnsi="Times New Roman" w:cs="Times New Roman"/>
          <w:sz w:val="24"/>
          <w:szCs w:val="24"/>
          <w:lang w:val="en-US"/>
        </w:rPr>
        <w:t xml:space="preserve"> materials</w:t>
      </w:r>
      <w:r w:rsidRPr="001B6434">
        <w:rPr>
          <w:rStyle w:val="2"/>
          <w:rFonts w:ascii="Times New Roman" w:hAnsi="Times New Roman" w:cs="Times New Roman"/>
          <w:sz w:val="24"/>
          <w:szCs w:val="24"/>
          <w:lang w:val="en-US"/>
        </w:rPr>
        <w:t xml:space="preserve"> (low-carbon steel, reinforced concrete, concrete, brick</w:t>
      </w:r>
      <w:r w:rsidR="00A77574" w:rsidRPr="001B6434">
        <w:rPr>
          <w:rStyle w:val="2"/>
          <w:rFonts w:ascii="Times New Roman" w:hAnsi="Times New Roman" w:cs="Times New Roman"/>
          <w:sz w:val="24"/>
          <w:szCs w:val="24"/>
          <w:lang w:val="en-US"/>
        </w:rPr>
        <w:t>s</w:t>
      </w:r>
      <w:r w:rsidRPr="001B6434">
        <w:rPr>
          <w:rStyle w:val="2"/>
          <w:rFonts w:ascii="Times New Roman" w:hAnsi="Times New Roman" w:cs="Times New Roman"/>
          <w:sz w:val="24"/>
          <w:szCs w:val="24"/>
          <w:lang w:val="en-US"/>
        </w:rPr>
        <w:t xml:space="preserve">, wood). This technology is based on the controlled ignition and combustion of solid fine chemical fuel - the propellant charge of a </w:t>
      </w:r>
      <w:r w:rsidR="00921308" w:rsidRPr="001B6434">
        <w:rPr>
          <w:rStyle w:val="2"/>
          <w:rFonts w:ascii="Times New Roman" w:hAnsi="Times New Roman" w:cs="Times New Roman"/>
          <w:sz w:val="24"/>
          <w:szCs w:val="24"/>
          <w:lang w:val="en-US"/>
        </w:rPr>
        <w:t>mounting</w:t>
      </w:r>
      <w:r w:rsidRPr="001B6434">
        <w:rPr>
          <w:rStyle w:val="2"/>
          <w:rFonts w:ascii="Times New Roman" w:hAnsi="Times New Roman" w:cs="Times New Roman"/>
          <w:sz w:val="24"/>
          <w:szCs w:val="24"/>
          <w:lang w:val="en-US"/>
        </w:rPr>
        <w:t xml:space="preserve"> (construction, industrial) cartridge, similar to how a firearm </w:t>
      </w:r>
      <w:r w:rsidR="00921308" w:rsidRPr="001B6434">
        <w:rPr>
          <w:rStyle w:val="2"/>
          <w:rFonts w:ascii="Times New Roman" w:hAnsi="Times New Roman" w:cs="Times New Roman"/>
          <w:sz w:val="24"/>
          <w:szCs w:val="24"/>
          <w:lang w:val="en-US"/>
        </w:rPr>
        <w:t>works</w:t>
      </w:r>
      <w:r w:rsidRPr="001B6434">
        <w:rPr>
          <w:rStyle w:val="2"/>
          <w:rFonts w:ascii="Times New Roman" w:hAnsi="Times New Roman" w:cs="Times New Roman"/>
          <w:sz w:val="24"/>
          <w:szCs w:val="24"/>
          <w:lang w:val="en-US"/>
        </w:rPr>
        <w:t>.</w:t>
      </w:r>
    </w:p>
    <w:p w:rsidR="003A4FFA" w:rsidRPr="001B6434" w:rsidRDefault="00A77574" w:rsidP="001B6434">
      <w:pPr>
        <w:keepNext/>
        <w:keepLines/>
        <w:widowControl w:val="0"/>
        <w:spacing w:after="0" w:line="240" w:lineRule="auto"/>
        <w:jc w:val="both"/>
        <w:outlineLvl w:val="0"/>
        <w:rPr>
          <w:rStyle w:val="2"/>
          <w:rFonts w:ascii="Times New Roman" w:hAnsi="Times New Roman" w:cs="Times New Roman"/>
          <w:sz w:val="24"/>
          <w:szCs w:val="24"/>
          <w:lang w:val="en-US"/>
        </w:rPr>
      </w:pPr>
      <w:r w:rsidRPr="001B6434">
        <w:rPr>
          <w:rStyle w:val="2"/>
          <w:rFonts w:ascii="Times New Roman" w:hAnsi="Times New Roman" w:cs="Times New Roman"/>
          <w:sz w:val="24"/>
          <w:szCs w:val="24"/>
          <w:lang w:val="en-US"/>
        </w:rPr>
        <w:t>ThePATis load</w:t>
      </w:r>
      <w:r w:rsidR="00921308" w:rsidRPr="001B6434">
        <w:rPr>
          <w:rStyle w:val="2"/>
          <w:rFonts w:ascii="Times New Roman" w:hAnsi="Times New Roman" w:cs="Times New Roman"/>
          <w:sz w:val="24"/>
          <w:szCs w:val="24"/>
          <w:lang w:val="en-US"/>
        </w:rPr>
        <w:t>ed</w:t>
      </w:r>
      <w:r w:rsidRPr="001B6434">
        <w:rPr>
          <w:rStyle w:val="2"/>
          <w:rFonts w:ascii="Times New Roman" w:hAnsi="Times New Roman" w:cs="Times New Roman"/>
          <w:sz w:val="24"/>
          <w:szCs w:val="24"/>
          <w:lang w:val="en-US"/>
        </w:rPr>
        <w:t xml:space="preserve"> with</w:t>
      </w:r>
      <w:r w:rsidR="003A4FFA" w:rsidRPr="001B6434">
        <w:rPr>
          <w:rStyle w:val="2"/>
          <w:rFonts w:ascii="Times New Roman" w:hAnsi="Times New Roman" w:cs="Times New Roman"/>
          <w:sz w:val="24"/>
          <w:szCs w:val="24"/>
          <w:lang w:val="en-US"/>
        </w:rPr>
        <w:t xml:space="preserve"> specially designed</w:t>
      </w:r>
      <w:r w:rsidR="00661730">
        <w:rPr>
          <w:rStyle w:val="2"/>
          <w:rFonts w:ascii="Times New Roman" w:hAnsi="Times New Roman" w:cs="Times New Roman"/>
          <w:sz w:val="24"/>
          <w:szCs w:val="24"/>
          <w:lang w:val="en-US"/>
        </w:rPr>
        <w:t xml:space="preserve"> </w:t>
      </w:r>
      <w:r w:rsidR="00854ABD" w:rsidRPr="001B6434">
        <w:rPr>
          <w:rStyle w:val="2"/>
          <w:rFonts w:ascii="Times New Roman" w:hAnsi="Times New Roman" w:cs="Times New Roman"/>
          <w:sz w:val="24"/>
          <w:szCs w:val="24"/>
          <w:lang w:val="en-US"/>
        </w:rPr>
        <w:t>fastening</w:t>
      </w:r>
      <w:r w:rsidR="003A4FFA" w:rsidRPr="001B6434">
        <w:rPr>
          <w:rStyle w:val="2"/>
          <w:rFonts w:ascii="Times New Roman" w:hAnsi="Times New Roman" w:cs="Times New Roman"/>
          <w:sz w:val="24"/>
          <w:szCs w:val="24"/>
          <w:lang w:val="en-US"/>
        </w:rPr>
        <w:t xml:space="preserve"> cartridges with a powder charge, structurally similar to blank </w:t>
      </w:r>
      <w:r w:rsidR="00854ABD" w:rsidRPr="001B6434">
        <w:rPr>
          <w:rStyle w:val="2"/>
          <w:rFonts w:ascii="Times New Roman" w:hAnsi="Times New Roman" w:cs="Times New Roman"/>
          <w:sz w:val="24"/>
          <w:szCs w:val="24"/>
          <w:lang w:val="en-US"/>
        </w:rPr>
        <w:t>ammunition</w:t>
      </w:r>
      <w:r w:rsidR="003A4FFA" w:rsidRPr="001B6434">
        <w:rPr>
          <w:rStyle w:val="2"/>
          <w:rFonts w:ascii="Times New Roman" w:hAnsi="Times New Roman" w:cs="Times New Roman"/>
          <w:sz w:val="24"/>
          <w:szCs w:val="24"/>
          <w:lang w:val="en-US"/>
        </w:rPr>
        <w:t xml:space="preserve"> for firearms, and</w:t>
      </w:r>
      <w:r w:rsidR="008562FC" w:rsidRPr="001B6434">
        <w:rPr>
          <w:rStyle w:val="2"/>
          <w:rFonts w:ascii="Times New Roman" w:hAnsi="Times New Roman" w:cs="Times New Roman"/>
          <w:sz w:val="24"/>
          <w:szCs w:val="24"/>
          <w:lang w:val="en-US"/>
        </w:rPr>
        <w:t xml:space="preserve"> concrete nails </w:t>
      </w:r>
      <w:r w:rsidR="00854ABD" w:rsidRPr="001B6434">
        <w:rPr>
          <w:rStyle w:val="2"/>
          <w:rFonts w:ascii="Times New Roman" w:hAnsi="Times New Roman" w:cs="Times New Roman"/>
          <w:sz w:val="24"/>
          <w:szCs w:val="24"/>
          <w:lang w:val="en-US"/>
        </w:rPr>
        <w:t>as fastening tools</w:t>
      </w:r>
      <w:r w:rsidR="003A4FFA" w:rsidRPr="001B6434">
        <w:rPr>
          <w:rStyle w:val="2"/>
          <w:rFonts w:ascii="Times New Roman" w:hAnsi="Times New Roman" w:cs="Times New Roman"/>
          <w:sz w:val="24"/>
          <w:szCs w:val="24"/>
          <w:lang w:val="en-US"/>
        </w:rPr>
        <w:t>.</w:t>
      </w:r>
    </w:p>
    <w:p w:rsidR="003A4FFA" w:rsidRPr="001B6434" w:rsidRDefault="00DA2EBC" w:rsidP="001B6434">
      <w:pPr>
        <w:keepNext/>
        <w:keepLines/>
        <w:widowControl w:val="0"/>
        <w:spacing w:after="0" w:line="240" w:lineRule="auto"/>
        <w:jc w:val="both"/>
        <w:outlineLvl w:val="0"/>
        <w:rPr>
          <w:rStyle w:val="2"/>
          <w:rFonts w:ascii="Times New Roman" w:hAnsi="Times New Roman" w:cs="Times New Roman"/>
          <w:sz w:val="24"/>
          <w:szCs w:val="24"/>
          <w:lang w:val="en-US"/>
        </w:rPr>
      </w:pPr>
      <w:r w:rsidRPr="001B6434">
        <w:rPr>
          <w:rStyle w:val="2"/>
          <w:rFonts w:ascii="Times New Roman" w:hAnsi="Times New Roman" w:cs="Times New Roman"/>
          <w:sz w:val="24"/>
          <w:szCs w:val="24"/>
          <w:lang w:val="en-US"/>
        </w:rPr>
        <w:t>The</w:t>
      </w:r>
      <w:r w:rsidR="00661730">
        <w:rPr>
          <w:rStyle w:val="2"/>
          <w:rFonts w:ascii="Times New Roman" w:hAnsi="Times New Roman" w:cs="Times New Roman"/>
          <w:sz w:val="24"/>
          <w:szCs w:val="24"/>
          <w:lang w:val="en-US"/>
        </w:rPr>
        <w:t xml:space="preserve"> </w:t>
      </w:r>
      <w:r w:rsidRPr="001B6434">
        <w:rPr>
          <w:rStyle w:val="2"/>
          <w:rFonts w:ascii="Times New Roman" w:hAnsi="Times New Roman" w:cs="Times New Roman"/>
          <w:sz w:val="24"/>
          <w:szCs w:val="24"/>
          <w:lang w:val="en-US"/>
        </w:rPr>
        <w:t>concrete</w:t>
      </w:r>
      <w:r w:rsidR="00661730">
        <w:rPr>
          <w:rStyle w:val="2"/>
          <w:rFonts w:ascii="Times New Roman" w:hAnsi="Times New Roman" w:cs="Times New Roman"/>
          <w:sz w:val="24"/>
          <w:szCs w:val="24"/>
          <w:lang w:val="en-US"/>
        </w:rPr>
        <w:t xml:space="preserve"> </w:t>
      </w:r>
      <w:r w:rsidRPr="001B6434">
        <w:rPr>
          <w:rStyle w:val="2"/>
          <w:rFonts w:ascii="Times New Roman" w:hAnsi="Times New Roman" w:cs="Times New Roman"/>
          <w:sz w:val="24"/>
          <w:szCs w:val="24"/>
          <w:lang w:val="en-US"/>
        </w:rPr>
        <w:t>nail</w:t>
      </w:r>
      <w:r w:rsidR="00661730">
        <w:rPr>
          <w:rStyle w:val="2"/>
          <w:rFonts w:ascii="Times New Roman" w:hAnsi="Times New Roman" w:cs="Times New Roman"/>
          <w:sz w:val="24"/>
          <w:szCs w:val="24"/>
          <w:lang w:val="en-US"/>
        </w:rPr>
        <w:t xml:space="preserve"> </w:t>
      </w:r>
      <w:r w:rsidRPr="001B6434">
        <w:rPr>
          <w:rStyle w:val="2"/>
          <w:rFonts w:ascii="Times New Roman" w:hAnsi="Times New Roman" w:cs="Times New Roman"/>
          <w:sz w:val="24"/>
          <w:szCs w:val="24"/>
          <w:lang w:val="en-US"/>
        </w:rPr>
        <w:t>was</w:t>
      </w:r>
      <w:r w:rsidR="00661730">
        <w:rPr>
          <w:rStyle w:val="2"/>
          <w:rFonts w:ascii="Times New Roman" w:hAnsi="Times New Roman" w:cs="Times New Roman"/>
          <w:sz w:val="24"/>
          <w:szCs w:val="24"/>
          <w:lang w:val="en-US"/>
        </w:rPr>
        <w:t xml:space="preserve"> </w:t>
      </w:r>
      <w:r w:rsidR="003A4FFA" w:rsidRPr="001B6434">
        <w:rPr>
          <w:rStyle w:val="2"/>
          <w:rFonts w:ascii="Times New Roman" w:hAnsi="Times New Roman" w:cs="Times New Roman"/>
          <w:sz w:val="24"/>
          <w:szCs w:val="24"/>
          <w:lang w:val="en-US"/>
        </w:rPr>
        <w:t>structurally</w:t>
      </w:r>
      <w:r w:rsidR="00854ABD" w:rsidRPr="001B6434">
        <w:rPr>
          <w:rStyle w:val="2"/>
          <w:rFonts w:ascii="Times New Roman" w:hAnsi="Times New Roman" w:cs="Times New Roman"/>
          <w:sz w:val="24"/>
          <w:szCs w:val="24"/>
          <w:lang w:val="en-US"/>
        </w:rPr>
        <w:t xml:space="preserve"> composed</w:t>
      </w:r>
      <w:r w:rsidR="003A4FFA" w:rsidRPr="001B6434">
        <w:rPr>
          <w:rStyle w:val="2"/>
          <w:rFonts w:ascii="Times New Roman" w:hAnsi="Times New Roman" w:cs="Times New Roman"/>
          <w:sz w:val="24"/>
          <w:szCs w:val="24"/>
          <w:lang w:val="en-US"/>
        </w:rPr>
        <w:t xml:space="preserve"> of a wide flattened round cap, a cylindrical rod with a conically pointed end and a round flat metal </w:t>
      </w:r>
      <w:r w:rsidR="0077743B" w:rsidRPr="001B6434">
        <w:rPr>
          <w:rStyle w:val="2"/>
          <w:rFonts w:ascii="Times New Roman" w:hAnsi="Times New Roman" w:cs="Times New Roman"/>
          <w:sz w:val="24"/>
          <w:szCs w:val="24"/>
          <w:lang w:val="en-US"/>
        </w:rPr>
        <w:t>gasket</w:t>
      </w:r>
      <w:r w:rsidR="003A4FFA" w:rsidRPr="001B6434">
        <w:rPr>
          <w:rStyle w:val="2"/>
          <w:rFonts w:ascii="Times New Roman" w:hAnsi="Times New Roman" w:cs="Times New Roman"/>
          <w:sz w:val="24"/>
          <w:szCs w:val="24"/>
          <w:lang w:val="en-US"/>
        </w:rPr>
        <w:t xml:space="preserve"> located at the pointed end of the rod </w:t>
      </w:r>
      <w:r w:rsidR="00A260AE" w:rsidRPr="001B6434">
        <w:rPr>
          <w:rStyle w:val="2"/>
          <w:rFonts w:ascii="Times New Roman" w:hAnsi="Times New Roman" w:cs="Times New Roman"/>
          <w:sz w:val="24"/>
          <w:szCs w:val="24"/>
          <w:lang w:val="en-US"/>
        </w:rPr>
        <w:t>that can be</w:t>
      </w:r>
      <w:r w:rsidR="003A4FFA" w:rsidRPr="001B6434">
        <w:rPr>
          <w:rStyle w:val="2"/>
          <w:rFonts w:ascii="Times New Roman" w:hAnsi="Times New Roman" w:cs="Times New Roman"/>
          <w:sz w:val="24"/>
          <w:szCs w:val="24"/>
          <w:lang w:val="en-US"/>
        </w:rPr>
        <w:t xml:space="preserve"> displace</w:t>
      </w:r>
      <w:r w:rsidR="00A260AE" w:rsidRPr="001B6434">
        <w:rPr>
          <w:rStyle w:val="2"/>
          <w:rFonts w:ascii="Times New Roman" w:hAnsi="Times New Roman" w:cs="Times New Roman"/>
          <w:sz w:val="24"/>
          <w:szCs w:val="24"/>
          <w:lang w:val="en-US"/>
        </w:rPr>
        <w:t>d</w:t>
      </w:r>
      <w:r w:rsidR="003A4FFA" w:rsidRPr="001B6434">
        <w:rPr>
          <w:rStyle w:val="2"/>
          <w:rFonts w:ascii="Times New Roman" w:hAnsi="Times New Roman" w:cs="Times New Roman"/>
          <w:sz w:val="24"/>
          <w:szCs w:val="24"/>
          <w:lang w:val="en-US"/>
        </w:rPr>
        <w:t xml:space="preserve"> when attach</w:t>
      </w:r>
      <w:r w:rsidR="00847442" w:rsidRPr="001B6434">
        <w:rPr>
          <w:rStyle w:val="2"/>
          <w:rFonts w:ascii="Times New Roman" w:hAnsi="Times New Roman" w:cs="Times New Roman"/>
          <w:sz w:val="24"/>
          <w:szCs w:val="24"/>
          <w:lang w:val="en-US"/>
        </w:rPr>
        <w:t>ing</w:t>
      </w:r>
      <w:r w:rsidR="003A4FFA" w:rsidRPr="001B6434">
        <w:rPr>
          <w:rStyle w:val="2"/>
          <w:rFonts w:ascii="Times New Roman" w:hAnsi="Times New Roman" w:cs="Times New Roman"/>
          <w:sz w:val="24"/>
          <w:szCs w:val="24"/>
          <w:lang w:val="en-US"/>
        </w:rPr>
        <w:t xml:space="preserve">. According to </w:t>
      </w:r>
      <w:r w:rsidR="008562FC" w:rsidRPr="001B6434">
        <w:rPr>
          <w:rStyle w:val="2"/>
          <w:rFonts w:ascii="Times New Roman" w:hAnsi="Times New Roman" w:cs="Times New Roman"/>
          <w:sz w:val="24"/>
          <w:szCs w:val="24"/>
          <w:lang w:val="en-US"/>
        </w:rPr>
        <w:t>Russian technic specifications</w:t>
      </w:r>
      <w:r w:rsidR="003A4FFA" w:rsidRPr="001B6434">
        <w:rPr>
          <w:rStyle w:val="2"/>
          <w:rFonts w:ascii="Times New Roman" w:hAnsi="Times New Roman" w:cs="Times New Roman"/>
          <w:sz w:val="24"/>
          <w:szCs w:val="24"/>
          <w:lang w:val="en-US"/>
        </w:rPr>
        <w:t xml:space="preserve">TU 14-4-1731-92, </w:t>
      </w:r>
      <w:r w:rsidR="0077743B" w:rsidRPr="001B6434">
        <w:rPr>
          <w:rStyle w:val="2"/>
          <w:rFonts w:ascii="Times New Roman" w:hAnsi="Times New Roman" w:cs="Times New Roman"/>
          <w:sz w:val="24"/>
          <w:szCs w:val="24"/>
          <w:lang w:val="en-US"/>
        </w:rPr>
        <w:t xml:space="preserve">the </w:t>
      </w:r>
      <w:r w:rsidRPr="001B6434">
        <w:rPr>
          <w:rStyle w:val="2"/>
          <w:rFonts w:ascii="Times New Roman" w:hAnsi="Times New Roman" w:cs="Times New Roman"/>
          <w:sz w:val="24"/>
          <w:szCs w:val="24"/>
          <w:lang w:val="en-US"/>
        </w:rPr>
        <w:t>concrete nails</w:t>
      </w:r>
      <w:r w:rsidR="00661730">
        <w:rPr>
          <w:rStyle w:val="2"/>
          <w:rFonts w:ascii="Times New Roman" w:hAnsi="Times New Roman" w:cs="Times New Roman"/>
          <w:sz w:val="24"/>
          <w:szCs w:val="24"/>
          <w:lang w:val="en-US"/>
        </w:rPr>
        <w:t xml:space="preserve"> </w:t>
      </w:r>
      <w:r w:rsidR="003A4FFA" w:rsidRPr="001B6434">
        <w:rPr>
          <w:rStyle w:val="2"/>
          <w:rFonts w:ascii="Times New Roman" w:hAnsi="Times New Roman" w:cs="Times New Roman"/>
          <w:sz w:val="24"/>
          <w:szCs w:val="24"/>
          <w:lang w:val="en-US"/>
        </w:rPr>
        <w:t xml:space="preserve">are commercially produced with the following dimensional parameters (rod </w:t>
      </w:r>
      <w:r w:rsidR="0077743B" w:rsidRPr="001B6434">
        <w:rPr>
          <w:rStyle w:val="2"/>
          <w:rFonts w:ascii="Times New Roman" w:hAnsi="Times New Roman" w:cs="Times New Roman"/>
          <w:sz w:val="24"/>
          <w:szCs w:val="24"/>
          <w:lang w:val="en-US"/>
        </w:rPr>
        <w:t>wi</w:t>
      </w:r>
      <w:r w:rsidR="00DF1A76" w:rsidRPr="001B6434">
        <w:rPr>
          <w:rStyle w:val="2"/>
          <w:rFonts w:ascii="Times New Roman" w:hAnsi="Times New Roman" w:cs="Times New Roman"/>
          <w:sz w:val="24"/>
          <w:szCs w:val="24"/>
          <w:lang w:val="en-US"/>
        </w:rPr>
        <w:t>d</w:t>
      </w:r>
      <w:r w:rsidR="0077743B" w:rsidRPr="001B6434">
        <w:rPr>
          <w:rStyle w:val="2"/>
          <w:rFonts w:ascii="Times New Roman" w:hAnsi="Times New Roman" w:cs="Times New Roman"/>
          <w:sz w:val="24"/>
          <w:szCs w:val="24"/>
          <w:lang w:val="en-US"/>
        </w:rPr>
        <w:t>th</w:t>
      </w:r>
      <w:r w:rsidR="003A4FFA" w:rsidRPr="001B6434">
        <w:rPr>
          <w:rStyle w:val="2"/>
          <w:rFonts w:ascii="Times New Roman" w:hAnsi="Times New Roman" w:cs="Times New Roman"/>
          <w:sz w:val="24"/>
          <w:szCs w:val="24"/>
          <w:lang w:val="en-US"/>
        </w:rPr>
        <w:t xml:space="preserve">/length, cap </w:t>
      </w:r>
      <w:r w:rsidR="0077743B" w:rsidRPr="001B6434">
        <w:rPr>
          <w:rStyle w:val="2"/>
          <w:rFonts w:ascii="Times New Roman" w:hAnsi="Times New Roman" w:cs="Times New Roman"/>
          <w:sz w:val="24"/>
          <w:szCs w:val="24"/>
          <w:lang w:val="en-US"/>
        </w:rPr>
        <w:t>width</w:t>
      </w:r>
      <w:r w:rsidR="003A4FFA" w:rsidRPr="001B6434">
        <w:rPr>
          <w:rStyle w:val="2"/>
          <w:rFonts w:ascii="Times New Roman" w:hAnsi="Times New Roman" w:cs="Times New Roman"/>
          <w:sz w:val="24"/>
          <w:szCs w:val="24"/>
          <w:lang w:val="en-US"/>
        </w:rPr>
        <w:t xml:space="preserve">, </w:t>
      </w:r>
      <w:r w:rsidR="0077743B" w:rsidRPr="001B6434">
        <w:rPr>
          <w:rStyle w:val="2"/>
          <w:rFonts w:ascii="Times New Roman" w:hAnsi="Times New Roman" w:cs="Times New Roman"/>
          <w:sz w:val="24"/>
          <w:szCs w:val="24"/>
          <w:lang w:val="en-US"/>
        </w:rPr>
        <w:t>gasket</w:t>
      </w:r>
      <w:r w:rsidR="00661730">
        <w:rPr>
          <w:rStyle w:val="2"/>
          <w:rFonts w:ascii="Times New Roman" w:hAnsi="Times New Roman" w:cs="Times New Roman"/>
          <w:sz w:val="24"/>
          <w:szCs w:val="24"/>
          <w:lang w:val="en-US"/>
        </w:rPr>
        <w:t xml:space="preserve"> </w:t>
      </w:r>
      <w:r w:rsidR="0077743B" w:rsidRPr="001B6434">
        <w:rPr>
          <w:rStyle w:val="2"/>
          <w:rFonts w:ascii="Times New Roman" w:hAnsi="Times New Roman" w:cs="Times New Roman"/>
          <w:sz w:val="24"/>
          <w:szCs w:val="24"/>
          <w:lang w:val="en-US"/>
        </w:rPr>
        <w:t>width</w:t>
      </w:r>
      <w:r w:rsidR="003A4FFA" w:rsidRPr="001B6434">
        <w:rPr>
          <w:rStyle w:val="2"/>
          <w:rFonts w:ascii="Times New Roman" w:hAnsi="Times New Roman" w:cs="Times New Roman"/>
          <w:sz w:val="24"/>
          <w:szCs w:val="24"/>
          <w:lang w:val="en-US"/>
        </w:rPr>
        <w:t>): 3.7x30 mm, 3.7x35 mm</w:t>
      </w:r>
      <w:r w:rsidR="008562FC" w:rsidRPr="001B6434">
        <w:rPr>
          <w:rStyle w:val="2"/>
          <w:rFonts w:ascii="Times New Roman" w:hAnsi="Times New Roman" w:cs="Times New Roman"/>
          <w:sz w:val="24"/>
          <w:szCs w:val="24"/>
          <w:lang w:val="en-US"/>
        </w:rPr>
        <w:t>,</w:t>
      </w:r>
      <w:r w:rsidR="003A4FFA" w:rsidRPr="001B6434">
        <w:rPr>
          <w:rStyle w:val="2"/>
          <w:rFonts w:ascii="Times New Roman" w:hAnsi="Times New Roman" w:cs="Times New Roman"/>
          <w:sz w:val="24"/>
          <w:szCs w:val="24"/>
          <w:lang w:val="en-US"/>
        </w:rPr>
        <w:t xml:space="preserve"> and 3.7x40 mm</w:t>
      </w:r>
      <w:r w:rsidR="008562FC" w:rsidRPr="001B6434">
        <w:rPr>
          <w:rStyle w:val="2"/>
          <w:rFonts w:ascii="Times New Roman" w:hAnsi="Times New Roman" w:cs="Times New Roman"/>
          <w:sz w:val="24"/>
          <w:szCs w:val="24"/>
          <w:lang w:val="en-US"/>
        </w:rPr>
        <w:t>,</w:t>
      </w:r>
      <w:r w:rsidR="003A4FFA" w:rsidRPr="001B6434">
        <w:rPr>
          <w:rStyle w:val="2"/>
          <w:rFonts w:ascii="Times New Roman" w:hAnsi="Times New Roman" w:cs="Times New Roman"/>
          <w:sz w:val="24"/>
          <w:szCs w:val="24"/>
          <w:lang w:val="en-US"/>
        </w:rPr>
        <w:t xml:space="preserve"> 8 mm, 10 mm; 4.5x30 mm, 4.5x35 mm, 4.5x40 mm, 4.5x50 mm, 4.5x60 mm, 10 mm, 12 mm [4].</w:t>
      </w:r>
    </w:p>
    <w:p w:rsidR="00DF1A76" w:rsidRPr="001B6434" w:rsidRDefault="00DF1A76" w:rsidP="001B6434">
      <w:pPr>
        <w:keepNext/>
        <w:keepLines/>
        <w:widowControl w:val="0"/>
        <w:spacing w:after="0" w:line="240" w:lineRule="auto"/>
        <w:jc w:val="both"/>
        <w:outlineLvl w:val="0"/>
        <w:rPr>
          <w:rStyle w:val="2"/>
          <w:rFonts w:ascii="Times New Roman" w:hAnsi="Times New Roman" w:cs="Times New Roman"/>
          <w:sz w:val="24"/>
          <w:szCs w:val="24"/>
          <w:lang w:val="en-US"/>
        </w:rPr>
      </w:pPr>
      <w:r w:rsidRPr="001B6434">
        <w:rPr>
          <w:rStyle w:val="2"/>
          <w:rFonts w:ascii="Times New Roman" w:hAnsi="Times New Roman" w:cs="Times New Roman"/>
          <w:sz w:val="24"/>
          <w:szCs w:val="24"/>
          <w:lang w:val="en-US"/>
        </w:rPr>
        <w:t>The d</w:t>
      </w:r>
      <w:r w:rsidR="003A4FFA" w:rsidRPr="001B6434">
        <w:rPr>
          <w:rStyle w:val="2"/>
          <w:rFonts w:ascii="Times New Roman" w:hAnsi="Times New Roman" w:cs="Times New Roman"/>
          <w:sz w:val="24"/>
          <w:szCs w:val="24"/>
          <w:lang w:val="en-US"/>
        </w:rPr>
        <w:t xml:space="preserve">amage caused by </w:t>
      </w:r>
      <w:r w:rsidR="008562FC" w:rsidRPr="001B6434">
        <w:rPr>
          <w:rStyle w:val="2"/>
          <w:rFonts w:ascii="Times New Roman" w:hAnsi="Times New Roman" w:cs="Times New Roman"/>
          <w:sz w:val="24"/>
          <w:szCs w:val="24"/>
          <w:lang w:val="en-US"/>
        </w:rPr>
        <w:t>concrete nails</w:t>
      </w:r>
      <w:r w:rsidR="00661730">
        <w:rPr>
          <w:rStyle w:val="2"/>
          <w:rFonts w:ascii="Times New Roman" w:hAnsi="Times New Roman" w:cs="Times New Roman"/>
          <w:sz w:val="24"/>
          <w:szCs w:val="24"/>
          <w:lang w:val="en-US"/>
        </w:rPr>
        <w:t xml:space="preserve"> </w:t>
      </w:r>
      <w:r w:rsidR="003A4FFA" w:rsidRPr="001B6434">
        <w:rPr>
          <w:rStyle w:val="2"/>
          <w:rFonts w:ascii="Times New Roman" w:hAnsi="Times New Roman" w:cs="Times New Roman"/>
          <w:sz w:val="24"/>
          <w:szCs w:val="24"/>
          <w:lang w:val="en-US"/>
        </w:rPr>
        <w:t xml:space="preserve">when fired from the </w:t>
      </w:r>
      <w:r w:rsidRPr="001B6434">
        <w:rPr>
          <w:rStyle w:val="2"/>
          <w:rFonts w:ascii="Times New Roman" w:hAnsi="Times New Roman" w:cs="Times New Roman"/>
          <w:sz w:val="24"/>
          <w:szCs w:val="24"/>
          <w:lang w:val="en-US"/>
        </w:rPr>
        <w:t>PAT</w:t>
      </w:r>
      <w:r w:rsidR="00661730">
        <w:rPr>
          <w:rStyle w:val="2"/>
          <w:rFonts w:ascii="Times New Roman" w:hAnsi="Times New Roman" w:cs="Times New Roman"/>
          <w:sz w:val="24"/>
          <w:szCs w:val="24"/>
          <w:lang w:val="en-US"/>
        </w:rPr>
        <w:t xml:space="preserve"> </w:t>
      </w:r>
      <w:r w:rsidRPr="001B6434">
        <w:rPr>
          <w:rStyle w:val="2"/>
          <w:rFonts w:ascii="Times New Roman" w:hAnsi="Times New Roman" w:cs="Times New Roman"/>
          <w:sz w:val="24"/>
          <w:szCs w:val="24"/>
          <w:lang w:val="en-US"/>
        </w:rPr>
        <w:t>can be</w:t>
      </w:r>
      <w:r w:rsidR="003A4FFA" w:rsidRPr="001B6434">
        <w:rPr>
          <w:rStyle w:val="2"/>
          <w:rFonts w:ascii="Times New Roman" w:hAnsi="Times New Roman" w:cs="Times New Roman"/>
          <w:sz w:val="24"/>
          <w:szCs w:val="24"/>
          <w:lang w:val="en-US"/>
        </w:rPr>
        <w:t xml:space="preserve"> both </w:t>
      </w:r>
      <w:r w:rsidR="008562FC" w:rsidRPr="001B6434">
        <w:rPr>
          <w:rStyle w:val="2"/>
          <w:rFonts w:ascii="Times New Roman" w:hAnsi="Times New Roman" w:cs="Times New Roman"/>
          <w:sz w:val="24"/>
          <w:szCs w:val="24"/>
          <w:lang w:val="en-US"/>
        </w:rPr>
        <w:t xml:space="preserve">accidental </w:t>
      </w:r>
      <w:r w:rsidR="003A4FFA" w:rsidRPr="001B6434">
        <w:rPr>
          <w:rStyle w:val="2"/>
          <w:rFonts w:ascii="Times New Roman" w:hAnsi="Times New Roman" w:cs="Times New Roman"/>
          <w:sz w:val="24"/>
          <w:szCs w:val="24"/>
          <w:lang w:val="en-US"/>
        </w:rPr>
        <w:t xml:space="preserve">and </w:t>
      </w:r>
      <w:commentRangeStart w:id="8"/>
      <w:r w:rsidR="003A4FFA" w:rsidRPr="001B6434">
        <w:rPr>
          <w:rStyle w:val="2"/>
          <w:rFonts w:ascii="Times New Roman" w:hAnsi="Times New Roman" w:cs="Times New Roman"/>
          <w:sz w:val="24"/>
          <w:szCs w:val="24"/>
          <w:lang w:val="en-US"/>
        </w:rPr>
        <w:t>intentional</w:t>
      </w:r>
      <w:commentRangeEnd w:id="8"/>
      <w:r w:rsidR="00F77C1D">
        <w:rPr>
          <w:rStyle w:val="CommentReference"/>
        </w:rPr>
        <w:commentReference w:id="8"/>
      </w:r>
      <w:r w:rsidR="003A4FFA" w:rsidRPr="001B6434">
        <w:rPr>
          <w:rStyle w:val="2"/>
          <w:rFonts w:ascii="Times New Roman" w:hAnsi="Times New Roman" w:cs="Times New Roman"/>
          <w:sz w:val="24"/>
          <w:szCs w:val="24"/>
          <w:lang w:val="en-US"/>
        </w:rPr>
        <w:t>.</w:t>
      </w:r>
    </w:p>
    <w:p w:rsidR="00982DFF" w:rsidRPr="001B6434" w:rsidRDefault="00982DFF" w:rsidP="001B6434">
      <w:pPr>
        <w:keepNext/>
        <w:keepLines/>
        <w:widowControl w:val="0"/>
        <w:spacing w:after="0" w:line="240" w:lineRule="auto"/>
        <w:jc w:val="both"/>
        <w:outlineLvl w:val="0"/>
        <w:rPr>
          <w:rFonts w:ascii="Times New Roman" w:eastAsia="Calibri" w:hAnsi="Times New Roman" w:cs="Times New Roman"/>
          <w:b/>
          <w:bCs/>
          <w:color w:val="000000"/>
          <w:sz w:val="24"/>
          <w:szCs w:val="24"/>
          <w:lang w:val="en-US" w:eastAsia="ru-RU" w:bidi="ru-RU"/>
        </w:rPr>
      </w:pPr>
      <w:r w:rsidRPr="001B6434">
        <w:rPr>
          <w:rFonts w:ascii="Times New Roman" w:eastAsia="Calibri" w:hAnsi="Times New Roman" w:cs="Times New Roman"/>
          <w:b/>
          <w:bCs/>
          <w:color w:val="000000"/>
          <w:sz w:val="24"/>
          <w:szCs w:val="24"/>
          <w:lang w:val="en-US" w:eastAsia="ru-RU" w:bidi="ru-RU"/>
        </w:rPr>
        <w:t xml:space="preserve">2. Case </w:t>
      </w:r>
      <w:commentRangeStart w:id="9"/>
      <w:r w:rsidRPr="001B6434">
        <w:rPr>
          <w:rFonts w:ascii="Times New Roman" w:eastAsia="Calibri" w:hAnsi="Times New Roman" w:cs="Times New Roman"/>
          <w:b/>
          <w:bCs/>
          <w:color w:val="000000"/>
          <w:sz w:val="24"/>
          <w:szCs w:val="24"/>
          <w:lang w:val="en-US" w:eastAsia="ru-RU" w:bidi="ru-RU"/>
        </w:rPr>
        <w:t>Presentation</w:t>
      </w:r>
      <w:commentRangeEnd w:id="9"/>
      <w:r w:rsidR="00A95E98">
        <w:rPr>
          <w:rStyle w:val="CommentReference"/>
        </w:rPr>
        <w:commentReference w:id="9"/>
      </w:r>
    </w:p>
    <w:p w:rsidR="00982DFF" w:rsidRPr="001B6434" w:rsidRDefault="00982DFF" w:rsidP="001B6434">
      <w:pPr>
        <w:keepNext/>
        <w:keepLines/>
        <w:widowControl w:val="0"/>
        <w:spacing w:after="0" w:line="240" w:lineRule="auto"/>
        <w:jc w:val="both"/>
        <w:outlineLvl w:val="0"/>
        <w:rPr>
          <w:rFonts w:ascii="Times New Roman" w:eastAsia="Calibri" w:hAnsi="Times New Roman" w:cs="Times New Roman"/>
          <w:color w:val="000000"/>
          <w:sz w:val="24"/>
          <w:szCs w:val="24"/>
          <w:lang w:val="en-US" w:eastAsia="ru-RU" w:bidi="ru-RU"/>
        </w:rPr>
      </w:pPr>
      <w:r w:rsidRPr="001B6434">
        <w:rPr>
          <w:rFonts w:ascii="Times New Roman" w:eastAsia="Calibri" w:hAnsi="Times New Roman" w:cs="Times New Roman"/>
          <w:color w:val="000000"/>
          <w:sz w:val="24"/>
          <w:szCs w:val="24"/>
          <w:lang w:val="en-US" w:eastAsia="ru-RU" w:bidi="ru-RU"/>
        </w:rPr>
        <w:t>The following case from the expert practice demonstrates the morphological features of a single blind penetrating gunshot wound to the head with an atypical metal projectile, which was a concrete nail 4,5x60 mm in size. Acranium with a perforating wound in the occipital bone and a spike-like protrusion of a foreign body in the frontal area on the left side was presented for forensic examination.</w:t>
      </w:r>
    </w:p>
    <w:p w:rsidR="00982DFF" w:rsidRPr="001B6434" w:rsidRDefault="00982DFF" w:rsidP="001B6434">
      <w:pPr>
        <w:keepNext/>
        <w:keepLines/>
        <w:widowControl w:val="0"/>
        <w:spacing w:after="0" w:line="240" w:lineRule="auto"/>
        <w:jc w:val="both"/>
        <w:outlineLvl w:val="0"/>
        <w:rPr>
          <w:rFonts w:ascii="Times New Roman" w:eastAsia="Calibri" w:hAnsi="Times New Roman" w:cs="Times New Roman"/>
          <w:color w:val="000000"/>
          <w:sz w:val="24"/>
          <w:szCs w:val="24"/>
          <w:lang w:val="en-US" w:eastAsia="ru-RU" w:bidi="ru-RU"/>
        </w:rPr>
      </w:pPr>
      <w:r w:rsidRPr="001B6434">
        <w:rPr>
          <w:rFonts w:ascii="Times New Roman" w:eastAsia="Calibri" w:hAnsi="Times New Roman" w:cs="Times New Roman"/>
          <w:color w:val="000000"/>
          <w:sz w:val="24"/>
          <w:szCs w:val="24"/>
          <w:lang w:val="en-US" w:eastAsia="ru-RU" w:bidi="ru-RU"/>
        </w:rPr>
        <w:lastRenderedPageBreak/>
        <w:t>From the squama of frontal bone above the middle third of the upper edge of the left orbital socket, a conical end of the metal foreign body protruded from the skull cavity to the outside 9 mm in length; its sharp end</w:t>
      </w:r>
      <w:r w:rsidR="00DE710C">
        <w:rPr>
          <w:rFonts w:ascii="Times New Roman" w:eastAsia="Calibri" w:hAnsi="Times New Roman" w:cs="Times New Roman"/>
          <w:color w:val="000000"/>
          <w:sz w:val="24"/>
          <w:szCs w:val="24"/>
          <w:lang w:val="en-US" w:eastAsia="ru-RU" w:bidi="ru-RU"/>
        </w:rPr>
        <w:t xml:space="preserve"> </w:t>
      </w:r>
      <w:r w:rsidRPr="001B6434">
        <w:rPr>
          <w:rFonts w:ascii="Times New Roman" w:eastAsia="Calibri" w:hAnsi="Times New Roman" w:cs="Times New Roman"/>
          <w:color w:val="000000"/>
          <w:sz w:val="24"/>
          <w:szCs w:val="24"/>
          <w:lang w:val="en-US" w:eastAsia="ru-RU" w:bidi="ru-RU"/>
        </w:rPr>
        <w:t>was oriented anteriorly, to the left and upwards (Figure 1). In the center of squamaoccipitalis, 26 mm from the apex of the external occipital tubercle, a perforating fracture of an oval shape measuring 16x15 mm was discovered (Figure 2).</w:t>
      </w:r>
    </w:p>
    <w:p w:rsidR="00982DFF" w:rsidRPr="001B6434" w:rsidRDefault="00982DFF" w:rsidP="001B6434">
      <w:pPr>
        <w:keepNext/>
        <w:keepLines/>
        <w:widowControl w:val="0"/>
        <w:spacing w:after="0" w:line="240" w:lineRule="auto"/>
        <w:jc w:val="both"/>
        <w:outlineLvl w:val="0"/>
        <w:rPr>
          <w:rFonts w:ascii="Times New Roman" w:eastAsia="Calibri" w:hAnsi="Times New Roman" w:cs="Times New Roman"/>
          <w:color w:val="000000"/>
          <w:sz w:val="24"/>
          <w:szCs w:val="24"/>
          <w:lang w:val="en-US" w:eastAsia="ru-RU" w:bidi="ru-RU"/>
        </w:rPr>
      </w:pPr>
      <w:r w:rsidRPr="001B6434">
        <w:rPr>
          <w:rFonts w:ascii="Times New Roman" w:eastAsia="Calibri" w:hAnsi="Times New Roman" w:cs="Times New Roman"/>
          <w:color w:val="000000"/>
          <w:sz w:val="24"/>
          <w:szCs w:val="24"/>
          <w:lang w:val="en-US" w:eastAsia="ru-RU" w:bidi="ru-RU"/>
        </w:rPr>
        <w:t>From the outer surface of the cranium, the edges of the perforating fracture are relatively even, without</w:t>
      </w:r>
      <w:r w:rsidR="00DE710C">
        <w:rPr>
          <w:rFonts w:ascii="Times New Roman" w:eastAsia="Calibri" w:hAnsi="Times New Roman" w:cs="Times New Roman"/>
          <w:color w:val="000000"/>
          <w:sz w:val="24"/>
          <w:szCs w:val="24"/>
          <w:lang w:val="en-US" w:eastAsia="ru-RU" w:bidi="ru-RU"/>
        </w:rPr>
        <w:t xml:space="preserve"> </w:t>
      </w:r>
      <w:r w:rsidRPr="001B6434">
        <w:rPr>
          <w:rFonts w:ascii="Times New Roman" w:eastAsia="Calibri" w:hAnsi="Times New Roman" w:cs="Times New Roman"/>
          <w:color w:val="000000"/>
          <w:sz w:val="24"/>
          <w:szCs w:val="24"/>
          <w:lang w:val="en-US" w:eastAsia="ru-RU" w:bidi="ru-RU"/>
        </w:rPr>
        <w:t>compact</w:t>
      </w:r>
      <w:r w:rsidR="00DE710C">
        <w:rPr>
          <w:rFonts w:ascii="Times New Roman" w:eastAsia="Calibri" w:hAnsi="Times New Roman" w:cs="Times New Roman"/>
          <w:color w:val="000000"/>
          <w:sz w:val="24"/>
          <w:szCs w:val="24"/>
          <w:lang w:val="en-US" w:eastAsia="ru-RU" w:bidi="ru-RU"/>
        </w:rPr>
        <w:t xml:space="preserve"> </w:t>
      </w:r>
      <w:r w:rsidRPr="001B6434">
        <w:rPr>
          <w:rFonts w:ascii="Times New Roman" w:eastAsia="Calibri" w:hAnsi="Times New Roman" w:cs="Times New Roman"/>
          <w:color w:val="000000"/>
          <w:sz w:val="24"/>
          <w:szCs w:val="24"/>
          <w:lang w:val="en-US" w:eastAsia="ru-RU" w:bidi="ru-RU"/>
        </w:rPr>
        <w:t>bone</w:t>
      </w:r>
      <w:r w:rsidR="00DE710C">
        <w:rPr>
          <w:rFonts w:ascii="Times New Roman" w:eastAsia="Calibri" w:hAnsi="Times New Roman" w:cs="Times New Roman"/>
          <w:color w:val="000000"/>
          <w:sz w:val="24"/>
          <w:szCs w:val="24"/>
          <w:lang w:val="en-US" w:eastAsia="ru-RU" w:bidi="ru-RU"/>
        </w:rPr>
        <w:t xml:space="preserve"> </w:t>
      </w:r>
      <w:r w:rsidRPr="001B6434">
        <w:rPr>
          <w:rFonts w:ascii="Times New Roman" w:eastAsia="Calibri" w:hAnsi="Times New Roman" w:cs="Times New Roman"/>
          <w:color w:val="000000"/>
          <w:sz w:val="24"/>
          <w:szCs w:val="24"/>
          <w:lang w:val="en-US" w:eastAsia="ru-RU" w:bidi="ru-RU"/>
        </w:rPr>
        <w:t xml:space="preserve">chipping (Figure 3a). There was an arc-shaped fissure4-6 mm along the left half of the upper edge of the fracture. The fracture beveled from outside to inside. Inside the cranium cavity, the edges of the fracture had </w:t>
      </w:r>
      <w:commentRangeStart w:id="10"/>
      <w:r w:rsidRPr="001B6434">
        <w:rPr>
          <w:rFonts w:ascii="Times New Roman" w:eastAsia="Calibri" w:hAnsi="Times New Roman" w:cs="Times New Roman"/>
          <w:color w:val="000000"/>
          <w:sz w:val="24"/>
          <w:szCs w:val="24"/>
          <w:lang w:val="en-US" w:eastAsia="ru-RU" w:bidi="ru-RU"/>
        </w:rPr>
        <w:t>a</w:t>
      </w:r>
      <w:commentRangeEnd w:id="10"/>
      <w:r w:rsidR="00D45053">
        <w:rPr>
          <w:rStyle w:val="CommentReference"/>
        </w:rPr>
        <w:commentReference w:id="10"/>
      </w:r>
      <w:r w:rsidRPr="001B6434">
        <w:rPr>
          <w:rFonts w:ascii="Times New Roman" w:eastAsia="Calibri" w:hAnsi="Times New Roman" w:cs="Times New Roman"/>
          <w:color w:val="000000"/>
          <w:sz w:val="24"/>
          <w:szCs w:val="24"/>
          <w:lang w:val="en-US" w:eastAsia="ru-RU" w:bidi="ru-RU"/>
        </w:rPr>
        <w:t xml:space="preserve"> prominent annular chipping, up to 3 mm wide (Figure 3b).</w:t>
      </w:r>
    </w:p>
    <w:p w:rsidR="00982DFF" w:rsidRPr="001B6434" w:rsidRDefault="00982DFF" w:rsidP="001B6434">
      <w:pPr>
        <w:keepNext/>
        <w:keepLines/>
        <w:widowControl w:val="0"/>
        <w:spacing w:after="0" w:line="240" w:lineRule="auto"/>
        <w:jc w:val="both"/>
        <w:outlineLvl w:val="0"/>
        <w:rPr>
          <w:rFonts w:ascii="Times New Roman" w:eastAsia="Calibri" w:hAnsi="Times New Roman" w:cs="Times New Roman"/>
          <w:color w:val="000000"/>
          <w:sz w:val="24"/>
          <w:szCs w:val="24"/>
          <w:lang w:val="en-US" w:eastAsia="ru-RU" w:bidi="ru-RU"/>
        </w:rPr>
      </w:pPr>
      <w:bookmarkStart w:id="11" w:name="_Hlk113014242"/>
      <w:r w:rsidRPr="001B6434">
        <w:rPr>
          <w:rFonts w:ascii="Times New Roman" w:eastAsia="Calibri" w:hAnsi="Times New Roman" w:cs="Times New Roman"/>
          <w:color w:val="000000"/>
          <w:sz w:val="24"/>
          <w:szCs w:val="24"/>
          <w:lang w:val="en-US" w:eastAsia="ru-RU" w:bidi="ru-RU"/>
        </w:rPr>
        <w:t>In the frontal cranial fossa, a part of a metal foreign body with corroded surface was found.It was 32 mm long, and it was stuck in the squama</w:t>
      </w:r>
      <w:bookmarkEnd w:id="11"/>
      <w:r w:rsidR="00661730">
        <w:rPr>
          <w:rFonts w:ascii="Times New Roman" w:eastAsia="Calibri" w:hAnsi="Times New Roman" w:cs="Times New Roman"/>
          <w:color w:val="000000"/>
          <w:sz w:val="24"/>
          <w:szCs w:val="24"/>
          <w:lang w:val="en-US" w:eastAsia="ru-RU" w:bidi="ru-RU"/>
        </w:rPr>
        <w:t xml:space="preserve"> </w:t>
      </w:r>
      <w:r w:rsidRPr="001B6434">
        <w:rPr>
          <w:rFonts w:ascii="Times New Roman" w:eastAsia="Calibri" w:hAnsi="Times New Roman" w:cs="Times New Roman"/>
          <w:color w:val="000000"/>
          <w:sz w:val="24"/>
          <w:szCs w:val="24"/>
          <w:lang w:val="en-US" w:eastAsia="ru-RU" w:bidi="ru-RU"/>
        </w:rPr>
        <w:t xml:space="preserve">of frontal bone (Figure 4a). Its axis was oriented posteriorly, from bottom to top and from right to left. The inner end of the foreign body (Figure 4b) was located in the area of the “cock’s comb” and the perforated plate of the ethmoidal bone. Under this part of the foreign body a splintered fracture with a bone defect, covering the area of 38x35 mm was found. From the right edge of the defect, 4 linear fissures up to 42 mm extended to the small wing of the sphenoid bone and to the squama of the frontal </w:t>
      </w:r>
      <w:commentRangeStart w:id="12"/>
      <w:r w:rsidRPr="001B6434">
        <w:rPr>
          <w:rFonts w:ascii="Times New Roman" w:eastAsia="Calibri" w:hAnsi="Times New Roman" w:cs="Times New Roman"/>
          <w:color w:val="000000"/>
          <w:sz w:val="24"/>
          <w:szCs w:val="24"/>
          <w:lang w:val="en-US" w:eastAsia="ru-RU" w:bidi="ru-RU"/>
        </w:rPr>
        <w:t>bone</w:t>
      </w:r>
      <w:commentRangeEnd w:id="12"/>
      <w:r w:rsidR="00DD06A4">
        <w:rPr>
          <w:rStyle w:val="CommentReference"/>
        </w:rPr>
        <w:commentReference w:id="12"/>
      </w:r>
      <w:r w:rsidRPr="001B6434">
        <w:rPr>
          <w:rFonts w:ascii="Times New Roman" w:eastAsia="Calibri" w:hAnsi="Times New Roman" w:cs="Times New Roman"/>
          <w:color w:val="000000"/>
          <w:sz w:val="24"/>
          <w:szCs w:val="24"/>
          <w:lang w:val="en-US" w:eastAsia="ru-RU" w:bidi="ru-RU"/>
        </w:rPr>
        <w:t>.</w:t>
      </w:r>
    </w:p>
    <w:p w:rsidR="00982DFF" w:rsidRPr="001B6434" w:rsidRDefault="00982DFF" w:rsidP="001B6434">
      <w:pPr>
        <w:keepNext/>
        <w:keepLines/>
        <w:widowControl w:val="0"/>
        <w:spacing w:after="0" w:line="240" w:lineRule="auto"/>
        <w:jc w:val="both"/>
        <w:outlineLvl w:val="0"/>
        <w:rPr>
          <w:rFonts w:ascii="Times New Roman" w:eastAsia="Calibri" w:hAnsi="Times New Roman" w:cs="Times New Roman"/>
          <w:color w:val="000000"/>
          <w:sz w:val="24"/>
          <w:szCs w:val="24"/>
          <w:lang w:val="en-US" w:eastAsia="ru-RU" w:bidi="ru-RU"/>
        </w:rPr>
      </w:pPr>
      <w:r w:rsidRPr="001B6434">
        <w:rPr>
          <w:rFonts w:ascii="Times New Roman" w:eastAsia="Calibri" w:hAnsi="Times New Roman" w:cs="Times New Roman"/>
          <w:color w:val="000000"/>
          <w:sz w:val="24"/>
          <w:szCs w:val="24"/>
          <w:lang w:val="en-US" w:eastAsia="ru-RU" w:bidi="ru-RU"/>
        </w:rPr>
        <w:t>A foreign body was extracted from the squama of frontal bone. It was a metal concrete nail 59.4 mm long (Figure 4c). The cap was flattened, round, 10 mm in width, the gasket is flat, round, 12 mm in width. The nail’s rod was cylindrical, its cross section was round, 4.5 mmin diameter. The end of the nail’s rod was conical, with a round cross section, 2 mm in width at the tip, in its middle third - 3.5 mm. The parameters of the foreign body clearly attribute it to a fastening element - a concrete nail 4.5x60 mm in size (according to TU 14-4-1731-92 [4]).</w:t>
      </w:r>
    </w:p>
    <w:p w:rsidR="00982DFF" w:rsidRPr="001B6434" w:rsidRDefault="00982DFF" w:rsidP="001B6434">
      <w:pPr>
        <w:keepNext/>
        <w:keepLines/>
        <w:widowControl w:val="0"/>
        <w:spacing w:after="0" w:line="240" w:lineRule="auto"/>
        <w:jc w:val="both"/>
        <w:outlineLvl w:val="0"/>
        <w:rPr>
          <w:rFonts w:ascii="Times New Roman" w:eastAsia="Calibri" w:hAnsi="Times New Roman" w:cs="Times New Roman"/>
          <w:color w:val="000000"/>
          <w:sz w:val="24"/>
          <w:szCs w:val="24"/>
          <w:lang w:val="en-US" w:eastAsia="ru-RU" w:bidi="ru-RU"/>
        </w:rPr>
      </w:pPr>
      <w:r w:rsidRPr="001B6434">
        <w:rPr>
          <w:rFonts w:ascii="Times New Roman" w:eastAsia="Calibri" w:hAnsi="Times New Roman" w:cs="Times New Roman"/>
          <w:color w:val="000000"/>
          <w:sz w:val="24"/>
          <w:szCs w:val="24"/>
          <w:lang w:val="en-US" w:eastAsia="ru-RU" w:bidi="ru-RU"/>
        </w:rPr>
        <w:t>After the extraction of the concrete nail, a perforated splintered fracture was revealed in the squama of frontal bone. On the cranium outer surface, it is round and limited by regular edge without</w:t>
      </w:r>
      <w:r w:rsidR="00661730">
        <w:rPr>
          <w:rFonts w:ascii="Times New Roman" w:eastAsia="Calibri" w:hAnsi="Times New Roman" w:cs="Times New Roman"/>
          <w:color w:val="000000"/>
          <w:sz w:val="24"/>
          <w:szCs w:val="24"/>
          <w:lang w:val="en-US" w:eastAsia="ru-RU" w:bidi="ru-RU"/>
        </w:rPr>
        <w:t xml:space="preserve"> </w:t>
      </w:r>
      <w:r w:rsidRPr="001B6434">
        <w:rPr>
          <w:rFonts w:ascii="Times New Roman" w:eastAsia="Calibri" w:hAnsi="Times New Roman" w:cs="Times New Roman"/>
          <w:color w:val="000000"/>
          <w:sz w:val="24"/>
          <w:szCs w:val="24"/>
          <w:lang w:val="en-US" w:eastAsia="ru-RU" w:bidi="ru-RU"/>
        </w:rPr>
        <w:t>compact bone chipping, with about 4,5 mm in size (Figure 5a). From the inside, in the wall of the frontal sinus, there was a defect of an irregular polygonal shape, measuring about 15x18 mm (Figure 5b).</w:t>
      </w:r>
    </w:p>
    <w:p w:rsidR="00982DFF" w:rsidRPr="001B6434" w:rsidRDefault="00982DFF" w:rsidP="001B6434">
      <w:pPr>
        <w:keepNext/>
        <w:keepLines/>
        <w:widowControl w:val="0"/>
        <w:spacing w:after="0" w:line="240" w:lineRule="auto"/>
        <w:jc w:val="both"/>
        <w:outlineLvl w:val="0"/>
        <w:rPr>
          <w:rFonts w:ascii="Times New Roman" w:eastAsia="Calibri" w:hAnsi="Times New Roman" w:cs="Times New Roman"/>
          <w:b/>
          <w:color w:val="000000"/>
          <w:sz w:val="24"/>
          <w:szCs w:val="24"/>
          <w:lang w:val="en-US" w:eastAsia="ru-RU" w:bidi="ru-RU"/>
        </w:rPr>
      </w:pPr>
    </w:p>
    <w:p w:rsidR="00982DFF" w:rsidRPr="001B6434" w:rsidRDefault="00982DFF" w:rsidP="001B6434">
      <w:pPr>
        <w:keepNext/>
        <w:keepLines/>
        <w:widowControl w:val="0"/>
        <w:spacing w:after="0" w:line="240" w:lineRule="auto"/>
        <w:jc w:val="both"/>
        <w:outlineLvl w:val="0"/>
        <w:rPr>
          <w:rFonts w:ascii="Times New Roman" w:eastAsia="Calibri" w:hAnsi="Times New Roman" w:cs="Times New Roman"/>
          <w:b/>
          <w:color w:val="000000"/>
          <w:sz w:val="24"/>
          <w:szCs w:val="24"/>
          <w:lang w:val="en-US" w:eastAsia="ru-RU" w:bidi="ru-RU"/>
        </w:rPr>
      </w:pPr>
      <w:r w:rsidRPr="001B6434">
        <w:rPr>
          <w:rFonts w:ascii="Times New Roman" w:eastAsia="Calibri" w:hAnsi="Times New Roman" w:cs="Times New Roman"/>
          <w:b/>
          <w:color w:val="000000"/>
          <w:sz w:val="24"/>
          <w:szCs w:val="24"/>
          <w:lang w:val="en-US" w:eastAsia="ru-RU" w:bidi="ru-RU"/>
        </w:rPr>
        <w:t>3. Discu</w:t>
      </w:r>
      <w:commentRangeStart w:id="13"/>
      <w:r w:rsidRPr="001B6434">
        <w:rPr>
          <w:rFonts w:ascii="Times New Roman" w:eastAsia="Calibri" w:hAnsi="Times New Roman" w:cs="Times New Roman"/>
          <w:b/>
          <w:color w:val="000000"/>
          <w:sz w:val="24"/>
          <w:szCs w:val="24"/>
          <w:lang w:val="en-US" w:eastAsia="ru-RU" w:bidi="ru-RU"/>
        </w:rPr>
        <w:t>ssion</w:t>
      </w:r>
      <w:commentRangeEnd w:id="13"/>
      <w:r w:rsidR="00A95E98">
        <w:rPr>
          <w:rStyle w:val="CommentReference"/>
        </w:rPr>
        <w:commentReference w:id="13"/>
      </w:r>
    </w:p>
    <w:p w:rsidR="00982DFF" w:rsidRPr="001B6434" w:rsidRDefault="00982DFF" w:rsidP="001B6434">
      <w:pPr>
        <w:keepNext/>
        <w:keepLines/>
        <w:widowControl w:val="0"/>
        <w:spacing w:after="0" w:line="240" w:lineRule="auto"/>
        <w:jc w:val="both"/>
        <w:outlineLvl w:val="0"/>
        <w:rPr>
          <w:rFonts w:ascii="Times New Roman" w:eastAsia="Calibri" w:hAnsi="Times New Roman" w:cs="Times New Roman"/>
          <w:color w:val="000000"/>
          <w:sz w:val="24"/>
          <w:szCs w:val="24"/>
          <w:lang w:val="en-US" w:eastAsia="ru-RU" w:bidi="ru-RU"/>
        </w:rPr>
      </w:pPr>
      <w:r w:rsidRPr="001B6434">
        <w:rPr>
          <w:rFonts w:ascii="Times New Roman" w:eastAsia="Calibri" w:hAnsi="Times New Roman" w:cs="Times New Roman"/>
          <w:color w:val="000000"/>
          <w:sz w:val="24"/>
          <w:szCs w:val="24"/>
          <w:lang w:val="en-US" w:eastAsia="ru-RU" w:bidi="ru-RU"/>
        </w:rPr>
        <w:t xml:space="preserve">The described </w:t>
      </w:r>
      <w:commentRangeStart w:id="14"/>
      <w:r w:rsidRPr="001B6434">
        <w:rPr>
          <w:rFonts w:ascii="Times New Roman" w:eastAsia="Calibri" w:hAnsi="Times New Roman" w:cs="Times New Roman"/>
          <w:color w:val="000000"/>
          <w:sz w:val="24"/>
          <w:szCs w:val="24"/>
          <w:lang w:val="en-US" w:eastAsia="ru-RU" w:bidi="ru-RU"/>
        </w:rPr>
        <w:t xml:space="preserve">above morphological features of theperforated fracture of squama of frontal bonesuggest the local fracture </w:t>
      </w:r>
      <w:commentRangeEnd w:id="14"/>
      <w:r w:rsidR="00CA7AA4">
        <w:rPr>
          <w:rStyle w:val="CommentReference"/>
        </w:rPr>
        <w:commentReference w:id="14"/>
      </w:r>
      <w:r w:rsidRPr="001B6434">
        <w:rPr>
          <w:rFonts w:ascii="Times New Roman" w:eastAsia="Calibri" w:hAnsi="Times New Roman" w:cs="Times New Roman"/>
          <w:color w:val="000000"/>
          <w:sz w:val="24"/>
          <w:szCs w:val="24"/>
          <w:lang w:val="en-US" w:eastAsia="ru-RU" w:bidi="ru-RU"/>
        </w:rPr>
        <w:t>pattern as a result of shearing deformation caused by the contact (impact) force of a solid blunt object with a limited contact surface and having sufficient kinetic energy (speed) forpenetrating action. Morphologically similar perforated fractures of the flat skull bones are verified as gunshot input bullet injuries [1-3, 5, 6].</w:t>
      </w:r>
    </w:p>
    <w:p w:rsidR="00982DFF" w:rsidRPr="001B6434" w:rsidRDefault="00982DFF" w:rsidP="001B6434">
      <w:pPr>
        <w:keepNext/>
        <w:keepLines/>
        <w:widowControl w:val="0"/>
        <w:spacing w:after="0" w:line="240" w:lineRule="auto"/>
        <w:jc w:val="both"/>
        <w:outlineLvl w:val="0"/>
        <w:rPr>
          <w:rFonts w:ascii="Times New Roman" w:eastAsia="Calibri" w:hAnsi="Times New Roman" w:cs="Times New Roman"/>
          <w:color w:val="000000"/>
          <w:sz w:val="24"/>
          <w:szCs w:val="24"/>
          <w:lang w:val="en-US" w:eastAsia="ru-RU" w:bidi="ru-RU"/>
        </w:rPr>
      </w:pPr>
      <w:r w:rsidRPr="001B6434">
        <w:rPr>
          <w:rFonts w:ascii="Times New Roman" w:eastAsia="Calibri" w:hAnsi="Times New Roman" w:cs="Times New Roman"/>
          <w:color w:val="000000"/>
          <w:sz w:val="24"/>
          <w:szCs w:val="24"/>
          <w:lang w:val="en-US" w:eastAsia="ru-RU" w:bidi="ru-RU"/>
        </w:rPr>
        <w:t>The perforated-</w:t>
      </w:r>
      <w:commentRangeStart w:id="15"/>
      <w:r w:rsidRPr="001B6434">
        <w:rPr>
          <w:rFonts w:ascii="Times New Roman" w:eastAsia="Calibri" w:hAnsi="Times New Roman" w:cs="Times New Roman"/>
          <w:color w:val="000000"/>
          <w:sz w:val="24"/>
          <w:szCs w:val="24"/>
          <w:lang w:val="en-US" w:eastAsia="ru-RU" w:bidi="ru-RU"/>
        </w:rPr>
        <w:t xml:space="preserve">fragmented nature of the exit fracture is due to the anatomical structure of the squama of frontal bone of the local contact (impact) area (frontal sinus, brow arc), by an atypicalnature of the </w:t>
      </w:r>
      <w:commentRangeEnd w:id="15"/>
      <w:r w:rsidR="00A95E98">
        <w:rPr>
          <w:rStyle w:val="CommentReference"/>
        </w:rPr>
        <w:commentReference w:id="15"/>
      </w:r>
      <w:r w:rsidRPr="001B6434">
        <w:rPr>
          <w:rFonts w:ascii="Times New Roman" w:eastAsia="Calibri" w:hAnsi="Times New Roman" w:cs="Times New Roman"/>
          <w:color w:val="000000"/>
          <w:sz w:val="24"/>
          <w:szCs w:val="24"/>
          <w:lang w:val="en-US" w:eastAsia="ru-RU" w:bidi="ru-RU"/>
        </w:rPr>
        <w:t xml:space="preserve">projectile that initially had low travelling speed and had furtherreduction in kinetic energy (speed) after penetrating and passing through the first tough barrier (squamaoccipitalis), it is quite safe to assume, that the reduction of the projectile speed can be attributed to the structural features of the PAT from which the shot was fired, its distance and head position at the time of injury (for example, close contact with the frontal region of the head into a hard surface (concrete/brick wall, cement/wooden </w:t>
      </w:r>
      <w:commentRangeStart w:id="16"/>
      <w:r w:rsidRPr="001B6434">
        <w:rPr>
          <w:rFonts w:ascii="Times New Roman" w:eastAsia="Calibri" w:hAnsi="Times New Roman" w:cs="Times New Roman"/>
          <w:color w:val="000000"/>
          <w:sz w:val="24"/>
          <w:szCs w:val="24"/>
          <w:lang w:val="en-US" w:eastAsia="ru-RU" w:bidi="ru-RU"/>
        </w:rPr>
        <w:t>floor</w:t>
      </w:r>
      <w:commentRangeEnd w:id="16"/>
      <w:r w:rsidR="00BB2173">
        <w:rPr>
          <w:rStyle w:val="CommentReference"/>
        </w:rPr>
        <w:commentReference w:id="16"/>
      </w:r>
      <w:r w:rsidRPr="001B6434">
        <w:rPr>
          <w:rFonts w:ascii="Times New Roman" w:eastAsia="Calibri" w:hAnsi="Times New Roman" w:cs="Times New Roman"/>
          <w:color w:val="000000"/>
          <w:sz w:val="24"/>
          <w:szCs w:val="24"/>
          <w:lang w:val="en-US" w:eastAsia="ru-RU" w:bidi="ru-RU"/>
        </w:rPr>
        <w:t>).</w:t>
      </w:r>
    </w:p>
    <w:p w:rsidR="00982DFF" w:rsidRPr="001B6434" w:rsidRDefault="00982DFF" w:rsidP="001B6434">
      <w:pPr>
        <w:keepNext/>
        <w:keepLines/>
        <w:widowControl w:val="0"/>
        <w:spacing w:after="0" w:line="240" w:lineRule="auto"/>
        <w:jc w:val="both"/>
        <w:outlineLvl w:val="0"/>
        <w:rPr>
          <w:rFonts w:ascii="Times New Roman" w:eastAsia="Calibri" w:hAnsi="Times New Roman" w:cs="Times New Roman"/>
          <w:b/>
          <w:bCs/>
          <w:color w:val="000000"/>
          <w:sz w:val="24"/>
          <w:szCs w:val="24"/>
          <w:lang w:val="en-US" w:eastAsia="ru-RU" w:bidi="ru-RU"/>
        </w:rPr>
      </w:pPr>
      <w:r w:rsidRPr="001B6434">
        <w:rPr>
          <w:rFonts w:ascii="Times New Roman" w:eastAsia="Calibri" w:hAnsi="Times New Roman" w:cs="Times New Roman"/>
          <w:b/>
          <w:bCs/>
          <w:color w:val="000000"/>
          <w:sz w:val="24"/>
          <w:szCs w:val="24"/>
          <w:lang w:val="en-US" w:eastAsia="ru-RU" w:bidi="ru-RU"/>
        </w:rPr>
        <w:t>4. Conclusion</w:t>
      </w:r>
    </w:p>
    <w:p w:rsidR="00982DFF" w:rsidRPr="001B6434" w:rsidRDefault="00982DFF" w:rsidP="001B6434">
      <w:pPr>
        <w:keepNext/>
        <w:keepLines/>
        <w:widowControl w:val="0"/>
        <w:spacing w:after="0" w:line="240" w:lineRule="auto"/>
        <w:jc w:val="both"/>
        <w:outlineLvl w:val="0"/>
        <w:rPr>
          <w:rFonts w:ascii="Times New Roman" w:eastAsia="Calibri" w:hAnsi="Times New Roman" w:cs="Times New Roman"/>
          <w:color w:val="000000"/>
          <w:sz w:val="24"/>
          <w:szCs w:val="24"/>
          <w:lang w:val="en-US" w:eastAsia="ru-RU" w:bidi="ru-RU"/>
        </w:rPr>
      </w:pPr>
      <w:r w:rsidRPr="001B6434">
        <w:rPr>
          <w:rFonts w:ascii="Times New Roman" w:eastAsia="Calibri" w:hAnsi="Times New Roman" w:cs="Times New Roman"/>
          <w:color w:val="000000"/>
          <w:sz w:val="24"/>
          <w:szCs w:val="24"/>
          <w:lang w:val="en-US" w:eastAsia="ru-RU" w:bidi="ru-RU"/>
        </w:rPr>
        <w:t>In this case, the discovery of an atypical projectile made it possible to correctly interpret the number, the nature and the features of the revealed injuries on the cranium, defining them as a single blind penetrating gunshot wound to the head with a concrete nail. The condition of this object did not allow to determine the vitality of injury, neither to detect ad</w:t>
      </w:r>
      <w:commentRangeStart w:id="17"/>
      <w:r w:rsidRPr="001B6434">
        <w:rPr>
          <w:rFonts w:ascii="Times New Roman" w:eastAsia="Calibri" w:hAnsi="Times New Roman" w:cs="Times New Roman"/>
          <w:color w:val="000000"/>
          <w:sz w:val="24"/>
          <w:szCs w:val="24"/>
          <w:lang w:val="en-US" w:eastAsia="ru-RU" w:bidi="ru-RU"/>
        </w:rPr>
        <w:t xml:space="preserve">ditional </w:t>
      </w:r>
      <w:commentRangeEnd w:id="17"/>
      <w:r w:rsidR="00DF4E1F">
        <w:rPr>
          <w:rStyle w:val="CommentReference"/>
        </w:rPr>
        <w:commentReference w:id="17"/>
      </w:r>
      <w:r w:rsidRPr="001B6434">
        <w:rPr>
          <w:rFonts w:ascii="Times New Roman" w:eastAsia="Calibri" w:hAnsi="Times New Roman" w:cs="Times New Roman"/>
          <w:color w:val="000000"/>
          <w:sz w:val="24"/>
          <w:szCs w:val="24"/>
          <w:lang w:val="en-US" w:eastAsia="ru-RU" w:bidi="ru-RU"/>
        </w:rPr>
        <w:t>factors of the shot.</w:t>
      </w:r>
    </w:p>
    <w:p w:rsidR="00982DFF" w:rsidRPr="001B6434" w:rsidRDefault="00982DFF" w:rsidP="001B6434">
      <w:pPr>
        <w:keepNext/>
        <w:keepLines/>
        <w:widowControl w:val="0"/>
        <w:spacing w:after="0" w:line="240" w:lineRule="auto"/>
        <w:jc w:val="both"/>
        <w:outlineLvl w:val="0"/>
        <w:rPr>
          <w:rStyle w:val="2"/>
          <w:rFonts w:ascii="Times New Roman" w:hAnsi="Times New Roman" w:cs="Times New Roman"/>
          <w:sz w:val="24"/>
          <w:szCs w:val="24"/>
          <w:lang w:val="en-US"/>
        </w:rPr>
      </w:pPr>
    </w:p>
    <w:p w:rsidR="00982DFF" w:rsidRPr="001B6434" w:rsidRDefault="00982DFF" w:rsidP="001B6434">
      <w:pPr>
        <w:keepNext/>
        <w:keepLines/>
        <w:widowControl w:val="0"/>
        <w:spacing w:after="0" w:line="240" w:lineRule="auto"/>
        <w:jc w:val="both"/>
        <w:outlineLvl w:val="0"/>
        <w:rPr>
          <w:rStyle w:val="2"/>
          <w:rFonts w:ascii="Times New Roman" w:hAnsi="Times New Roman" w:cs="Times New Roman"/>
          <w:b/>
          <w:sz w:val="24"/>
          <w:szCs w:val="24"/>
          <w:lang w:val="en-US"/>
        </w:rPr>
      </w:pPr>
      <w:r w:rsidRPr="001B6434">
        <w:rPr>
          <w:rStyle w:val="2"/>
          <w:rFonts w:ascii="Times New Roman" w:hAnsi="Times New Roman" w:cs="Times New Roman"/>
          <w:b/>
          <w:sz w:val="24"/>
          <w:szCs w:val="24"/>
          <w:lang w:val="en-US"/>
        </w:rPr>
        <w:t>Fun</w:t>
      </w:r>
      <w:commentRangeStart w:id="18"/>
      <w:r w:rsidRPr="001B6434">
        <w:rPr>
          <w:rStyle w:val="2"/>
          <w:rFonts w:ascii="Times New Roman" w:hAnsi="Times New Roman" w:cs="Times New Roman"/>
          <w:b/>
          <w:sz w:val="24"/>
          <w:szCs w:val="24"/>
          <w:lang w:val="en-US"/>
        </w:rPr>
        <w:t>din</w:t>
      </w:r>
      <w:commentRangeEnd w:id="18"/>
      <w:r w:rsidR="00DF4E1F">
        <w:rPr>
          <w:rStyle w:val="CommentReference"/>
        </w:rPr>
        <w:commentReference w:id="18"/>
      </w:r>
      <w:r w:rsidRPr="001B6434">
        <w:rPr>
          <w:rStyle w:val="2"/>
          <w:rFonts w:ascii="Times New Roman" w:hAnsi="Times New Roman" w:cs="Times New Roman"/>
          <w:b/>
          <w:sz w:val="24"/>
          <w:szCs w:val="24"/>
          <w:lang w:val="en-US"/>
        </w:rPr>
        <w:t>g</w:t>
      </w:r>
    </w:p>
    <w:p w:rsidR="00982DFF" w:rsidRPr="001B6434" w:rsidRDefault="00982DFF" w:rsidP="001B6434">
      <w:pPr>
        <w:keepNext/>
        <w:keepLines/>
        <w:widowControl w:val="0"/>
        <w:spacing w:after="0" w:line="240" w:lineRule="auto"/>
        <w:jc w:val="both"/>
        <w:outlineLvl w:val="0"/>
        <w:rPr>
          <w:rStyle w:val="2"/>
          <w:rFonts w:ascii="Times New Roman" w:hAnsi="Times New Roman" w:cs="Times New Roman"/>
          <w:sz w:val="24"/>
          <w:szCs w:val="24"/>
          <w:lang w:val="en-US"/>
        </w:rPr>
      </w:pPr>
      <w:r w:rsidRPr="001B6434">
        <w:rPr>
          <w:rStyle w:val="2"/>
          <w:rFonts w:ascii="Times New Roman" w:hAnsi="Times New Roman" w:cs="Times New Roman"/>
          <w:sz w:val="24"/>
          <w:szCs w:val="24"/>
          <w:lang w:val="en-US"/>
        </w:rPr>
        <w:t xml:space="preserve">None. </w:t>
      </w:r>
    </w:p>
    <w:p w:rsidR="00982DFF" w:rsidRPr="001B6434" w:rsidRDefault="00982DFF" w:rsidP="001B6434">
      <w:pPr>
        <w:keepNext/>
        <w:keepLines/>
        <w:widowControl w:val="0"/>
        <w:spacing w:after="0" w:line="240" w:lineRule="auto"/>
        <w:jc w:val="both"/>
        <w:outlineLvl w:val="0"/>
        <w:rPr>
          <w:rStyle w:val="2"/>
          <w:rFonts w:ascii="Times New Roman" w:hAnsi="Times New Roman" w:cs="Times New Roman"/>
          <w:sz w:val="24"/>
          <w:szCs w:val="24"/>
          <w:lang w:val="en-US"/>
        </w:rPr>
      </w:pPr>
      <w:r w:rsidRPr="001B6434">
        <w:rPr>
          <w:rStyle w:val="2"/>
          <w:rFonts w:ascii="Times New Roman" w:hAnsi="Times New Roman" w:cs="Times New Roman"/>
          <w:b/>
          <w:sz w:val="24"/>
          <w:szCs w:val="24"/>
          <w:lang w:val="en-US"/>
        </w:rPr>
        <w:t>Conflict of Interest</w:t>
      </w:r>
    </w:p>
    <w:p w:rsidR="00982DFF" w:rsidRPr="001B6434" w:rsidRDefault="00982DFF" w:rsidP="001B6434">
      <w:pPr>
        <w:keepNext/>
        <w:keepLines/>
        <w:widowControl w:val="0"/>
        <w:spacing w:after="0" w:line="240" w:lineRule="auto"/>
        <w:jc w:val="both"/>
        <w:outlineLvl w:val="0"/>
        <w:rPr>
          <w:rStyle w:val="2"/>
          <w:rFonts w:ascii="Times New Roman" w:hAnsi="Times New Roman" w:cs="Times New Roman"/>
          <w:sz w:val="24"/>
          <w:szCs w:val="24"/>
          <w:lang w:val="en-US"/>
        </w:rPr>
      </w:pPr>
      <w:r w:rsidRPr="001B6434">
        <w:rPr>
          <w:rStyle w:val="2"/>
          <w:rFonts w:ascii="Times New Roman" w:hAnsi="Times New Roman" w:cs="Times New Roman"/>
          <w:sz w:val="24"/>
          <w:szCs w:val="24"/>
          <w:lang w:val="en-US"/>
        </w:rPr>
        <w:t>The authors declare that they have no competing  interests.</w:t>
      </w:r>
    </w:p>
    <w:p w:rsidR="00982DFF" w:rsidRPr="001B6434" w:rsidRDefault="00982DFF" w:rsidP="001B6434">
      <w:pPr>
        <w:keepNext/>
        <w:keepLines/>
        <w:widowControl w:val="0"/>
        <w:spacing w:after="0" w:line="240" w:lineRule="auto"/>
        <w:jc w:val="both"/>
        <w:outlineLvl w:val="0"/>
        <w:rPr>
          <w:rStyle w:val="2"/>
          <w:rFonts w:ascii="Times New Roman" w:hAnsi="Times New Roman" w:cs="Times New Roman"/>
          <w:sz w:val="24"/>
          <w:szCs w:val="24"/>
          <w:lang w:val="en-US"/>
        </w:rPr>
      </w:pPr>
    </w:p>
    <w:p w:rsidR="00E43AA4" w:rsidRDefault="00E43AA4" w:rsidP="001B6434">
      <w:pPr>
        <w:keepNext/>
        <w:keepLines/>
        <w:widowControl w:val="0"/>
        <w:spacing w:after="0" w:line="240" w:lineRule="auto"/>
        <w:jc w:val="both"/>
        <w:outlineLvl w:val="0"/>
        <w:rPr>
          <w:rStyle w:val="2"/>
          <w:rFonts w:ascii="Times New Roman" w:hAnsi="Times New Roman" w:cs="Times New Roman"/>
          <w:b/>
          <w:sz w:val="24"/>
          <w:szCs w:val="24"/>
          <w:lang w:val="en-US"/>
        </w:rPr>
      </w:pPr>
    </w:p>
    <w:p w:rsidR="00E43AA4" w:rsidRDefault="00E43AA4" w:rsidP="001B6434">
      <w:pPr>
        <w:keepNext/>
        <w:keepLines/>
        <w:widowControl w:val="0"/>
        <w:spacing w:after="0" w:line="240" w:lineRule="auto"/>
        <w:jc w:val="both"/>
        <w:outlineLvl w:val="0"/>
        <w:rPr>
          <w:rStyle w:val="2"/>
          <w:rFonts w:ascii="Times New Roman" w:hAnsi="Times New Roman" w:cs="Times New Roman"/>
          <w:b/>
          <w:sz w:val="24"/>
          <w:szCs w:val="24"/>
          <w:lang w:val="en-US"/>
        </w:rPr>
      </w:pPr>
    </w:p>
    <w:p w:rsidR="00E43AA4" w:rsidRPr="00E75CD8" w:rsidRDefault="00E43AA4" w:rsidP="00E43AA4">
      <w:pPr>
        <w:spacing w:after="0"/>
        <w:rPr>
          <w:rFonts w:ascii="Bookman Old Style" w:hAnsi="Bookman Old Style" w:cs="Times New Roman"/>
          <w:b/>
          <w:highlight w:val="yellow"/>
        </w:rPr>
      </w:pPr>
      <w:commentRangeStart w:id="19"/>
      <w:r>
        <w:rPr>
          <w:rFonts w:ascii="Bookman Old Style" w:hAnsi="Bookman Old Style" w:cs="Times New Roman"/>
          <w:b/>
          <w:highlight w:val="yellow"/>
        </w:rPr>
        <w:t>Acknowledgements</w:t>
      </w:r>
      <w:commentRangeEnd w:id="19"/>
      <w:r>
        <w:rPr>
          <w:rStyle w:val="CommentReference"/>
          <w:rFonts w:ascii="Courier" w:eastAsia="Times New Roman" w:hAnsi="Courier" w:cs="Courier"/>
          <w:snapToGrid w:val="0"/>
        </w:rPr>
        <w:commentReference w:id="19"/>
      </w:r>
    </w:p>
    <w:p w:rsidR="00E43AA4" w:rsidRDefault="00E43AA4" w:rsidP="001B6434">
      <w:pPr>
        <w:keepNext/>
        <w:keepLines/>
        <w:widowControl w:val="0"/>
        <w:spacing w:after="0" w:line="240" w:lineRule="auto"/>
        <w:jc w:val="both"/>
        <w:outlineLvl w:val="0"/>
        <w:rPr>
          <w:rStyle w:val="2"/>
          <w:rFonts w:ascii="Times New Roman" w:hAnsi="Times New Roman" w:cs="Times New Roman"/>
          <w:b/>
          <w:sz w:val="24"/>
          <w:szCs w:val="24"/>
          <w:lang w:val="en-US"/>
        </w:rPr>
      </w:pPr>
    </w:p>
    <w:p w:rsidR="00E43AA4" w:rsidRDefault="00E43AA4" w:rsidP="001B6434">
      <w:pPr>
        <w:keepNext/>
        <w:keepLines/>
        <w:widowControl w:val="0"/>
        <w:spacing w:after="0" w:line="240" w:lineRule="auto"/>
        <w:jc w:val="both"/>
        <w:outlineLvl w:val="0"/>
        <w:rPr>
          <w:rStyle w:val="2"/>
          <w:rFonts w:ascii="Times New Roman" w:hAnsi="Times New Roman" w:cs="Times New Roman"/>
          <w:b/>
          <w:sz w:val="24"/>
          <w:szCs w:val="24"/>
          <w:lang w:val="en-US"/>
        </w:rPr>
      </w:pPr>
    </w:p>
    <w:p w:rsidR="00E43AA4" w:rsidRDefault="00E43AA4" w:rsidP="001B6434">
      <w:pPr>
        <w:keepNext/>
        <w:keepLines/>
        <w:widowControl w:val="0"/>
        <w:spacing w:after="0" w:line="240" w:lineRule="auto"/>
        <w:jc w:val="both"/>
        <w:outlineLvl w:val="0"/>
        <w:rPr>
          <w:rStyle w:val="2"/>
          <w:rFonts w:ascii="Times New Roman" w:hAnsi="Times New Roman" w:cs="Times New Roman"/>
          <w:b/>
          <w:sz w:val="24"/>
          <w:szCs w:val="24"/>
          <w:lang w:val="en-US"/>
        </w:rPr>
      </w:pPr>
    </w:p>
    <w:p w:rsidR="00982DFF" w:rsidRPr="001B6434" w:rsidRDefault="00982DFF" w:rsidP="001B6434">
      <w:pPr>
        <w:keepNext/>
        <w:keepLines/>
        <w:widowControl w:val="0"/>
        <w:spacing w:after="0" w:line="240" w:lineRule="auto"/>
        <w:jc w:val="both"/>
        <w:outlineLvl w:val="0"/>
        <w:rPr>
          <w:rStyle w:val="2"/>
          <w:rFonts w:ascii="Times New Roman" w:hAnsi="Times New Roman" w:cs="Times New Roman"/>
          <w:b/>
          <w:sz w:val="24"/>
          <w:szCs w:val="24"/>
          <w:lang w:val="en-US"/>
        </w:rPr>
      </w:pPr>
      <w:commentRangeStart w:id="20"/>
      <w:r w:rsidRPr="001B6434">
        <w:rPr>
          <w:rStyle w:val="2"/>
          <w:rFonts w:ascii="Times New Roman" w:hAnsi="Times New Roman" w:cs="Times New Roman"/>
          <w:b/>
          <w:sz w:val="24"/>
          <w:szCs w:val="24"/>
          <w:lang w:val="en-US"/>
        </w:rPr>
        <w:t>R</w:t>
      </w:r>
      <w:commentRangeEnd w:id="20"/>
      <w:r w:rsidR="00484867">
        <w:rPr>
          <w:rStyle w:val="CommentReference"/>
        </w:rPr>
        <w:commentReference w:id="20"/>
      </w:r>
      <w:r w:rsidRPr="001B6434">
        <w:rPr>
          <w:rStyle w:val="2"/>
          <w:rFonts w:ascii="Times New Roman" w:hAnsi="Times New Roman" w:cs="Times New Roman"/>
          <w:b/>
          <w:sz w:val="24"/>
          <w:szCs w:val="24"/>
          <w:lang w:val="en-US"/>
        </w:rPr>
        <w:t>efe</w:t>
      </w:r>
      <w:commentRangeStart w:id="21"/>
      <w:r w:rsidRPr="001B6434">
        <w:rPr>
          <w:rStyle w:val="2"/>
          <w:rFonts w:ascii="Times New Roman" w:hAnsi="Times New Roman" w:cs="Times New Roman"/>
          <w:b/>
          <w:sz w:val="24"/>
          <w:szCs w:val="24"/>
          <w:lang w:val="en-US"/>
        </w:rPr>
        <w:t>renc</w:t>
      </w:r>
      <w:commentRangeEnd w:id="21"/>
      <w:r w:rsidR="00DF4E1F">
        <w:rPr>
          <w:rStyle w:val="CommentReference"/>
        </w:rPr>
        <w:commentReference w:id="21"/>
      </w:r>
      <w:r w:rsidRPr="001B6434">
        <w:rPr>
          <w:rStyle w:val="2"/>
          <w:rFonts w:ascii="Times New Roman" w:hAnsi="Times New Roman" w:cs="Times New Roman"/>
          <w:b/>
          <w:sz w:val="24"/>
          <w:szCs w:val="24"/>
          <w:lang w:val="en-US"/>
        </w:rPr>
        <w:t>es</w:t>
      </w:r>
    </w:p>
    <w:p w:rsidR="00E43AA4" w:rsidRDefault="00E43AA4" w:rsidP="001B6434">
      <w:pPr>
        <w:keepNext/>
        <w:keepLines/>
        <w:widowControl w:val="0"/>
        <w:spacing w:after="0" w:line="240" w:lineRule="auto"/>
        <w:jc w:val="both"/>
        <w:outlineLvl w:val="0"/>
        <w:rPr>
          <w:rStyle w:val="2"/>
          <w:rFonts w:ascii="Times New Roman" w:hAnsi="Times New Roman" w:cs="Times New Roman"/>
          <w:sz w:val="24"/>
          <w:szCs w:val="24"/>
          <w:lang w:val="en-US"/>
        </w:rPr>
      </w:pPr>
    </w:p>
    <w:p w:rsidR="00E43AA4" w:rsidRDefault="00E43AA4" w:rsidP="001B6434">
      <w:pPr>
        <w:keepNext/>
        <w:keepLines/>
        <w:widowControl w:val="0"/>
        <w:spacing w:after="0" w:line="240" w:lineRule="auto"/>
        <w:jc w:val="both"/>
        <w:outlineLvl w:val="0"/>
        <w:rPr>
          <w:rStyle w:val="2"/>
          <w:rFonts w:ascii="Times New Roman" w:hAnsi="Times New Roman" w:cs="Times New Roman"/>
          <w:sz w:val="24"/>
          <w:szCs w:val="24"/>
          <w:lang w:val="en-US"/>
        </w:rPr>
      </w:pPr>
    </w:p>
    <w:p w:rsidR="00982DFF" w:rsidRPr="001B6434" w:rsidRDefault="00982DFF" w:rsidP="001B6434">
      <w:pPr>
        <w:keepNext/>
        <w:keepLines/>
        <w:widowControl w:val="0"/>
        <w:spacing w:after="0" w:line="240" w:lineRule="auto"/>
        <w:jc w:val="both"/>
        <w:outlineLvl w:val="0"/>
        <w:rPr>
          <w:rStyle w:val="2"/>
          <w:rFonts w:ascii="Times New Roman" w:hAnsi="Times New Roman" w:cs="Times New Roman"/>
          <w:sz w:val="24"/>
          <w:szCs w:val="24"/>
          <w:lang w:val="en-US"/>
        </w:rPr>
      </w:pPr>
      <w:r w:rsidRPr="001B6434">
        <w:rPr>
          <w:rStyle w:val="2"/>
          <w:rFonts w:ascii="Times New Roman" w:hAnsi="Times New Roman" w:cs="Times New Roman"/>
          <w:sz w:val="24"/>
          <w:szCs w:val="24"/>
          <w:lang w:val="en-US"/>
        </w:rPr>
        <w:t>1. Popov V. L., Shigeev V. B., Kuznecov L. E. Sudebno-medicinskajaballistika [Forensic ballistics]. St.</w:t>
      </w:r>
      <w:r w:rsidR="00661730">
        <w:rPr>
          <w:rStyle w:val="2"/>
          <w:rFonts w:ascii="Times New Roman" w:hAnsi="Times New Roman" w:cs="Times New Roman"/>
          <w:sz w:val="24"/>
          <w:szCs w:val="24"/>
          <w:lang w:val="en-US"/>
        </w:rPr>
        <w:t xml:space="preserve"> </w:t>
      </w:r>
      <w:r w:rsidRPr="001B6434">
        <w:rPr>
          <w:rStyle w:val="2"/>
          <w:rFonts w:ascii="Times New Roman" w:hAnsi="Times New Roman" w:cs="Times New Roman"/>
          <w:sz w:val="24"/>
          <w:szCs w:val="24"/>
          <w:lang w:val="en-US"/>
        </w:rPr>
        <w:t>Peterburg: Gippokrat.2002. 656 p. (Russian).</w:t>
      </w:r>
    </w:p>
    <w:p w:rsidR="00982DFF" w:rsidRPr="001B6434" w:rsidRDefault="00982DFF" w:rsidP="001B6434">
      <w:pPr>
        <w:keepNext/>
        <w:keepLines/>
        <w:widowControl w:val="0"/>
        <w:spacing w:after="0" w:line="240" w:lineRule="auto"/>
        <w:jc w:val="both"/>
        <w:outlineLvl w:val="0"/>
        <w:rPr>
          <w:rStyle w:val="2"/>
          <w:rFonts w:ascii="Times New Roman" w:hAnsi="Times New Roman" w:cs="Times New Roman"/>
          <w:sz w:val="24"/>
          <w:szCs w:val="24"/>
          <w:lang w:val="en-US"/>
        </w:rPr>
      </w:pPr>
      <w:r w:rsidRPr="001B6434">
        <w:rPr>
          <w:rStyle w:val="2"/>
          <w:rFonts w:ascii="Times New Roman" w:hAnsi="Times New Roman" w:cs="Times New Roman"/>
          <w:sz w:val="24"/>
          <w:szCs w:val="24"/>
          <w:lang w:val="en-US"/>
        </w:rPr>
        <w:t>2. Molchanov V. I., Popov V. L., Kalmykov K. N. Ognestrel’nyepovrezhdenijaiihsudebno-medicin</w:t>
      </w:r>
      <w:r w:rsidR="00661730">
        <w:rPr>
          <w:rStyle w:val="2"/>
          <w:rFonts w:ascii="Times New Roman" w:hAnsi="Times New Roman" w:cs="Times New Roman"/>
          <w:sz w:val="24"/>
          <w:szCs w:val="24"/>
          <w:lang w:val="en-US"/>
        </w:rPr>
        <w:t xml:space="preserve"> </w:t>
      </w:r>
      <w:r w:rsidRPr="001B6434">
        <w:rPr>
          <w:rStyle w:val="2"/>
          <w:rFonts w:ascii="Times New Roman" w:hAnsi="Times New Roman" w:cs="Times New Roman"/>
          <w:sz w:val="24"/>
          <w:szCs w:val="24"/>
          <w:lang w:val="en-US"/>
        </w:rPr>
        <w:t>skajaekspertiza [Gunshotinjuries and their forensic medical examination]. Leningrad: Medicina, 1990. 272 p. (Russian).</w:t>
      </w:r>
    </w:p>
    <w:p w:rsidR="00D4444D" w:rsidRDefault="00982DFF" w:rsidP="001B6434">
      <w:pPr>
        <w:keepNext/>
        <w:keepLines/>
        <w:widowControl w:val="0"/>
        <w:spacing w:after="0" w:line="240" w:lineRule="auto"/>
        <w:jc w:val="both"/>
        <w:outlineLvl w:val="0"/>
        <w:rPr>
          <w:rStyle w:val="2"/>
          <w:rFonts w:ascii="Times New Roman" w:hAnsi="Times New Roman" w:cs="Times New Roman"/>
          <w:sz w:val="24"/>
          <w:szCs w:val="24"/>
          <w:lang w:val="en-US"/>
        </w:rPr>
      </w:pPr>
      <w:r w:rsidRPr="001B6434">
        <w:rPr>
          <w:rStyle w:val="2"/>
          <w:rFonts w:ascii="Times New Roman" w:hAnsi="Times New Roman" w:cs="Times New Roman"/>
          <w:sz w:val="24"/>
          <w:szCs w:val="24"/>
          <w:lang w:val="en-US"/>
        </w:rPr>
        <w:t>3. Gusencov A. O., Kashinskij M. Ju., Kuhar’kovJu. V. Sudebnajamedicinaisudebnajapsihiatrija [Forensic Medicine andForensic Psychiatry]. Minsk: Akademija MVD. 2021. 581 p. (Russian).</w:t>
      </w:r>
    </w:p>
    <w:p w:rsidR="00D4444D" w:rsidRPr="001B6434" w:rsidRDefault="00D4444D" w:rsidP="001B6434">
      <w:pPr>
        <w:keepNext/>
        <w:keepLines/>
        <w:widowControl w:val="0"/>
        <w:spacing w:after="0" w:line="240" w:lineRule="auto"/>
        <w:jc w:val="both"/>
        <w:outlineLvl w:val="0"/>
        <w:rPr>
          <w:rStyle w:val="2"/>
          <w:rFonts w:ascii="Times New Roman" w:hAnsi="Times New Roman" w:cs="Times New Roman"/>
          <w:sz w:val="24"/>
          <w:szCs w:val="24"/>
          <w:lang w:val="en-US"/>
        </w:rPr>
      </w:pPr>
    </w:p>
    <w:p w:rsidR="00982DFF" w:rsidRPr="001B6434" w:rsidRDefault="00982DFF" w:rsidP="001B6434">
      <w:pPr>
        <w:keepNext/>
        <w:keepLines/>
        <w:widowControl w:val="0"/>
        <w:spacing w:after="0" w:line="240" w:lineRule="auto"/>
        <w:jc w:val="both"/>
        <w:outlineLvl w:val="0"/>
        <w:rPr>
          <w:rStyle w:val="2"/>
          <w:rFonts w:ascii="Times New Roman" w:hAnsi="Times New Roman" w:cs="Times New Roman"/>
          <w:sz w:val="24"/>
          <w:szCs w:val="24"/>
          <w:lang w:val="en-US"/>
        </w:rPr>
      </w:pPr>
      <w:r w:rsidRPr="001B6434">
        <w:rPr>
          <w:rStyle w:val="2"/>
          <w:rFonts w:ascii="Times New Roman" w:hAnsi="Times New Roman" w:cs="Times New Roman"/>
          <w:sz w:val="24"/>
          <w:szCs w:val="24"/>
          <w:lang w:val="en-US"/>
        </w:rPr>
        <w:t>4. Djubeli-gvozdi s nasazhennymishajbami s cinkovympokrytiem [Dowel-nails with mounted washers, zinc-coated].Available from: vikmetiz.ru/category/djubel-gvozd/. (accessed 17.01.2022). (Russian).</w:t>
      </w:r>
    </w:p>
    <w:p w:rsidR="00982DFF" w:rsidRPr="001B6434" w:rsidRDefault="00982DFF" w:rsidP="001B6434">
      <w:pPr>
        <w:keepNext/>
        <w:keepLines/>
        <w:widowControl w:val="0"/>
        <w:spacing w:after="0" w:line="240" w:lineRule="auto"/>
        <w:jc w:val="both"/>
        <w:outlineLvl w:val="0"/>
        <w:rPr>
          <w:rStyle w:val="2"/>
          <w:rFonts w:ascii="Times New Roman" w:hAnsi="Times New Roman" w:cs="Times New Roman"/>
          <w:sz w:val="24"/>
          <w:szCs w:val="24"/>
          <w:lang w:val="en-US"/>
        </w:rPr>
      </w:pPr>
      <w:r w:rsidRPr="001B6434">
        <w:rPr>
          <w:rStyle w:val="2"/>
          <w:rFonts w:ascii="Times New Roman" w:hAnsi="Times New Roman" w:cs="Times New Roman"/>
          <w:sz w:val="24"/>
          <w:szCs w:val="24"/>
          <w:lang w:val="en-US"/>
        </w:rPr>
        <w:t>5. Shadymov A. B. Osobennostisudebno-medicinskojjekspertizyognestrel’nyhpulevyhpovrezhdenijmozgovogocherepa[Features of forensic medical examination of gunshot bullet injuries of the brain skull]. Sudebno-medicinskijekspert. 2000.No 1. P. 14-19. (Russian).</w:t>
      </w:r>
    </w:p>
    <w:p w:rsidR="00982DFF" w:rsidRPr="001B6434" w:rsidRDefault="00982DFF" w:rsidP="001B6434">
      <w:pPr>
        <w:keepNext/>
        <w:keepLines/>
        <w:widowControl w:val="0"/>
        <w:spacing w:after="0" w:line="240" w:lineRule="auto"/>
        <w:jc w:val="both"/>
        <w:outlineLvl w:val="0"/>
        <w:rPr>
          <w:rStyle w:val="2"/>
          <w:rFonts w:ascii="Times New Roman" w:hAnsi="Times New Roman" w:cs="Times New Roman"/>
          <w:sz w:val="24"/>
          <w:szCs w:val="24"/>
          <w:lang w:val="en-US"/>
        </w:rPr>
      </w:pPr>
      <w:r w:rsidRPr="001B6434">
        <w:rPr>
          <w:rStyle w:val="2"/>
          <w:rFonts w:ascii="Times New Roman" w:hAnsi="Times New Roman" w:cs="Times New Roman"/>
          <w:sz w:val="24"/>
          <w:szCs w:val="24"/>
          <w:lang w:val="en-US"/>
        </w:rPr>
        <w:t>6. Dubrovin I. A. Sudebno-medicinskajaocenkaognestrel’nyhperelomovploskihkostej [Forensic medical evaluation ofgunshot fractures of flat bones]. Germanija: LAP LAMBERT Acad. Publ. 2017. 220 p. (Russian).</w:t>
      </w:r>
    </w:p>
    <w:p w:rsidR="00DF1A76" w:rsidRPr="001B6434" w:rsidRDefault="00DF1A76" w:rsidP="001B6434">
      <w:pPr>
        <w:widowControl w:val="0"/>
        <w:spacing w:after="0" w:line="240" w:lineRule="auto"/>
        <w:jc w:val="both"/>
        <w:rPr>
          <w:rFonts w:ascii="Times New Roman" w:eastAsia="Calibri" w:hAnsi="Times New Roman" w:cs="Times New Roman"/>
          <w:color w:val="000000"/>
          <w:sz w:val="24"/>
          <w:szCs w:val="24"/>
          <w:lang w:val="en-US" w:eastAsia="ru-RU" w:bidi="ru-RU"/>
        </w:rPr>
      </w:pPr>
    </w:p>
    <w:p w:rsidR="00DF1A76" w:rsidRPr="001B6434" w:rsidRDefault="00DF1A76" w:rsidP="001B6434">
      <w:pPr>
        <w:widowControl w:val="0"/>
        <w:spacing w:after="0" w:line="240" w:lineRule="auto"/>
        <w:jc w:val="both"/>
        <w:rPr>
          <w:rFonts w:ascii="Times New Roman" w:eastAsia="Calibri" w:hAnsi="Times New Roman" w:cs="Times New Roman"/>
          <w:b/>
          <w:bCs/>
          <w:color w:val="000000"/>
          <w:sz w:val="24"/>
          <w:szCs w:val="24"/>
          <w:lang w:val="en-US" w:eastAsia="ru-RU" w:bidi="ru-RU"/>
        </w:rPr>
      </w:pPr>
    </w:p>
    <w:p w:rsidR="00DF1A76" w:rsidRPr="001B6434" w:rsidRDefault="00DF1A76" w:rsidP="001B6434">
      <w:pPr>
        <w:widowControl w:val="0"/>
        <w:spacing w:after="0" w:line="240" w:lineRule="auto"/>
        <w:jc w:val="both"/>
        <w:rPr>
          <w:rFonts w:ascii="Times New Roman" w:eastAsia="Calibri" w:hAnsi="Times New Roman" w:cs="Times New Roman"/>
          <w:b/>
          <w:bCs/>
          <w:color w:val="000000"/>
          <w:sz w:val="24"/>
          <w:szCs w:val="24"/>
          <w:lang w:val="en-US" w:eastAsia="ru-RU" w:bidi="ru-RU"/>
        </w:rPr>
      </w:pPr>
    </w:p>
    <w:p w:rsidR="00DF1A76" w:rsidRPr="001B6434" w:rsidRDefault="00DF1A76" w:rsidP="001B6434">
      <w:pPr>
        <w:widowControl w:val="0"/>
        <w:spacing w:after="0" w:line="240" w:lineRule="auto"/>
        <w:jc w:val="both"/>
        <w:rPr>
          <w:rFonts w:ascii="Times New Roman" w:eastAsia="Calibri" w:hAnsi="Times New Roman" w:cs="Times New Roman"/>
          <w:b/>
          <w:bCs/>
          <w:color w:val="000000"/>
          <w:sz w:val="24"/>
          <w:szCs w:val="24"/>
          <w:lang w:val="en-US" w:eastAsia="ru-RU" w:bidi="ru-RU"/>
        </w:rPr>
      </w:pPr>
    </w:p>
    <w:p w:rsidR="00DF1A76" w:rsidRPr="001B6434" w:rsidRDefault="00DF1A76" w:rsidP="001B6434">
      <w:pPr>
        <w:widowControl w:val="0"/>
        <w:spacing w:after="0" w:line="240" w:lineRule="auto"/>
        <w:jc w:val="both"/>
        <w:rPr>
          <w:rFonts w:ascii="Times New Roman" w:eastAsia="Calibri" w:hAnsi="Times New Roman" w:cs="Times New Roman"/>
          <w:b/>
          <w:bCs/>
          <w:color w:val="000000"/>
          <w:sz w:val="24"/>
          <w:szCs w:val="24"/>
          <w:lang w:val="en-US" w:eastAsia="ru-RU" w:bidi="ru-RU"/>
        </w:rPr>
      </w:pPr>
    </w:p>
    <w:p w:rsidR="00DF1A76" w:rsidRPr="001B6434" w:rsidRDefault="00DF1A76" w:rsidP="001B6434">
      <w:pPr>
        <w:widowControl w:val="0"/>
        <w:spacing w:after="0" w:line="240" w:lineRule="auto"/>
        <w:jc w:val="both"/>
        <w:rPr>
          <w:rFonts w:ascii="Times New Roman" w:eastAsia="Calibri" w:hAnsi="Times New Roman" w:cs="Times New Roman"/>
          <w:b/>
          <w:bCs/>
          <w:color w:val="000000"/>
          <w:sz w:val="24"/>
          <w:szCs w:val="24"/>
          <w:lang w:val="en-US" w:eastAsia="ru-RU" w:bidi="ru-RU"/>
        </w:rPr>
      </w:pPr>
    </w:p>
    <w:p w:rsidR="00DF1A76" w:rsidRPr="001B6434" w:rsidRDefault="00DF1A76" w:rsidP="001B6434">
      <w:pPr>
        <w:widowControl w:val="0"/>
        <w:spacing w:after="0" w:line="240" w:lineRule="auto"/>
        <w:jc w:val="both"/>
        <w:rPr>
          <w:rFonts w:ascii="Times New Roman" w:eastAsia="Calibri" w:hAnsi="Times New Roman" w:cs="Times New Roman"/>
          <w:b/>
          <w:bCs/>
          <w:color w:val="000000"/>
          <w:sz w:val="24"/>
          <w:szCs w:val="24"/>
          <w:lang w:val="en-US" w:eastAsia="ru-RU" w:bidi="ru-RU"/>
        </w:rPr>
      </w:pPr>
    </w:p>
    <w:p w:rsidR="00DF1A76" w:rsidRPr="001B6434" w:rsidRDefault="00DF1A76" w:rsidP="001B6434">
      <w:pPr>
        <w:widowControl w:val="0"/>
        <w:spacing w:after="0" w:line="240" w:lineRule="auto"/>
        <w:jc w:val="both"/>
        <w:rPr>
          <w:rFonts w:ascii="Times New Roman" w:eastAsia="Calibri" w:hAnsi="Times New Roman" w:cs="Times New Roman"/>
          <w:b/>
          <w:bCs/>
          <w:color w:val="000000"/>
          <w:sz w:val="24"/>
          <w:szCs w:val="24"/>
          <w:lang w:val="en-US" w:eastAsia="ru-RU" w:bidi="ru-RU"/>
        </w:rPr>
      </w:pPr>
    </w:p>
    <w:p w:rsidR="00DF1A76" w:rsidRPr="001B6434" w:rsidRDefault="00DF1A76" w:rsidP="001B6434">
      <w:pPr>
        <w:widowControl w:val="0"/>
        <w:spacing w:after="0" w:line="240" w:lineRule="auto"/>
        <w:jc w:val="both"/>
        <w:rPr>
          <w:rFonts w:ascii="Times New Roman" w:eastAsia="Calibri" w:hAnsi="Times New Roman" w:cs="Times New Roman"/>
          <w:b/>
          <w:bCs/>
          <w:color w:val="000000"/>
          <w:sz w:val="24"/>
          <w:szCs w:val="24"/>
          <w:lang w:val="en-US" w:eastAsia="ru-RU" w:bidi="ru-RU"/>
        </w:rPr>
      </w:pPr>
    </w:p>
    <w:p w:rsidR="00DF1A76" w:rsidRPr="001B6434" w:rsidRDefault="00DF1A76" w:rsidP="001B6434">
      <w:pPr>
        <w:widowControl w:val="0"/>
        <w:spacing w:after="0" w:line="240" w:lineRule="auto"/>
        <w:jc w:val="both"/>
        <w:rPr>
          <w:rFonts w:ascii="Times New Roman" w:eastAsia="Calibri" w:hAnsi="Times New Roman" w:cs="Times New Roman"/>
          <w:b/>
          <w:bCs/>
          <w:color w:val="000000"/>
          <w:sz w:val="24"/>
          <w:szCs w:val="24"/>
          <w:lang w:val="en-US" w:eastAsia="ru-RU" w:bidi="ru-RU"/>
        </w:rPr>
      </w:pPr>
    </w:p>
    <w:p w:rsidR="00DF1A76" w:rsidRPr="001B6434" w:rsidRDefault="00DF1A76" w:rsidP="001B6434">
      <w:pPr>
        <w:widowControl w:val="0"/>
        <w:spacing w:after="0" w:line="240" w:lineRule="auto"/>
        <w:jc w:val="both"/>
        <w:rPr>
          <w:rFonts w:ascii="Times New Roman" w:eastAsia="Calibri" w:hAnsi="Times New Roman" w:cs="Times New Roman"/>
          <w:noProof/>
          <w:color w:val="000000"/>
          <w:sz w:val="24"/>
          <w:szCs w:val="24"/>
          <w:lang w:val="en-US" w:eastAsia="ru-RU"/>
        </w:rPr>
      </w:pPr>
    </w:p>
    <w:p w:rsidR="00DF1A76" w:rsidRPr="001B6434" w:rsidRDefault="00DF1A76" w:rsidP="001B6434">
      <w:pPr>
        <w:widowControl w:val="0"/>
        <w:spacing w:after="0" w:line="240" w:lineRule="auto"/>
        <w:jc w:val="both"/>
        <w:rPr>
          <w:rFonts w:ascii="Times New Roman" w:eastAsia="Calibri" w:hAnsi="Times New Roman" w:cs="Times New Roman"/>
          <w:noProof/>
          <w:color w:val="000000"/>
          <w:sz w:val="24"/>
          <w:szCs w:val="24"/>
          <w:lang w:val="en-US" w:eastAsia="ru-RU"/>
        </w:rPr>
      </w:pPr>
    </w:p>
    <w:p w:rsidR="00DF1A76" w:rsidRPr="001B6434" w:rsidRDefault="00DF1A76" w:rsidP="001B6434">
      <w:pPr>
        <w:widowControl w:val="0"/>
        <w:spacing w:after="0" w:line="240" w:lineRule="auto"/>
        <w:jc w:val="both"/>
        <w:rPr>
          <w:rFonts w:ascii="Times New Roman" w:eastAsia="Calibri" w:hAnsi="Times New Roman" w:cs="Times New Roman"/>
          <w:noProof/>
          <w:color w:val="000000"/>
          <w:sz w:val="24"/>
          <w:szCs w:val="24"/>
          <w:lang w:val="en-US" w:eastAsia="ru-RU"/>
        </w:rPr>
      </w:pPr>
    </w:p>
    <w:p w:rsidR="00DF1A76" w:rsidRPr="001B6434" w:rsidRDefault="00DF1A76" w:rsidP="001B6434">
      <w:pPr>
        <w:widowControl w:val="0"/>
        <w:spacing w:after="0" w:line="240" w:lineRule="auto"/>
        <w:jc w:val="both"/>
        <w:rPr>
          <w:rFonts w:ascii="Times New Roman" w:eastAsia="Calibri" w:hAnsi="Times New Roman" w:cs="Times New Roman"/>
          <w:b/>
          <w:bCs/>
          <w:color w:val="000000"/>
          <w:sz w:val="24"/>
          <w:szCs w:val="24"/>
          <w:lang w:val="en-US" w:eastAsia="ru-RU" w:bidi="ru-RU"/>
        </w:rPr>
      </w:pPr>
    </w:p>
    <w:p w:rsidR="00DF1A76" w:rsidRPr="001B6434" w:rsidRDefault="00BB48BC" w:rsidP="001B6434">
      <w:pPr>
        <w:widowControl w:val="0"/>
        <w:spacing w:after="0" w:line="240" w:lineRule="auto"/>
        <w:jc w:val="both"/>
        <w:rPr>
          <w:rFonts w:ascii="Times New Roman" w:eastAsia="Calibri" w:hAnsi="Times New Roman" w:cs="Times New Roman"/>
          <w:b/>
          <w:bCs/>
          <w:color w:val="000000"/>
          <w:sz w:val="24"/>
          <w:szCs w:val="24"/>
          <w:lang w:val="en-US" w:eastAsia="ru-RU" w:bidi="ru-RU"/>
        </w:rPr>
      </w:pPr>
      <w:r w:rsidRPr="00BB48BC">
        <w:rPr>
          <w:rFonts w:ascii="Times New Roman" w:eastAsia="Calibri" w:hAnsi="Times New Roman" w:cs="Times New Roman"/>
          <w:b/>
          <w:bCs/>
          <w:noProof/>
          <w:color w:val="000000"/>
          <w:sz w:val="24"/>
          <w:szCs w:val="24"/>
          <w:lang w:eastAsia="ru-RU"/>
        </w:rPr>
        <w:pict>
          <v:shapetype id="_x0000_t202" coordsize="21600,21600" o:spt="202" path="m,l,21600r21600,l21600,xe">
            <v:stroke joinstyle="miter"/>
            <v:path gradientshapeok="t" o:connecttype="rect"/>
          </v:shapetype>
          <v:shape id="Text Box 13" o:spid="_x0000_s1026" type="#_x0000_t202" style="position:absolute;left:0;text-align:left;margin-left:13.3pt;margin-top:6pt;width:298.3pt;height:28.45pt;z-index:25166233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LhrAIAAKo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" filled="f" stroked="f">
            <v:textbox style="mso-fit-shape-to-text:t" inset="0,0,0,0">
              <w:txbxContent>
                <w:p w:rsidR="00DF1A76" w:rsidRDefault="00DF1A76" w:rsidP="00DF1A76">
                  <w:pPr>
                    <w:jc w:val="center"/>
                    <w:rPr>
                      <w:sz w:val="2"/>
                      <w:szCs w:val="2"/>
                    </w:rPr>
                  </w:pPr>
                </w:p>
                <w:p w:rsidR="00DF1A76" w:rsidRPr="006C18EB" w:rsidRDefault="00DF1A76" w:rsidP="00DF1A76">
                  <w:pPr>
                    <w:pStyle w:val="a"/>
                    <w:shd w:val="clear" w:color="auto" w:fill="auto"/>
                    <w:spacing w:line="180" w:lineRule="exact"/>
                    <w:rPr>
                      <w:lang w:val="en-US"/>
                    </w:rPr>
                  </w:pPr>
                </w:p>
              </w:txbxContent>
            </v:textbox>
            <w10:wrap anchorx="margin"/>
          </v:shape>
        </w:pict>
      </w:r>
    </w:p>
    <w:p w:rsidR="00DF1A76" w:rsidRPr="001B6434" w:rsidRDefault="00DF1A76" w:rsidP="001B6434">
      <w:pPr>
        <w:widowControl w:val="0"/>
        <w:spacing w:after="0" w:line="240" w:lineRule="auto"/>
        <w:jc w:val="both"/>
        <w:rPr>
          <w:rFonts w:ascii="Times New Roman" w:eastAsia="Calibri" w:hAnsi="Times New Roman" w:cs="Times New Roman"/>
          <w:b/>
          <w:bCs/>
          <w:color w:val="000000"/>
          <w:sz w:val="24"/>
          <w:szCs w:val="24"/>
          <w:lang w:val="en-US" w:eastAsia="ru-RU" w:bidi="ru-RU"/>
        </w:rPr>
      </w:pPr>
    </w:p>
    <w:p w:rsidR="00DF1A76" w:rsidRPr="001B6434" w:rsidRDefault="00DF1A76" w:rsidP="001B6434">
      <w:pPr>
        <w:widowControl w:val="0"/>
        <w:spacing w:after="0" w:line="240" w:lineRule="auto"/>
        <w:jc w:val="both"/>
        <w:rPr>
          <w:rFonts w:ascii="Times New Roman" w:eastAsia="Calibri" w:hAnsi="Times New Roman" w:cs="Times New Roman"/>
          <w:b/>
          <w:bCs/>
          <w:color w:val="000000"/>
          <w:sz w:val="24"/>
          <w:szCs w:val="24"/>
          <w:lang w:val="en-US" w:eastAsia="ru-RU" w:bidi="ru-RU"/>
        </w:rPr>
      </w:pPr>
    </w:p>
    <w:p w:rsidR="00DF1A76" w:rsidRPr="001B6434" w:rsidRDefault="00BB48BC" w:rsidP="001B6434">
      <w:pPr>
        <w:widowControl w:val="0"/>
        <w:spacing w:after="0" w:line="240" w:lineRule="auto"/>
        <w:jc w:val="both"/>
        <w:rPr>
          <w:rFonts w:ascii="Times New Roman" w:eastAsia="Calibri" w:hAnsi="Times New Roman" w:cs="Times New Roman"/>
          <w:b/>
          <w:bCs/>
          <w:color w:val="000000"/>
          <w:sz w:val="24"/>
          <w:szCs w:val="24"/>
          <w:lang w:val="en-US" w:eastAsia="ru-RU" w:bidi="ru-RU"/>
        </w:rPr>
      </w:pPr>
      <w:r w:rsidRPr="00BB48BC">
        <w:rPr>
          <w:rFonts w:ascii="Times New Roman" w:eastAsia="Calibri" w:hAnsi="Times New Roman" w:cs="Times New Roman"/>
          <w:noProof/>
          <w:color w:val="000000"/>
          <w:sz w:val="24"/>
          <w:szCs w:val="24"/>
          <w:lang w:eastAsia="ru-RU"/>
        </w:rPr>
        <w:lastRenderedPageBreak/>
        <w:pict>
          <v:shape id="Text Box 2" o:spid="_x0000_s1027" type="#_x0000_t202" style="position:absolute;left:0;text-align:left;margin-left:1.7pt;margin-top:-31pt;width:212.15pt;height:208pt;z-index:-251656192;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" filled="f" stroked="f">
            <v:textbox style="mso-fit-shape-to-text:t" inset="0,0,0,0">
              <w:txbxContent>
                <w:p w:rsidR="00D4444D" w:rsidRDefault="00D4444D" w:rsidP="00DF1A76">
                  <w:pPr>
                    <w:jc w:val="center"/>
                    <w:rPr>
                      <w:sz w:val="2"/>
                      <w:szCs w:val="2"/>
                      <w:lang w:val="en-US"/>
                    </w:rPr>
                  </w:pPr>
                </w:p>
                <w:p w:rsidR="00D4444D" w:rsidRDefault="00D4444D" w:rsidP="00DF1A76">
                  <w:pPr>
                    <w:jc w:val="center"/>
                    <w:rPr>
                      <w:sz w:val="2"/>
                      <w:szCs w:val="2"/>
                      <w:lang w:val="en-US"/>
                    </w:rPr>
                  </w:pPr>
                </w:p>
                <w:p w:rsidR="00D4444D" w:rsidRDefault="00D4444D" w:rsidP="00DF1A76">
                  <w:pPr>
                    <w:jc w:val="center"/>
                    <w:rPr>
                      <w:sz w:val="2"/>
                      <w:szCs w:val="2"/>
                      <w:lang w:val="en-US"/>
                    </w:rPr>
                  </w:pPr>
                </w:p>
                <w:p w:rsidR="00DF1A76" w:rsidRDefault="00DF1A76" w:rsidP="00DF1A76">
                  <w:pPr>
                    <w:jc w:val="center"/>
                    <w:rPr>
                      <w:sz w:val="2"/>
                      <w:szCs w:val="2"/>
                    </w:rPr>
                  </w:pPr>
                  <w:r>
                    <w:rPr>
                      <w:noProof/>
                      <w:lang w:val="en-US"/>
                    </w:rPr>
                    <w:drawing>
                      <wp:inline distT="0" distB="0" distL="0" distR="0">
                        <wp:extent cx="2695575" cy="1885950"/>
                        <wp:effectExtent l="19050" t="0" r="9525" b="0"/>
                        <wp:docPr id="60" name="Рисунок 60" descr="C:\Users\Andrei\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Andrei\AppData\Local\Temp\FineReader12.00\media\image1.jpe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95575" cy="1885950"/>
                                </a:xfrm>
                                <a:prstGeom prst="rect">
                                  <a:avLst/>
                                </a:prstGeom>
                                <a:noFill/>
                                <a:ln>
                                  <a:noFill/>
                                </a:ln>
                              </pic:spPr>
                            </pic:pic>
                          </a:graphicData>
                        </a:graphic>
                      </wp:inline>
                    </w:drawing>
                  </w:r>
                </w:p>
                <w:p w:rsidR="00DF1A76" w:rsidRPr="00822BF3" w:rsidRDefault="00E00D4A" w:rsidP="00DF1A76">
                  <w:pPr>
                    <w:pStyle w:val="a"/>
                    <w:shd w:val="clear" w:color="auto" w:fill="auto"/>
                    <w:rPr>
                      <w:lang w:val="en-US"/>
                    </w:rPr>
                  </w:pPr>
                  <w:r>
                    <w:rPr>
                      <w:rStyle w:val="Exact"/>
                      <w:lang w:val="en-US"/>
                    </w:rPr>
                    <w:t>Figure</w:t>
                  </w:r>
                  <w:r w:rsidR="00DF1A76" w:rsidRPr="00113DFF">
                    <w:rPr>
                      <w:rStyle w:val="Exact"/>
                      <w:lang w:val="en-US"/>
                    </w:rPr>
                    <w:t xml:space="preserve"> 1. </w:t>
                  </w:r>
                  <w:r w:rsidR="00DF1A76">
                    <w:rPr>
                      <w:rStyle w:val="Exact"/>
                      <w:lang w:val="en-US"/>
                    </w:rPr>
                    <w:t>A</w:t>
                  </w:r>
                  <w:r w:rsidR="00327BBE">
                    <w:rPr>
                      <w:rStyle w:val="Exact"/>
                      <w:lang w:val="en-US"/>
                    </w:rPr>
                    <w:t>metalforeignbody</w:t>
                  </w:r>
                  <w:r w:rsidR="00822BF3">
                    <w:rPr>
                      <w:rStyle w:val="Exact"/>
                      <w:lang w:val="en-US"/>
                    </w:rPr>
                    <w:t>of</w:t>
                  </w:r>
                  <w:r w:rsidR="00327BBE">
                    <w:rPr>
                      <w:rStyle w:val="Exact"/>
                      <w:lang w:val="en-US"/>
                    </w:rPr>
                    <w:t>a</w:t>
                  </w:r>
                  <w:r w:rsidR="00DF1A76">
                    <w:rPr>
                      <w:rStyle w:val="Exact"/>
                      <w:lang w:val="en-US"/>
                    </w:rPr>
                    <w:t>conicalshape</w:t>
                  </w:r>
                  <w:r w:rsidR="00327BBE">
                    <w:rPr>
                      <w:rStyle w:val="Exact"/>
                      <w:lang w:val="en-US"/>
                    </w:rPr>
                    <w:t>isprotrudingfromthe</w:t>
                  </w:r>
                  <w:r w:rsidR="00822BF3">
                    <w:rPr>
                      <w:rStyle w:val="Exact"/>
                      <w:lang w:val="en-US"/>
                    </w:rPr>
                    <w:t>squama</w:t>
                  </w:r>
                  <w:r w:rsidR="001327DB">
                    <w:rPr>
                      <w:rStyle w:val="Exact"/>
                      <w:lang w:val="en-US"/>
                    </w:rPr>
                    <w:t>of frontal bone</w:t>
                  </w:r>
                  <w:r w:rsidR="00327BBE">
                    <w:rPr>
                      <w:rStyle w:val="Exact"/>
                      <w:lang w:val="en-US"/>
                    </w:rPr>
                    <w:t>. Rightsideview</w:t>
                  </w:r>
                  <w:r w:rsidR="00327BBE" w:rsidRPr="00822BF3">
                    <w:rPr>
                      <w:rStyle w:val="Exact"/>
                      <w:lang w:val="en-US"/>
                    </w:rPr>
                    <w:t xml:space="preserve"> (</w:t>
                  </w:r>
                  <w:r w:rsidR="00327BBE">
                    <w:rPr>
                      <w:rStyle w:val="Exact"/>
                      <w:lang w:val="en-US"/>
                    </w:rPr>
                    <w:t>a</w:t>
                  </w:r>
                  <w:r w:rsidR="00327BBE" w:rsidRPr="00822BF3">
                    <w:rPr>
                      <w:rStyle w:val="Exact"/>
                      <w:lang w:val="en-US"/>
                    </w:rPr>
                    <w:t xml:space="preserve">) </w:t>
                  </w:r>
                  <w:r w:rsidR="00327BBE">
                    <w:rPr>
                      <w:rStyle w:val="Exact"/>
                      <w:lang w:val="en-US"/>
                    </w:rPr>
                    <w:t>andleftsideview</w:t>
                  </w:r>
                  <w:r w:rsidR="00327BBE" w:rsidRPr="00822BF3">
                    <w:rPr>
                      <w:rStyle w:val="Exact"/>
                      <w:lang w:val="en-US"/>
                    </w:rPr>
                    <w:t xml:space="preserve"> (</w:t>
                  </w:r>
                  <w:r w:rsidR="00327BBE">
                    <w:rPr>
                      <w:rStyle w:val="Exact"/>
                      <w:lang w:val="en-US"/>
                    </w:rPr>
                    <w:t>b</w:t>
                  </w:r>
                  <w:r w:rsidR="00327BBE" w:rsidRPr="00822BF3">
                    <w:rPr>
                      <w:rStyle w:val="Exact"/>
                      <w:lang w:val="en-US"/>
                    </w:rPr>
                    <w:t>)</w:t>
                  </w:r>
                </w:p>
              </w:txbxContent>
            </v:textbox>
            <w10:wrap type="topAndBottom" anchorx="margin" anchory="margin"/>
          </v:shape>
        </w:pict>
      </w:r>
      <w:r w:rsidRPr="00BB48BC">
        <w:rPr>
          <w:rFonts w:ascii="Times New Roman" w:eastAsia="Calibri" w:hAnsi="Times New Roman" w:cs="Times New Roman"/>
          <w:noProof/>
          <w:color w:val="000000"/>
          <w:sz w:val="24"/>
          <w:szCs w:val="24"/>
          <w:lang w:eastAsia="ru-RU"/>
        </w:rPr>
        <w:pict>
          <v:shape id="Text Box 4" o:spid="_x0000_s1028" type="#_x0000_t202" style="position:absolute;left:0;text-align:left;margin-left:248.9pt;margin-top:-29.1pt;width:194.15pt;height:195.55pt;z-index:-251655168;visibility:visible;mso-wrap-distance-left:15.1pt;mso-wrap-distance-top:1.9pt;mso-wrap-distance-right:19.9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92rsAIAALE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" filled="f" stroked="f">
            <v:textbox style="mso-fit-shape-to-text:t" inset="0,0,0,0">
              <w:txbxContent>
                <w:p w:rsidR="00D4444D" w:rsidRDefault="00D4444D" w:rsidP="00DF1A76">
                  <w:pPr>
                    <w:jc w:val="center"/>
                    <w:rPr>
                      <w:sz w:val="2"/>
                      <w:szCs w:val="2"/>
                      <w:lang w:val="en-US"/>
                    </w:rPr>
                  </w:pPr>
                </w:p>
                <w:p w:rsidR="00D4444D" w:rsidRDefault="00D4444D" w:rsidP="00DF1A76">
                  <w:pPr>
                    <w:jc w:val="center"/>
                    <w:rPr>
                      <w:sz w:val="2"/>
                      <w:szCs w:val="2"/>
                      <w:lang w:val="en-US"/>
                    </w:rPr>
                  </w:pPr>
                </w:p>
                <w:p w:rsidR="00DF1A76" w:rsidRDefault="00DF1A76" w:rsidP="00DF1A76">
                  <w:pPr>
                    <w:jc w:val="center"/>
                    <w:rPr>
                      <w:sz w:val="2"/>
                      <w:szCs w:val="2"/>
                    </w:rPr>
                  </w:pPr>
                  <w:r>
                    <w:rPr>
                      <w:noProof/>
                      <w:lang w:val="en-US"/>
                    </w:rPr>
                    <w:drawing>
                      <wp:inline distT="0" distB="0" distL="0" distR="0">
                        <wp:extent cx="2466975" cy="1771650"/>
                        <wp:effectExtent l="19050" t="0" r="9525" b="0"/>
                        <wp:docPr id="61" name="Рисунок 61" descr="C:\Users\Andrei\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Andrei\AppData\Local\Temp\FineReader12.00\media\image2.jpe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6975" cy="1771650"/>
                                </a:xfrm>
                                <a:prstGeom prst="rect">
                                  <a:avLst/>
                                </a:prstGeom>
                                <a:noFill/>
                                <a:ln>
                                  <a:noFill/>
                                </a:ln>
                              </pic:spPr>
                            </pic:pic>
                          </a:graphicData>
                        </a:graphic>
                      </wp:inline>
                    </w:drawing>
                  </w:r>
                </w:p>
                <w:p w:rsidR="00DF1A76" w:rsidRPr="00822BF3" w:rsidRDefault="00E00D4A" w:rsidP="00DF1A76">
                  <w:pPr>
                    <w:pStyle w:val="a"/>
                    <w:shd w:val="clear" w:color="auto" w:fill="auto"/>
                    <w:rPr>
                      <w:lang w:val="en-US"/>
                    </w:rPr>
                  </w:pPr>
                  <w:r>
                    <w:rPr>
                      <w:rStyle w:val="Exact"/>
                      <w:lang w:val="en-US"/>
                    </w:rPr>
                    <w:t>Figure</w:t>
                  </w:r>
                  <w:r w:rsidR="00DF1A76" w:rsidRPr="00113DFF">
                    <w:rPr>
                      <w:rStyle w:val="Exact"/>
                      <w:lang w:val="en-US"/>
                    </w:rPr>
                    <w:t xml:space="preserve">2. </w:t>
                  </w:r>
                  <w:r w:rsidR="00327BBE">
                    <w:rPr>
                      <w:rStyle w:val="Exact"/>
                      <w:lang w:val="en-US"/>
                    </w:rPr>
                    <w:t>Aperforatingwould</w:t>
                  </w:r>
                  <w:r w:rsidR="00822BF3">
                    <w:rPr>
                      <w:rStyle w:val="Exact"/>
                      <w:lang w:val="en-US"/>
                    </w:rPr>
                    <w:t>inthecenterofsquamaoccipitalis</w:t>
                  </w:r>
                </w:p>
              </w:txbxContent>
            </v:textbox>
            <w10:wrap type="topAndBottom" anchorx="margin" anchory="margin"/>
          </v:shape>
        </w:pict>
      </w:r>
    </w:p>
    <w:p w:rsidR="00DF1A76" w:rsidRPr="001B6434" w:rsidRDefault="00DF1A76" w:rsidP="001B6434">
      <w:pPr>
        <w:keepNext/>
        <w:keepLines/>
        <w:widowControl w:val="0"/>
        <w:spacing w:after="0" w:line="240" w:lineRule="auto"/>
        <w:jc w:val="both"/>
        <w:outlineLvl w:val="0"/>
        <w:rPr>
          <w:rFonts w:ascii="Times New Roman" w:eastAsia="Calibri"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bookmarkStart w:id="22" w:name="_Hlk113013829"/>
    </w:p>
    <w:p w:rsidR="00113DFF" w:rsidRDefault="00E43AA4" w:rsidP="001B6434">
      <w:pPr>
        <w:widowControl w:val="0"/>
        <w:spacing w:after="0" w:line="240" w:lineRule="auto"/>
        <w:jc w:val="both"/>
        <w:rPr>
          <w:rFonts w:ascii="Times New Roman" w:eastAsia="Tahoma" w:hAnsi="Times New Roman" w:cs="Times New Roman"/>
          <w:color w:val="000000"/>
          <w:sz w:val="24"/>
          <w:szCs w:val="24"/>
          <w:lang w:val="en-US" w:eastAsia="ru-RU" w:bidi="ru-RU"/>
        </w:rPr>
      </w:pPr>
      <w:r w:rsidRPr="00E43AA4">
        <w:rPr>
          <w:rFonts w:ascii="Times New Roman" w:eastAsia="Tahoma" w:hAnsi="Times New Roman" w:cs="Times New Roman"/>
          <w:color w:val="000000"/>
          <w:sz w:val="24"/>
          <w:szCs w:val="24"/>
          <w:lang w:val="en-US" w:eastAsia="ru-RU" w:bidi="ru-RU"/>
        </w:rPr>
        <w:drawing>
          <wp:inline distT="0" distB="0" distL="0" distR="0">
            <wp:extent cx="3797275" cy="2143353"/>
            <wp:effectExtent l="19050" t="0" r="0" b="0"/>
            <wp:docPr id="4" name="Рисунок 1" descr="C:\Users\Andrei\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ndrei\AppData\Local\Temp\FineReader12.00\media\image3.jpe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97275" cy="2143353"/>
                    </a:xfrm>
                    <a:prstGeom prst="rect">
                      <a:avLst/>
                    </a:prstGeom>
                    <a:noFill/>
                    <a:ln>
                      <a:noFill/>
                    </a:ln>
                  </pic:spPr>
                </pic:pic>
              </a:graphicData>
            </a:graphic>
          </wp:inline>
        </w:drawing>
      </w:r>
    </w:p>
    <w:p w:rsidR="00E43AA4" w:rsidRDefault="00E43AA4"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E43AA4" w:rsidRPr="006C18EB" w:rsidRDefault="00E43AA4" w:rsidP="00E43AA4">
      <w:pPr>
        <w:pStyle w:val="a"/>
        <w:shd w:val="clear" w:color="auto" w:fill="auto"/>
        <w:spacing w:after="5" w:line="180" w:lineRule="exact"/>
        <w:rPr>
          <w:lang w:val="en-US"/>
        </w:rPr>
      </w:pPr>
      <w:r>
        <w:rPr>
          <w:rStyle w:val="Exact"/>
          <w:lang w:val="en-US"/>
        </w:rPr>
        <w:t xml:space="preserve">Figure </w:t>
      </w:r>
      <w:r w:rsidRPr="00E00D4A">
        <w:rPr>
          <w:rStyle w:val="Exact"/>
          <w:lang w:val="en-US"/>
        </w:rPr>
        <w:t xml:space="preserve">3. </w:t>
      </w:r>
      <w:r>
        <w:rPr>
          <w:rStyle w:val="Exact"/>
          <w:lang w:val="en-US"/>
        </w:rPr>
        <w:t>Perforatingfractureinthecenterofsquamaoccipitalis</w:t>
      </w:r>
      <w:r w:rsidRPr="006C18EB">
        <w:rPr>
          <w:rStyle w:val="Exact"/>
          <w:lang w:val="en-US"/>
        </w:rPr>
        <w:t xml:space="preserve">, </w:t>
      </w:r>
      <w:r>
        <w:rPr>
          <w:rStyle w:val="Exact"/>
          <w:lang w:val="en-US"/>
        </w:rPr>
        <w:t>outersurfaceviewofthecranium</w:t>
      </w:r>
      <w:r w:rsidRPr="006C18EB">
        <w:rPr>
          <w:rStyle w:val="Exact"/>
          <w:lang w:val="en-US"/>
        </w:rPr>
        <w:t xml:space="preserve"> (</w:t>
      </w:r>
      <w:r>
        <w:rPr>
          <w:rStyle w:val="Exact"/>
          <w:lang w:val="en-US"/>
        </w:rPr>
        <w:t>a</w:t>
      </w:r>
      <w:r w:rsidRPr="006C18EB">
        <w:rPr>
          <w:rStyle w:val="Exact"/>
          <w:lang w:val="en-US"/>
        </w:rPr>
        <w:t xml:space="preserve">) </w:t>
      </w:r>
      <w:r>
        <w:rPr>
          <w:rStyle w:val="Exact"/>
          <w:lang w:val="en-US"/>
        </w:rPr>
        <w:t>andfromthe inside (b)</w:t>
      </w:r>
    </w:p>
    <w:p w:rsidR="00E43AA4" w:rsidRPr="001B6434" w:rsidRDefault="00E43AA4" w:rsidP="001B6434">
      <w:pPr>
        <w:widowControl w:val="0"/>
        <w:spacing w:after="0" w:line="240" w:lineRule="auto"/>
        <w:jc w:val="both"/>
        <w:rPr>
          <w:rFonts w:ascii="Times New Roman" w:eastAsia="Tahoma" w:hAnsi="Times New Roman" w:cs="Times New Roman"/>
          <w:color w:val="000000"/>
          <w:sz w:val="24"/>
          <w:szCs w:val="24"/>
          <w:lang w:val="en-US" w:eastAsia="ru-RU" w:bidi="ru-RU"/>
        </w:rPr>
        <w:sectPr w:rsidR="00E43AA4" w:rsidRPr="001B6434" w:rsidSect="00130D83">
          <w:headerReference w:type="even" r:id="rId11"/>
          <w:headerReference w:type="default" r:id="rId12"/>
          <w:footerReference w:type="even" r:id="rId13"/>
          <w:footerReference w:type="default" r:id="rId14"/>
          <w:headerReference w:type="first" r:id="rId15"/>
          <w:footerReference w:type="first" r:id="rId16"/>
          <w:pgSz w:w="11909" w:h="16840"/>
          <w:pgMar w:top="360" w:right="977" w:bottom="630" w:left="1681" w:header="0" w:footer="3" w:gutter="0"/>
          <w:cols w:space="720"/>
          <w:noEndnote/>
          <w:docGrid w:linePitch="360"/>
        </w:sectPr>
      </w:pPr>
    </w:p>
    <w:p w:rsidR="00113DFF" w:rsidRPr="001B6434" w:rsidRDefault="00BB48BC" w:rsidP="001B6434">
      <w:pPr>
        <w:widowControl w:val="0"/>
        <w:spacing w:after="0" w:line="240" w:lineRule="auto"/>
        <w:jc w:val="both"/>
        <w:rPr>
          <w:rFonts w:ascii="Times New Roman" w:eastAsia="Tahoma" w:hAnsi="Times New Roman" w:cs="Times New Roman"/>
          <w:color w:val="000000"/>
          <w:sz w:val="24"/>
          <w:szCs w:val="24"/>
          <w:lang w:val="en-US" w:eastAsia="ru-RU" w:bidi="ru-RU"/>
        </w:rPr>
      </w:pPr>
      <w:r w:rsidRPr="00BB48BC">
        <w:rPr>
          <w:rFonts w:ascii="Times New Roman" w:eastAsia="Tahoma" w:hAnsi="Times New Roman" w:cs="Times New Roman"/>
          <w:noProof/>
          <w:color w:val="000000"/>
          <w:sz w:val="24"/>
          <w:szCs w:val="24"/>
          <w:lang w:eastAsia="ru-RU"/>
        </w:rPr>
        <w:lastRenderedPageBreak/>
        <w:pict>
          <v:shape id="Text Box 8" o:spid="_x0000_s1029" type="#_x0000_t202" style="position:absolute;left:0;text-align:left;margin-left:10pt;margin-top:0;width:348.3pt;height:217.45pt;z-index:25166438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wRrg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" filled="f" stroked="f">
            <v:textbox style="mso-fit-shape-to-text:t" inset="0,0,0,0">
              <w:txbxContent>
                <w:p w:rsidR="00113DFF" w:rsidRDefault="00113DFF" w:rsidP="00113DFF">
                  <w:pPr>
                    <w:jc w:val="center"/>
                    <w:rPr>
                      <w:sz w:val="2"/>
                      <w:szCs w:val="2"/>
                    </w:rPr>
                  </w:pPr>
                  <w:r>
                    <w:rPr>
                      <w:noProof/>
                      <w:lang w:val="en-US"/>
                    </w:rPr>
                    <w:drawing>
                      <wp:inline distT="0" distB="0" distL="0" distR="0">
                        <wp:extent cx="4695825" cy="2464046"/>
                        <wp:effectExtent l="19050" t="0" r="9525" b="0"/>
                        <wp:docPr id="62" name="Рисунок 62" descr="C:\Users\Andrei\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Andrei\AppData\Local\Temp\FineReader12.00\media\image4.jpeg"/>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95825" cy="2464046"/>
                                </a:xfrm>
                                <a:prstGeom prst="rect">
                                  <a:avLst/>
                                </a:prstGeom>
                                <a:noFill/>
                                <a:ln>
                                  <a:noFill/>
                                </a:ln>
                              </pic:spPr>
                            </pic:pic>
                          </a:graphicData>
                        </a:graphic>
                      </wp:inline>
                    </w:drawing>
                  </w:r>
                </w:p>
                <w:p w:rsidR="00113DFF" w:rsidRPr="003A30E5" w:rsidRDefault="00FC7913" w:rsidP="003A30E5">
                  <w:pPr>
                    <w:widowControl w:val="0"/>
                    <w:spacing w:after="0" w:line="229" w:lineRule="exact"/>
                    <w:jc w:val="center"/>
                    <w:rPr>
                      <w:rFonts w:ascii="Calibri" w:eastAsia="Calibri" w:hAnsi="Calibri" w:cs="Calibri"/>
                      <w:i/>
                      <w:iCs/>
                      <w:color w:val="000000"/>
                      <w:sz w:val="18"/>
                      <w:szCs w:val="18"/>
                      <w:lang w:val="en-US" w:eastAsia="ru-RU" w:bidi="ru-RU"/>
                    </w:rPr>
                  </w:pPr>
                  <w:r>
                    <w:rPr>
                      <w:rFonts w:ascii="Calibri" w:eastAsia="Calibri" w:hAnsi="Calibri" w:cs="Calibri"/>
                      <w:i/>
                      <w:iCs/>
                      <w:color w:val="000000"/>
                      <w:sz w:val="18"/>
                      <w:szCs w:val="18"/>
                      <w:lang w:val="en-US" w:eastAsia="ru-RU" w:bidi="ru-RU"/>
                    </w:rPr>
                    <w:t>Figure</w:t>
                  </w:r>
                  <w:r w:rsidR="00113DFF" w:rsidRPr="00B93EBF">
                    <w:rPr>
                      <w:rFonts w:ascii="Calibri" w:eastAsia="Calibri" w:hAnsi="Calibri" w:cs="Calibri"/>
                      <w:i/>
                      <w:iCs/>
                      <w:color w:val="000000"/>
                      <w:sz w:val="18"/>
                      <w:szCs w:val="18"/>
                      <w:lang w:val="en-US" w:eastAsia="ru-RU" w:bidi="ru-RU"/>
                    </w:rPr>
                    <w:t xml:space="preserve"> 4.</w:t>
                  </w:r>
                  <w:r>
                    <w:rPr>
                      <w:rFonts w:ascii="Calibri" w:eastAsia="Calibri" w:hAnsi="Calibri" w:cs="Calibri"/>
                      <w:i/>
                      <w:iCs/>
                      <w:color w:val="000000"/>
                      <w:sz w:val="18"/>
                      <w:szCs w:val="18"/>
                      <w:lang w:val="en-US" w:eastAsia="ru-RU" w:bidi="ru-RU"/>
                    </w:rPr>
                    <w:t>Ametalforeignobjectstuckinsidesquama</w:t>
                  </w:r>
                  <w:r w:rsidR="00A86C3A">
                    <w:rPr>
                      <w:rFonts w:ascii="Calibri" w:eastAsia="Calibri" w:hAnsi="Calibri" w:cs="Calibri"/>
                      <w:i/>
                      <w:iCs/>
                      <w:color w:val="000000"/>
                      <w:sz w:val="18"/>
                      <w:szCs w:val="18"/>
                      <w:lang w:val="en-US" w:eastAsia="ru-RU" w:bidi="ru-RU"/>
                    </w:rPr>
                    <w:t>of frontal bone</w:t>
                  </w:r>
                  <w:r w:rsidRPr="003A30E5">
                    <w:rPr>
                      <w:rFonts w:ascii="Calibri" w:eastAsia="Calibri" w:hAnsi="Calibri" w:cs="Calibri"/>
                      <w:i/>
                      <w:iCs/>
                      <w:color w:val="000000"/>
                      <w:sz w:val="18"/>
                      <w:szCs w:val="18"/>
                      <w:lang w:val="en-US" w:eastAsia="ru-RU" w:bidi="ru-RU"/>
                    </w:rPr>
                    <w:t xml:space="preserve">, </w:t>
                  </w:r>
                  <w:r>
                    <w:rPr>
                      <w:rFonts w:ascii="Calibri" w:eastAsia="Calibri" w:hAnsi="Calibri" w:cs="Calibri"/>
                      <w:i/>
                      <w:iCs/>
                      <w:color w:val="000000"/>
                      <w:sz w:val="18"/>
                      <w:szCs w:val="18"/>
                      <w:lang w:val="en-US" w:eastAsia="ru-RU" w:bidi="ru-RU"/>
                    </w:rPr>
                    <w:t>discoveredaftercranium</w:t>
                  </w:r>
                  <w:r w:rsidR="003A30E5">
                    <w:rPr>
                      <w:rFonts w:ascii="Calibri" w:eastAsia="Calibri" w:hAnsi="Calibri" w:cs="Calibri"/>
                      <w:i/>
                      <w:iCs/>
                      <w:color w:val="000000"/>
                      <w:sz w:val="18"/>
                      <w:szCs w:val="18"/>
                      <w:lang w:val="en-US" w:eastAsia="ru-RU" w:bidi="ru-RU"/>
                    </w:rPr>
                    <w:t>cavity</w:t>
                  </w:r>
                  <w:r>
                    <w:rPr>
                      <w:rFonts w:ascii="Calibri" w:eastAsia="Calibri" w:hAnsi="Calibri" w:cs="Calibri"/>
                      <w:i/>
                      <w:iCs/>
                      <w:color w:val="000000"/>
                      <w:sz w:val="18"/>
                      <w:szCs w:val="18"/>
                      <w:lang w:val="en-US" w:eastAsia="ru-RU" w:bidi="ru-RU"/>
                    </w:rPr>
                    <w:t>dissection</w:t>
                  </w:r>
                  <w:r w:rsidR="003A30E5">
                    <w:rPr>
                      <w:rFonts w:ascii="Calibri" w:eastAsia="Calibri" w:hAnsi="Calibri" w:cs="Calibri"/>
                      <w:i/>
                      <w:iCs/>
                      <w:color w:val="000000"/>
                      <w:sz w:val="18"/>
                      <w:szCs w:val="18"/>
                      <w:lang w:val="en-US" w:eastAsia="ru-RU" w:bidi="ru-RU"/>
                    </w:rPr>
                    <w:t xml:space="preserve"> (a, b) a </w:t>
                  </w:r>
                  <w:r w:rsidR="00A86C3A">
                    <w:rPr>
                      <w:rFonts w:ascii="Calibri" w:eastAsia="Calibri" w:hAnsi="Calibri" w:cs="Calibri"/>
                      <w:i/>
                      <w:iCs/>
                      <w:color w:val="000000"/>
                      <w:sz w:val="18"/>
                      <w:szCs w:val="18"/>
                      <w:lang w:val="en-US" w:eastAsia="ru-RU" w:bidi="ru-RU"/>
                    </w:rPr>
                    <w:t>concrete nail</w:t>
                  </w:r>
                  <w:r w:rsidR="00113DFF" w:rsidRPr="003A30E5">
                    <w:rPr>
                      <w:rFonts w:ascii="Calibri" w:eastAsia="Calibri" w:hAnsi="Calibri" w:cs="Calibri"/>
                      <w:i/>
                      <w:iCs/>
                      <w:color w:val="000000"/>
                      <w:sz w:val="18"/>
                      <w:szCs w:val="18"/>
                      <w:lang w:val="en-US" w:eastAsia="ru-RU" w:bidi="ru-RU"/>
                    </w:rPr>
                    <w:t>4,5</w:t>
                  </w:r>
                  <w:r w:rsidR="00113DFF" w:rsidRPr="00113DFF">
                    <w:rPr>
                      <w:rFonts w:ascii="Calibri" w:eastAsia="Calibri" w:hAnsi="Calibri" w:cs="Calibri"/>
                      <w:i/>
                      <w:iCs/>
                      <w:color w:val="000000"/>
                      <w:sz w:val="18"/>
                      <w:szCs w:val="18"/>
                      <w:lang w:eastAsia="ru-RU" w:bidi="ru-RU"/>
                    </w:rPr>
                    <w:t>х</w:t>
                  </w:r>
                  <w:r w:rsidR="00113DFF" w:rsidRPr="003A30E5">
                    <w:rPr>
                      <w:rFonts w:ascii="Calibri" w:eastAsia="Calibri" w:hAnsi="Calibri" w:cs="Calibri"/>
                      <w:i/>
                      <w:iCs/>
                      <w:color w:val="000000"/>
                      <w:sz w:val="18"/>
                      <w:szCs w:val="18"/>
                      <w:lang w:val="en-US" w:eastAsia="ru-RU" w:bidi="ru-RU"/>
                    </w:rPr>
                    <w:t>60</w:t>
                  </w:r>
                  <w:r w:rsidR="003A30E5">
                    <w:rPr>
                      <w:rFonts w:ascii="Calibri" w:eastAsia="Calibri" w:hAnsi="Calibri" w:cs="Calibri"/>
                      <w:i/>
                      <w:iCs/>
                      <w:color w:val="000000"/>
                      <w:sz w:val="18"/>
                      <w:szCs w:val="18"/>
                      <w:lang w:val="en-US" w:eastAsia="ru-RU" w:bidi="ru-RU"/>
                    </w:rPr>
                    <w:t xml:space="preserve">mm in size </w:t>
                  </w:r>
                  <w:r w:rsidR="00113DFF" w:rsidRPr="003A30E5">
                    <w:rPr>
                      <w:rFonts w:ascii="Calibri" w:eastAsia="Calibri" w:hAnsi="Calibri" w:cs="Calibri"/>
                      <w:i/>
                      <w:iCs/>
                      <w:color w:val="000000"/>
                      <w:sz w:val="18"/>
                      <w:szCs w:val="18"/>
                      <w:lang w:val="en-US" w:bidi="en-US"/>
                    </w:rPr>
                    <w:t>(</w:t>
                  </w:r>
                  <w:r w:rsidR="00113DFF" w:rsidRPr="00113DFF">
                    <w:rPr>
                      <w:rFonts w:ascii="Calibri" w:eastAsia="Calibri" w:hAnsi="Calibri" w:cs="Calibri"/>
                      <w:i/>
                      <w:iCs/>
                      <w:color w:val="000000"/>
                      <w:sz w:val="18"/>
                      <w:szCs w:val="18"/>
                      <w:lang w:val="en-US" w:bidi="en-US"/>
                    </w:rPr>
                    <w:t>c</w:t>
                  </w:r>
                  <w:r w:rsidR="00113DFF" w:rsidRPr="003A30E5">
                    <w:rPr>
                      <w:rFonts w:ascii="Calibri" w:eastAsia="Calibri" w:hAnsi="Calibri" w:cs="Calibri"/>
                      <w:i/>
                      <w:iCs/>
                      <w:color w:val="000000"/>
                      <w:sz w:val="18"/>
                      <w:szCs w:val="18"/>
                      <w:lang w:val="en-US" w:bidi="en-US"/>
                    </w:rPr>
                    <w:t>)</w:t>
                  </w:r>
                </w:p>
              </w:txbxContent>
            </v:textbox>
            <w10:wrap anchorx="margin"/>
          </v:shape>
        </w:pict>
      </w: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Default="00113DFF" w:rsidP="001B6434">
      <w:pPr>
        <w:widowControl w:val="0"/>
        <w:spacing w:after="0" w:line="240" w:lineRule="auto"/>
        <w:jc w:val="both"/>
        <w:rPr>
          <w:rFonts w:ascii="Times New Roman" w:eastAsia="Calibri" w:hAnsi="Times New Roman" w:cs="Times New Roman"/>
          <w:color w:val="000000"/>
          <w:sz w:val="24"/>
          <w:szCs w:val="24"/>
          <w:lang w:val="en-US" w:eastAsia="ru-RU" w:bidi="ru-RU"/>
        </w:rPr>
      </w:pPr>
    </w:p>
    <w:p w:rsidR="00130D83" w:rsidRDefault="00130D83" w:rsidP="001B6434">
      <w:pPr>
        <w:widowControl w:val="0"/>
        <w:spacing w:after="0" w:line="240" w:lineRule="auto"/>
        <w:jc w:val="both"/>
        <w:rPr>
          <w:rFonts w:ascii="Times New Roman" w:eastAsia="Calibri" w:hAnsi="Times New Roman" w:cs="Times New Roman"/>
          <w:color w:val="000000"/>
          <w:sz w:val="24"/>
          <w:szCs w:val="24"/>
          <w:lang w:val="en-US" w:eastAsia="ru-RU" w:bidi="ru-RU"/>
        </w:rPr>
      </w:pPr>
    </w:p>
    <w:p w:rsidR="00130D83" w:rsidRDefault="00130D83" w:rsidP="001B6434">
      <w:pPr>
        <w:widowControl w:val="0"/>
        <w:spacing w:after="0" w:line="240" w:lineRule="auto"/>
        <w:jc w:val="both"/>
        <w:rPr>
          <w:rFonts w:ascii="Times New Roman" w:eastAsia="Calibri" w:hAnsi="Times New Roman" w:cs="Times New Roman"/>
          <w:color w:val="000000"/>
          <w:sz w:val="24"/>
          <w:szCs w:val="24"/>
          <w:lang w:val="en-US" w:eastAsia="ru-RU" w:bidi="ru-RU"/>
        </w:rPr>
      </w:pPr>
    </w:p>
    <w:p w:rsidR="00130D83" w:rsidRDefault="00130D83" w:rsidP="001B6434">
      <w:pPr>
        <w:widowControl w:val="0"/>
        <w:spacing w:after="0" w:line="240" w:lineRule="auto"/>
        <w:jc w:val="both"/>
        <w:rPr>
          <w:rFonts w:ascii="Times New Roman" w:eastAsia="Calibri" w:hAnsi="Times New Roman" w:cs="Times New Roman"/>
          <w:color w:val="000000"/>
          <w:sz w:val="24"/>
          <w:szCs w:val="24"/>
          <w:lang w:val="en-US" w:eastAsia="ru-RU" w:bidi="ru-RU"/>
        </w:rPr>
      </w:pPr>
    </w:p>
    <w:p w:rsidR="00130D83" w:rsidRDefault="00130D83" w:rsidP="001B6434">
      <w:pPr>
        <w:widowControl w:val="0"/>
        <w:spacing w:after="0" w:line="240" w:lineRule="auto"/>
        <w:jc w:val="both"/>
        <w:rPr>
          <w:rFonts w:ascii="Times New Roman" w:eastAsia="Calibri" w:hAnsi="Times New Roman" w:cs="Times New Roman"/>
          <w:color w:val="000000"/>
          <w:sz w:val="24"/>
          <w:szCs w:val="24"/>
          <w:lang w:val="en-US" w:eastAsia="ru-RU" w:bidi="ru-RU"/>
        </w:rPr>
      </w:pPr>
    </w:p>
    <w:p w:rsidR="00130D83" w:rsidRPr="001B6434" w:rsidRDefault="00130D83" w:rsidP="001B6434">
      <w:pPr>
        <w:widowControl w:val="0"/>
        <w:spacing w:after="0" w:line="240" w:lineRule="auto"/>
        <w:jc w:val="both"/>
        <w:rPr>
          <w:rFonts w:ascii="Times New Roman" w:eastAsia="Calibri" w:hAnsi="Times New Roman" w:cs="Times New Roman"/>
          <w:color w:val="000000"/>
          <w:sz w:val="24"/>
          <w:szCs w:val="24"/>
          <w:lang w:val="en-US" w:eastAsia="ru-RU" w:bidi="ru-RU"/>
        </w:rPr>
      </w:pPr>
    </w:p>
    <w:p w:rsidR="00113DFF" w:rsidRPr="001B6434" w:rsidRDefault="00BB48BC" w:rsidP="001B6434">
      <w:pPr>
        <w:widowControl w:val="0"/>
        <w:spacing w:after="0" w:line="240" w:lineRule="auto"/>
        <w:jc w:val="both"/>
        <w:rPr>
          <w:rFonts w:ascii="Times New Roman" w:eastAsia="Calibri" w:hAnsi="Times New Roman" w:cs="Times New Roman"/>
          <w:color w:val="000000"/>
          <w:sz w:val="24"/>
          <w:szCs w:val="24"/>
          <w:lang w:val="en-US" w:eastAsia="ru-RU" w:bidi="ru-RU"/>
        </w:rPr>
      </w:pPr>
      <w:r w:rsidRPr="00BB48BC">
        <w:rPr>
          <w:rFonts w:ascii="Times New Roman" w:eastAsia="Calibri" w:hAnsi="Times New Roman" w:cs="Times New Roman"/>
          <w:noProof/>
          <w:color w:val="000000"/>
          <w:sz w:val="24"/>
          <w:szCs w:val="24"/>
          <w:lang w:eastAsia="ru-RU"/>
        </w:rPr>
        <w:pict>
          <v:shape id="Text Box 10" o:spid="_x0000_s1030" type="#_x0000_t202" style="position:absolute;left:0;text-align:left;margin-left:.95pt;margin-top:0;width:359.5pt;height:167.2pt;z-index:25166540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" filled="f" stroked="f">
            <v:textbox style="mso-fit-shape-to-text:t" inset="0,0,0,0">
              <w:txbxContent>
                <w:p w:rsidR="00113DFF" w:rsidRDefault="00113DFF" w:rsidP="00113DFF">
                  <w:pPr>
                    <w:jc w:val="center"/>
                    <w:rPr>
                      <w:sz w:val="2"/>
                      <w:szCs w:val="2"/>
                    </w:rPr>
                  </w:pPr>
                  <w:r>
                    <w:rPr>
                      <w:noProof/>
                      <w:lang w:val="en-US"/>
                    </w:rPr>
                    <w:drawing>
                      <wp:inline distT="0" distB="0" distL="0" distR="0">
                        <wp:extent cx="4791075" cy="1986300"/>
                        <wp:effectExtent l="19050" t="0" r="9525" b="0"/>
                        <wp:docPr id="63" name="Рисунок 63" descr="C:\Users\Andrei\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Andrei\AppData\Local\Temp\FineReader12.00\media\image5.jpeg"/>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91075" cy="1986300"/>
                                </a:xfrm>
                                <a:prstGeom prst="rect">
                                  <a:avLst/>
                                </a:prstGeom>
                                <a:noFill/>
                                <a:ln>
                                  <a:noFill/>
                                </a:ln>
                              </pic:spPr>
                            </pic:pic>
                          </a:graphicData>
                        </a:graphic>
                      </wp:inline>
                    </w:drawing>
                  </w:r>
                </w:p>
                <w:p w:rsidR="00113DFF" w:rsidRPr="00FC7913" w:rsidRDefault="00323EB5" w:rsidP="00113DFF">
                  <w:pPr>
                    <w:pStyle w:val="a"/>
                    <w:shd w:val="clear" w:color="auto" w:fill="auto"/>
                    <w:spacing w:after="4" w:line="180" w:lineRule="exact"/>
                    <w:jc w:val="left"/>
                    <w:rPr>
                      <w:lang w:val="en-US"/>
                    </w:rPr>
                  </w:pPr>
                  <w:r>
                    <w:rPr>
                      <w:rStyle w:val="Exact"/>
                      <w:lang w:val="en-US"/>
                    </w:rPr>
                    <w:t>Figure</w:t>
                  </w:r>
                  <w:r w:rsidR="00113DFF" w:rsidRPr="00B93EBF">
                    <w:rPr>
                      <w:rStyle w:val="Exact"/>
                      <w:lang w:val="en-US"/>
                    </w:rPr>
                    <w:t xml:space="preserve"> 5. </w:t>
                  </w:r>
                  <w:r>
                    <w:rPr>
                      <w:rStyle w:val="Exact"/>
                      <w:lang w:val="en-US"/>
                    </w:rPr>
                    <w:t>Perforated</w:t>
                  </w:r>
                  <w:r w:rsidRPr="00FC7913">
                    <w:rPr>
                      <w:rStyle w:val="Exact"/>
                      <w:lang w:val="en-US"/>
                    </w:rPr>
                    <w:t>-</w:t>
                  </w:r>
                  <w:r w:rsidR="00A86C3A">
                    <w:rPr>
                      <w:rStyle w:val="Exact"/>
                      <w:lang w:val="en-US"/>
                    </w:rPr>
                    <w:t>fragmented</w:t>
                  </w:r>
                  <w:r>
                    <w:rPr>
                      <w:rStyle w:val="Exact"/>
                      <w:lang w:val="en-US"/>
                    </w:rPr>
                    <w:t>fractureofsquama</w:t>
                  </w:r>
                  <w:r w:rsidR="00FC7913">
                    <w:rPr>
                      <w:rStyle w:val="Exact"/>
                      <w:lang w:val="en-US"/>
                    </w:rPr>
                    <w:t>ofthefrontalbonefromtheleftside</w:t>
                  </w:r>
                  <w:r w:rsidR="00FC7913" w:rsidRPr="00FC7913">
                    <w:rPr>
                      <w:rStyle w:val="Exact"/>
                      <w:lang w:val="en-US"/>
                    </w:rPr>
                    <w:t xml:space="preserve">, </w:t>
                  </w:r>
                  <w:r w:rsidR="00FC7913">
                    <w:rPr>
                      <w:rStyle w:val="Exact"/>
                      <w:lang w:val="en-US"/>
                    </w:rPr>
                    <w:t>craniumoutersurfaceview</w:t>
                  </w:r>
                  <w:r w:rsidR="00FC7913" w:rsidRPr="00FC7913">
                    <w:rPr>
                      <w:rStyle w:val="Exact"/>
                      <w:lang w:val="en-US"/>
                    </w:rPr>
                    <w:t xml:space="preserve"> (</w:t>
                  </w:r>
                  <w:r w:rsidR="00FC7913">
                    <w:rPr>
                      <w:rStyle w:val="Exact"/>
                      <w:lang w:val="en-US"/>
                    </w:rPr>
                    <w:t>a</w:t>
                  </w:r>
                  <w:r w:rsidR="00FC7913" w:rsidRPr="00FC7913">
                    <w:rPr>
                      <w:rStyle w:val="Exact"/>
                      <w:lang w:val="en-US"/>
                    </w:rPr>
                    <w:t xml:space="preserve">) </w:t>
                  </w:r>
                  <w:r w:rsidR="00FC7913">
                    <w:rPr>
                      <w:rStyle w:val="Exact"/>
                      <w:lang w:val="en-US"/>
                    </w:rPr>
                    <w:t>andinsidethecavity</w:t>
                  </w:r>
                  <w:r w:rsidR="00113DFF" w:rsidRPr="00FC7913">
                    <w:rPr>
                      <w:rStyle w:val="Exact"/>
                      <w:lang w:val="en-US"/>
                    </w:rPr>
                    <w:t>.</w:t>
                  </w:r>
                </w:p>
              </w:txbxContent>
            </v:textbox>
            <w10:wrap anchorx="margin"/>
          </v:shape>
        </w:pict>
      </w: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113DFF" w:rsidRPr="001B6434" w:rsidRDefault="00113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p>
    <w:p w:rsidR="00982DFF" w:rsidRPr="001B6434" w:rsidRDefault="00982DFF" w:rsidP="001B6434">
      <w:pPr>
        <w:widowControl w:val="0"/>
        <w:spacing w:after="0" w:line="240" w:lineRule="auto"/>
        <w:jc w:val="both"/>
        <w:rPr>
          <w:rFonts w:ascii="Times New Roman" w:eastAsia="Tahoma" w:hAnsi="Times New Roman" w:cs="Times New Roman"/>
          <w:color w:val="000000"/>
          <w:sz w:val="24"/>
          <w:szCs w:val="24"/>
          <w:lang w:val="en-US" w:eastAsia="ru-RU" w:bidi="ru-RU"/>
        </w:rPr>
      </w:pPr>
      <w:r w:rsidRPr="001B6434">
        <w:rPr>
          <w:rFonts w:ascii="Times New Roman" w:eastAsia="Tahoma" w:hAnsi="Times New Roman" w:cs="Times New Roman"/>
          <w:color w:val="000000"/>
          <w:sz w:val="24"/>
          <w:szCs w:val="24"/>
          <w:lang w:val="en-US" w:eastAsia="ru-RU" w:bidi="ru-RU"/>
        </w:rPr>
        <w:t>About authors</w:t>
      </w:r>
    </w:p>
    <w:bookmarkEnd w:id="22"/>
    <w:p w:rsidR="00113DFF" w:rsidRPr="001B6434" w:rsidRDefault="00113DFF" w:rsidP="001B6434">
      <w:pPr>
        <w:keepNext/>
        <w:keepLines/>
        <w:widowControl w:val="0"/>
        <w:spacing w:after="0" w:line="240" w:lineRule="auto"/>
        <w:jc w:val="both"/>
        <w:outlineLvl w:val="0"/>
        <w:rPr>
          <w:rFonts w:ascii="Times New Roman" w:eastAsia="Calibri" w:hAnsi="Times New Roman" w:cs="Times New Roman"/>
          <w:bCs/>
          <w:color w:val="000000"/>
          <w:sz w:val="24"/>
          <w:szCs w:val="24"/>
          <w:lang w:val="en-US" w:eastAsia="ru-RU" w:bidi="ru-RU"/>
        </w:rPr>
      </w:pPr>
    </w:p>
    <w:sectPr w:rsidR="00113DFF" w:rsidRPr="001B6434" w:rsidSect="002454DA">
      <w:pgSz w:w="11906" w:h="16838"/>
      <w:pgMar w:top="1134" w:right="850" w:bottom="1134"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intel" w:date="2023-12-26T15:51:00Z" w:initials="i">
    <w:p w:rsidR="00E43AA4" w:rsidRDefault="00E43AA4" w:rsidP="00E43AA4">
      <w:pPr>
        <w:spacing w:after="0" w:line="240" w:lineRule="auto"/>
        <w:rPr>
          <w:rFonts w:ascii="Bookman Old Style" w:hAnsi="Bookman Old Style" w:cs="Times New Roman"/>
          <w:lang w:val="fr-FR"/>
        </w:rPr>
      </w:pPr>
      <w:r>
        <w:rPr>
          <w:rStyle w:val="CommentReference"/>
        </w:rPr>
        <w:annotationRef/>
      </w:r>
      <w:r w:rsidRPr="005573CC">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E43AA4" w:rsidRPr="00B07E1A" w:rsidRDefault="00E43AA4" w:rsidP="00E43AA4">
      <w:pPr>
        <w:spacing w:after="0"/>
        <w:rPr>
          <w:rFonts w:ascii="Bookman Old Style" w:hAnsi="Bookman Old Style" w:cs="Times New Roman"/>
          <w:lang w:val="fr-FR"/>
        </w:rPr>
      </w:pPr>
      <w:r w:rsidRPr="00B07E1A">
        <w:rPr>
          <w:rFonts w:ascii="Bookman Old Style" w:hAnsi="Bookman Old Style" w:cs="Times New Roman"/>
          <w:lang w:val="fr-FR"/>
        </w:rPr>
        <w:t xml:space="preserve">Similarity Index detected by </w:t>
      </w:r>
      <w:hyperlink r:id="rId2" w:history="1">
        <w:r w:rsidRPr="007178B2">
          <w:rPr>
            <w:rStyle w:val="Hyperlink"/>
            <w:rFonts w:ascii="Bookman Old Style" w:hAnsi="Bookman Old Style" w:cs="Times New Roman"/>
            <w:lang w:val="fr-FR"/>
          </w:rPr>
          <w:t>Turnitin</w:t>
        </w:r>
      </w:hyperlink>
      <w:r w:rsidRPr="007178B2">
        <w:rPr>
          <w:rFonts w:ascii="Bookman Old Style" w:hAnsi="Bookman Old Style" w:cs="Times New Roman"/>
          <w:highlight w:val="green"/>
          <w:lang w:val="fr-FR"/>
        </w:rPr>
        <w:t xml:space="preserve">=  </w:t>
      </w:r>
      <w:r>
        <w:rPr>
          <w:rFonts w:ascii="Bookman Old Style" w:hAnsi="Bookman Old Style" w:cs="Times New Roman"/>
          <w:highlight w:val="green"/>
          <w:lang w:val="fr-FR"/>
        </w:rPr>
        <w:t>3</w:t>
      </w:r>
      <w:r w:rsidRPr="007178B2">
        <w:rPr>
          <w:rFonts w:ascii="Bookman Old Style" w:hAnsi="Bookman Old Style" w:cs="Times New Roman"/>
          <w:highlight w:val="green"/>
          <w:lang w:val="fr-FR"/>
        </w:rPr>
        <w:t>%</w:t>
      </w:r>
      <w:r w:rsidRPr="00B07E1A">
        <w:rPr>
          <w:rFonts w:ascii="Bookman Old Style" w:hAnsi="Bookman Old Style" w:cs="Times New Roman"/>
          <w:lang w:val="fr-FR"/>
        </w:rPr>
        <w:t xml:space="preserve"> </w:t>
      </w:r>
    </w:p>
    <w:p w:rsidR="00E43AA4" w:rsidRDefault="00E43AA4" w:rsidP="00E43AA4">
      <w:pPr>
        <w:spacing w:after="0"/>
        <w:rPr>
          <w:rFonts w:ascii="Bookman Old Style" w:hAnsi="Bookman Old Style" w:cs="Times New Roman"/>
          <w:lang w:val="fr-FR"/>
        </w:rPr>
      </w:pPr>
      <w:r w:rsidRPr="00B07E1A">
        <w:rPr>
          <w:rFonts w:ascii="Bookman Old Style" w:hAnsi="Bookman Old Style" w:cs="Times New Roman"/>
          <w:lang w:val="fr-FR"/>
        </w:rPr>
        <w:t>It is under acceptable range</w:t>
      </w:r>
      <w:r>
        <w:rPr>
          <w:rFonts w:ascii="Bookman Old Style" w:hAnsi="Bookman Old Style" w:cs="Times New Roman"/>
          <w:lang w:val="fr-FR"/>
        </w:rPr>
        <w:t>.</w:t>
      </w:r>
    </w:p>
    <w:p w:rsidR="00E43AA4" w:rsidRDefault="00E43AA4">
      <w:pPr>
        <w:pStyle w:val="CommentText"/>
      </w:pPr>
    </w:p>
  </w:comment>
  <w:comment w:id="2" w:author="intel" w:date="2023-12-26T15:20:00Z" w:initials="i">
    <w:p w:rsidR="00A95E98" w:rsidRPr="008A7E81" w:rsidRDefault="00A95E98" w:rsidP="00A95E98">
      <w:pPr>
        <w:pStyle w:val="NormalWeb"/>
        <w:spacing w:before="0" w:beforeAutospacing="0" w:after="0" w:afterAutospacing="0"/>
        <w:rPr>
          <w:rFonts w:ascii="Arial" w:hAnsi="Arial" w:cs="Arial"/>
          <w:bCs/>
        </w:rPr>
      </w:pPr>
      <w:r>
        <w:rPr>
          <w:rStyle w:val="CommentReference"/>
        </w:rPr>
        <w:annotationRef/>
      </w:r>
      <w:r w:rsidRPr="008A7E81">
        <w:rPr>
          <w:rFonts w:ascii="Arial" w:hAnsi="Arial" w:cs="Arial"/>
          <w:bCs/>
        </w:rPr>
        <w:t xml:space="preserve">The article is attractive and exciting to further similar works in some countries, with historical wars         </w:t>
      </w:r>
    </w:p>
    <w:p w:rsidR="00A95E98" w:rsidRDefault="00A95E98">
      <w:pPr>
        <w:pStyle w:val="CommentText"/>
      </w:pPr>
    </w:p>
  </w:comment>
  <w:comment w:id="3" w:author="HP" w:date="2023-12-26T14:48:00Z" w:initials="H">
    <w:p w:rsidR="006816C4" w:rsidRDefault="00BA64FD" w:rsidP="00BA64FD">
      <w:pPr>
        <w:pStyle w:val="CommentText"/>
        <w:rPr>
          <w:lang w:val="en-US"/>
        </w:rPr>
      </w:pPr>
      <w:r>
        <w:rPr>
          <w:rStyle w:val="CommentReference"/>
        </w:rPr>
        <w:annotationRef/>
      </w:r>
      <w:r w:rsidRPr="00BA64FD">
        <w:rPr>
          <w:lang w:val="en-US"/>
        </w:rPr>
        <w:t>This</w:t>
      </w:r>
      <w:r w:rsidR="001412E4">
        <w:rPr>
          <w:lang w:val="en-US"/>
        </w:rPr>
        <w:t xml:space="preserve"> </w:t>
      </w:r>
      <w:r w:rsidRPr="00BA64FD">
        <w:rPr>
          <w:lang w:val="en-US"/>
        </w:rPr>
        <w:t>title</w:t>
      </w:r>
      <w:r w:rsidR="001412E4">
        <w:rPr>
          <w:lang w:val="en-US"/>
        </w:rPr>
        <w:t xml:space="preserve"> </w:t>
      </w:r>
      <w:r w:rsidRPr="00BA64FD">
        <w:rPr>
          <w:lang w:val="en-US"/>
        </w:rPr>
        <w:t>insert</w:t>
      </w:r>
      <w:r w:rsidR="001412E4">
        <w:rPr>
          <w:lang w:val="en-US"/>
        </w:rPr>
        <w:t xml:space="preserve"> </w:t>
      </w:r>
      <w:r w:rsidRPr="00BA64FD">
        <w:rPr>
          <w:lang w:val="en-US"/>
        </w:rPr>
        <w:t>the</w:t>
      </w:r>
      <w:r w:rsidR="001412E4">
        <w:rPr>
          <w:lang w:val="en-US"/>
        </w:rPr>
        <w:t xml:space="preserve"> </w:t>
      </w:r>
      <w:r w:rsidRPr="00BA64FD">
        <w:rPr>
          <w:lang w:val="en-US"/>
        </w:rPr>
        <w:t>main</w:t>
      </w:r>
      <w:r w:rsidR="001412E4">
        <w:rPr>
          <w:lang w:val="en-US"/>
        </w:rPr>
        <w:t xml:space="preserve"> </w:t>
      </w:r>
      <w:r w:rsidRPr="00BA64FD">
        <w:rPr>
          <w:lang w:val="en-US"/>
        </w:rPr>
        <w:t>object</w:t>
      </w:r>
      <w:r w:rsidR="001412E4">
        <w:rPr>
          <w:lang w:val="en-US"/>
        </w:rPr>
        <w:t xml:space="preserve"> </w:t>
      </w:r>
      <w:r w:rsidRPr="00BA64FD">
        <w:rPr>
          <w:lang w:val="en-US"/>
        </w:rPr>
        <w:t>of</w:t>
      </w:r>
      <w:r w:rsidR="001412E4">
        <w:rPr>
          <w:lang w:val="en-US"/>
        </w:rPr>
        <w:t xml:space="preserve"> </w:t>
      </w:r>
      <w:r w:rsidRPr="00BA64FD">
        <w:rPr>
          <w:lang w:val="en-US"/>
        </w:rPr>
        <w:t>this</w:t>
      </w:r>
      <w:r w:rsidR="001412E4">
        <w:rPr>
          <w:lang w:val="en-US"/>
        </w:rPr>
        <w:t xml:space="preserve"> </w:t>
      </w:r>
      <w:r w:rsidRPr="00BA64FD">
        <w:rPr>
          <w:lang w:val="en-US"/>
        </w:rPr>
        <w:t>case</w:t>
      </w:r>
      <w:r w:rsidR="001412E4">
        <w:rPr>
          <w:lang w:val="en-US"/>
        </w:rPr>
        <w:t xml:space="preserve"> </w:t>
      </w:r>
      <w:r w:rsidRPr="00BA64FD">
        <w:rPr>
          <w:lang w:val="en-US"/>
        </w:rPr>
        <w:t>in</w:t>
      </w:r>
      <w:r w:rsidR="001412E4">
        <w:rPr>
          <w:lang w:val="en-US"/>
        </w:rPr>
        <w:t xml:space="preserve"> </w:t>
      </w:r>
      <w:r w:rsidRPr="00BA64FD">
        <w:rPr>
          <w:lang w:val="en-US"/>
        </w:rPr>
        <w:t>other</w:t>
      </w:r>
      <w:r w:rsidR="001412E4">
        <w:rPr>
          <w:lang w:val="en-US"/>
        </w:rPr>
        <w:t xml:space="preserve"> </w:t>
      </w:r>
      <w:r w:rsidRPr="00BA64FD">
        <w:rPr>
          <w:lang w:val="en-US"/>
        </w:rPr>
        <w:t>context</w:t>
      </w:r>
      <w:r w:rsidR="00390511">
        <w:rPr>
          <w:lang w:val="en-US"/>
        </w:rPr>
        <w:t>;</w:t>
      </w:r>
      <w:r w:rsidR="001412E4">
        <w:rPr>
          <w:lang w:val="en-US"/>
        </w:rPr>
        <w:t xml:space="preserve"> </w:t>
      </w:r>
      <w:r w:rsidR="00390511">
        <w:rPr>
          <w:lang w:val="en-US"/>
        </w:rPr>
        <w:t>it</w:t>
      </w:r>
      <w:r w:rsidR="001412E4">
        <w:rPr>
          <w:lang w:val="en-US"/>
        </w:rPr>
        <w:t xml:space="preserve"> </w:t>
      </w:r>
      <w:r w:rsidR="00390511">
        <w:rPr>
          <w:lang w:val="en-US"/>
        </w:rPr>
        <w:t>hints</w:t>
      </w:r>
      <w:r w:rsidR="001412E4">
        <w:rPr>
          <w:lang w:val="en-US"/>
        </w:rPr>
        <w:t xml:space="preserve"> </w:t>
      </w:r>
      <w:r w:rsidR="00390511">
        <w:rPr>
          <w:lang w:val="en-US"/>
        </w:rPr>
        <w:t>to</w:t>
      </w:r>
      <w:r w:rsidR="001412E4">
        <w:rPr>
          <w:lang w:val="en-US"/>
        </w:rPr>
        <w:t xml:space="preserve"> </w:t>
      </w:r>
      <w:r w:rsidR="00390511">
        <w:rPr>
          <w:lang w:val="en-US"/>
        </w:rPr>
        <w:t>a</w:t>
      </w:r>
      <w:r w:rsidR="001412E4">
        <w:rPr>
          <w:lang w:val="en-US"/>
        </w:rPr>
        <w:t xml:space="preserve"> </w:t>
      </w:r>
      <w:r w:rsidR="00390511">
        <w:rPr>
          <w:lang w:val="en-US"/>
        </w:rPr>
        <w:t>surgical</w:t>
      </w:r>
      <w:r w:rsidR="001412E4">
        <w:rPr>
          <w:lang w:val="en-US"/>
        </w:rPr>
        <w:t xml:space="preserve"> </w:t>
      </w:r>
      <w:r w:rsidR="00390511">
        <w:rPr>
          <w:lang w:val="en-US"/>
        </w:rPr>
        <w:t>study</w:t>
      </w:r>
      <w:r w:rsidR="006816C4">
        <w:rPr>
          <w:lang w:val="en-US"/>
        </w:rPr>
        <w:t>,</w:t>
      </w:r>
    </w:p>
    <w:p w:rsidR="00BA64FD" w:rsidRPr="00BA64FD" w:rsidRDefault="006816C4" w:rsidP="009F273C">
      <w:pPr>
        <w:pStyle w:val="CommentText"/>
        <w:rPr>
          <w:lang w:val="en-US"/>
        </w:rPr>
      </w:pPr>
      <w:r>
        <w:rPr>
          <w:lang w:val="en-US"/>
        </w:rPr>
        <w:t>In</w:t>
      </w:r>
      <w:r w:rsidR="001412E4">
        <w:rPr>
          <w:lang w:val="en-US"/>
        </w:rPr>
        <w:t xml:space="preserve"> </w:t>
      </w:r>
      <w:r>
        <w:rPr>
          <w:lang w:val="en-US"/>
        </w:rPr>
        <w:t>other</w:t>
      </w:r>
      <w:r w:rsidR="001412E4">
        <w:rPr>
          <w:lang w:val="en-US"/>
        </w:rPr>
        <w:t xml:space="preserve"> </w:t>
      </w:r>
      <w:r>
        <w:rPr>
          <w:lang w:val="en-US"/>
        </w:rPr>
        <w:t>words</w:t>
      </w:r>
      <w:r w:rsidR="001412E4">
        <w:rPr>
          <w:lang w:val="en-US"/>
        </w:rPr>
        <w:t xml:space="preserve"> </w:t>
      </w:r>
      <w:r>
        <w:rPr>
          <w:lang w:val="en-US"/>
        </w:rPr>
        <w:t>the</w:t>
      </w:r>
      <w:r w:rsidR="001412E4">
        <w:rPr>
          <w:lang w:val="en-US"/>
        </w:rPr>
        <w:t xml:space="preserve"> </w:t>
      </w:r>
      <w:r>
        <w:rPr>
          <w:lang w:val="en-US"/>
        </w:rPr>
        <w:t>article</w:t>
      </w:r>
      <w:r w:rsidR="001412E4">
        <w:rPr>
          <w:lang w:val="en-US"/>
        </w:rPr>
        <w:t xml:space="preserve"> </w:t>
      </w:r>
      <w:r>
        <w:rPr>
          <w:lang w:val="en-US"/>
        </w:rPr>
        <w:t>is</w:t>
      </w:r>
      <w:r w:rsidR="001412E4">
        <w:rPr>
          <w:lang w:val="en-US"/>
        </w:rPr>
        <w:t xml:space="preserve"> </w:t>
      </w:r>
      <w:r>
        <w:rPr>
          <w:lang w:val="en-US"/>
        </w:rPr>
        <w:t>more</w:t>
      </w:r>
      <w:r w:rsidR="001412E4">
        <w:rPr>
          <w:lang w:val="en-US"/>
        </w:rPr>
        <w:t xml:space="preserve"> </w:t>
      </w:r>
      <w:r>
        <w:rPr>
          <w:lang w:val="en-US"/>
        </w:rPr>
        <w:t>important</w:t>
      </w:r>
      <w:r w:rsidR="001412E4">
        <w:rPr>
          <w:lang w:val="en-US"/>
        </w:rPr>
        <w:t xml:space="preserve"> </w:t>
      </w:r>
      <w:r>
        <w:rPr>
          <w:lang w:val="en-US"/>
        </w:rPr>
        <w:t>and</w:t>
      </w:r>
      <w:r w:rsidR="001412E4">
        <w:rPr>
          <w:lang w:val="en-US"/>
        </w:rPr>
        <w:t xml:space="preserve"> </w:t>
      </w:r>
      <w:r>
        <w:rPr>
          <w:lang w:val="en-US"/>
        </w:rPr>
        <w:t>it</w:t>
      </w:r>
      <w:r w:rsidR="001412E4">
        <w:rPr>
          <w:lang w:val="en-US"/>
        </w:rPr>
        <w:t xml:space="preserve"> </w:t>
      </w:r>
      <w:r>
        <w:rPr>
          <w:lang w:val="en-US"/>
        </w:rPr>
        <w:t>hide</w:t>
      </w:r>
      <w:r w:rsidR="001412E4">
        <w:rPr>
          <w:lang w:val="en-US"/>
        </w:rPr>
        <w:t xml:space="preserve"> </w:t>
      </w:r>
      <w:r>
        <w:rPr>
          <w:lang w:val="en-US"/>
        </w:rPr>
        <w:t>more</w:t>
      </w:r>
      <w:r w:rsidR="001412E4">
        <w:rPr>
          <w:lang w:val="en-US"/>
        </w:rPr>
        <w:t xml:space="preserve"> </w:t>
      </w:r>
      <w:r>
        <w:rPr>
          <w:lang w:val="en-US"/>
        </w:rPr>
        <w:t>secrets,</w:t>
      </w:r>
      <w:r w:rsidR="001412E4">
        <w:rPr>
          <w:lang w:val="en-US"/>
        </w:rPr>
        <w:t xml:space="preserve"> </w:t>
      </w:r>
      <w:r>
        <w:rPr>
          <w:lang w:val="en-US"/>
        </w:rPr>
        <w:t>asitisa</w:t>
      </w:r>
      <w:r w:rsidR="001412E4">
        <w:rPr>
          <w:lang w:val="en-US"/>
        </w:rPr>
        <w:t xml:space="preserve"> </w:t>
      </w:r>
      <w:r>
        <w:rPr>
          <w:lang w:val="en-US"/>
        </w:rPr>
        <w:t>fossil</w:t>
      </w:r>
      <w:r w:rsidR="009F273C">
        <w:rPr>
          <w:lang w:val="en-US"/>
        </w:rPr>
        <w:t>,</w:t>
      </w:r>
      <w:r w:rsidR="001412E4">
        <w:rPr>
          <w:lang w:val="en-US"/>
        </w:rPr>
        <w:t xml:space="preserve"> </w:t>
      </w:r>
      <w:r w:rsidR="009F273C">
        <w:rPr>
          <w:lang w:val="en-US"/>
        </w:rPr>
        <w:t>so</w:t>
      </w:r>
      <w:r w:rsidR="001412E4">
        <w:rPr>
          <w:lang w:val="en-US"/>
        </w:rPr>
        <w:t xml:space="preserve"> </w:t>
      </w:r>
      <w:r w:rsidR="009F273C">
        <w:rPr>
          <w:lang w:val="en-US"/>
        </w:rPr>
        <w:t>this</w:t>
      </w:r>
      <w:r w:rsidR="001412E4">
        <w:rPr>
          <w:lang w:val="en-US"/>
        </w:rPr>
        <w:t xml:space="preserve"> </w:t>
      </w:r>
      <w:r w:rsidR="009F273C">
        <w:rPr>
          <w:lang w:val="en-US"/>
        </w:rPr>
        <w:t>article</w:t>
      </w:r>
      <w:r w:rsidR="001412E4">
        <w:rPr>
          <w:lang w:val="en-US"/>
        </w:rPr>
        <w:t xml:space="preserve"> </w:t>
      </w:r>
      <w:r w:rsidR="00C7246E">
        <w:rPr>
          <w:lang w:val="en-US"/>
        </w:rPr>
        <w:t>reflect</w:t>
      </w:r>
      <w:bookmarkStart w:id="4" w:name="_GoBack"/>
      <w:bookmarkEnd w:id="4"/>
      <w:r w:rsidR="00C7246E">
        <w:rPr>
          <w:lang w:val="en-US"/>
        </w:rPr>
        <w:t>s</w:t>
      </w:r>
      <w:r w:rsidR="001412E4">
        <w:rPr>
          <w:lang w:val="en-US"/>
        </w:rPr>
        <w:t xml:space="preserve"> </w:t>
      </w:r>
      <w:r w:rsidR="00C7246E">
        <w:rPr>
          <w:lang w:val="en-US"/>
        </w:rPr>
        <w:t>the</w:t>
      </w:r>
      <w:r w:rsidR="001412E4">
        <w:rPr>
          <w:lang w:val="en-US"/>
        </w:rPr>
        <w:t xml:space="preserve"> </w:t>
      </w:r>
      <w:r w:rsidR="009F273C">
        <w:rPr>
          <w:lang w:val="en-US"/>
        </w:rPr>
        <w:t>history</w:t>
      </w:r>
      <w:r w:rsidR="001412E4">
        <w:rPr>
          <w:lang w:val="en-US"/>
        </w:rPr>
        <w:t xml:space="preserve"> </w:t>
      </w:r>
      <w:r w:rsidR="009F273C">
        <w:rPr>
          <w:lang w:val="en-US"/>
        </w:rPr>
        <w:t>of</w:t>
      </w:r>
      <w:r w:rsidR="001412E4">
        <w:rPr>
          <w:lang w:val="en-US"/>
        </w:rPr>
        <w:t xml:space="preserve"> </w:t>
      </w:r>
      <w:r w:rsidR="009F273C">
        <w:rPr>
          <w:lang w:val="en-US"/>
        </w:rPr>
        <w:t>wars</w:t>
      </w:r>
      <w:r w:rsidR="001412E4">
        <w:rPr>
          <w:lang w:val="en-US"/>
        </w:rPr>
        <w:t xml:space="preserve"> </w:t>
      </w:r>
      <w:r w:rsidR="009F273C">
        <w:rPr>
          <w:lang w:val="en-US"/>
        </w:rPr>
        <w:t>in</w:t>
      </w:r>
      <w:r w:rsidR="001412E4">
        <w:rPr>
          <w:lang w:val="en-US"/>
        </w:rPr>
        <w:t xml:space="preserve"> </w:t>
      </w:r>
      <w:r w:rsidR="009F273C">
        <w:rPr>
          <w:lang w:val="en-US"/>
        </w:rPr>
        <w:t>countries</w:t>
      </w:r>
      <w:r w:rsidR="001412E4">
        <w:rPr>
          <w:lang w:val="en-US"/>
        </w:rPr>
        <w:t xml:space="preserve"> </w:t>
      </w:r>
      <w:r w:rsidR="009F273C">
        <w:rPr>
          <w:lang w:val="en-US"/>
        </w:rPr>
        <w:t>abounds</w:t>
      </w:r>
      <w:r w:rsidR="001412E4">
        <w:rPr>
          <w:lang w:val="en-US"/>
        </w:rPr>
        <w:t xml:space="preserve"> </w:t>
      </w:r>
      <w:r w:rsidR="009F273C">
        <w:rPr>
          <w:lang w:val="en-US"/>
        </w:rPr>
        <w:t>with</w:t>
      </w:r>
      <w:r w:rsidR="001412E4">
        <w:rPr>
          <w:lang w:val="en-US"/>
        </w:rPr>
        <w:t xml:space="preserve"> </w:t>
      </w:r>
      <w:r w:rsidR="009F273C">
        <w:rPr>
          <w:lang w:val="en-US"/>
        </w:rPr>
        <w:t>legacy.</w:t>
      </w:r>
    </w:p>
  </w:comment>
  <w:comment w:id="5" w:author="HP" w:date="2023-12-26T14:50:00Z" w:initials="H">
    <w:p w:rsidR="00390511" w:rsidRDefault="00390511" w:rsidP="00C7246E">
      <w:pPr>
        <w:pStyle w:val="CommentText"/>
      </w:pPr>
      <w:r>
        <w:rPr>
          <w:rStyle w:val="CommentReference"/>
        </w:rPr>
        <w:annotationRef/>
      </w:r>
      <w:r w:rsidRPr="009539A0">
        <w:rPr>
          <w:lang w:val="en-US"/>
        </w:rPr>
        <w:t>The</w:t>
      </w:r>
      <w:r w:rsidR="001412E4">
        <w:rPr>
          <w:lang w:val="en-US"/>
        </w:rPr>
        <w:t xml:space="preserve"> </w:t>
      </w:r>
      <w:r w:rsidRPr="009539A0">
        <w:rPr>
          <w:lang w:val="en-US"/>
        </w:rPr>
        <w:t>abstract</w:t>
      </w:r>
      <w:r w:rsidR="009539A0" w:rsidRPr="009539A0">
        <w:rPr>
          <w:lang w:val="en-US"/>
        </w:rPr>
        <w:t>s</w:t>
      </w:r>
      <w:r w:rsidR="001412E4">
        <w:rPr>
          <w:lang w:val="en-US"/>
        </w:rPr>
        <w:t xml:space="preserve"> </w:t>
      </w:r>
      <w:r w:rsidR="009539A0" w:rsidRPr="009539A0">
        <w:rPr>
          <w:lang w:val="en-US"/>
        </w:rPr>
        <w:t>tarted</w:t>
      </w:r>
      <w:r w:rsidR="001412E4">
        <w:rPr>
          <w:lang w:val="en-US"/>
        </w:rPr>
        <w:t xml:space="preserve"> </w:t>
      </w:r>
      <w:r w:rsidR="009539A0" w:rsidRPr="009539A0">
        <w:rPr>
          <w:lang w:val="en-US"/>
        </w:rPr>
        <w:t>with</w:t>
      </w:r>
      <w:r w:rsidR="001412E4">
        <w:rPr>
          <w:lang w:val="en-US"/>
        </w:rPr>
        <w:t xml:space="preserve"> </w:t>
      </w:r>
      <w:r w:rsidR="009539A0" w:rsidRPr="009539A0">
        <w:rPr>
          <w:lang w:val="en-US"/>
        </w:rPr>
        <w:t>a</w:t>
      </w:r>
      <w:r w:rsidR="001412E4">
        <w:rPr>
          <w:lang w:val="en-US"/>
        </w:rPr>
        <w:t xml:space="preserve"> </w:t>
      </w:r>
      <w:r w:rsidR="009539A0" w:rsidRPr="009539A0">
        <w:rPr>
          <w:lang w:val="en-US"/>
        </w:rPr>
        <w:t>very</w:t>
      </w:r>
      <w:r w:rsidR="001412E4">
        <w:rPr>
          <w:lang w:val="en-US"/>
        </w:rPr>
        <w:t xml:space="preserve"> </w:t>
      </w:r>
      <w:r w:rsidR="009539A0" w:rsidRPr="009539A0">
        <w:rPr>
          <w:lang w:val="en-US"/>
        </w:rPr>
        <w:t>c</w:t>
      </w:r>
      <w:r w:rsidR="009539A0">
        <w:rPr>
          <w:lang w:val="en-US"/>
        </w:rPr>
        <w:t>lear</w:t>
      </w:r>
      <w:r w:rsidR="001412E4">
        <w:rPr>
          <w:lang w:val="en-US"/>
        </w:rPr>
        <w:t xml:space="preserve"> </w:t>
      </w:r>
      <w:r w:rsidR="009539A0">
        <w:rPr>
          <w:lang w:val="en-US"/>
        </w:rPr>
        <w:t>definition</w:t>
      </w:r>
      <w:r w:rsidR="001412E4">
        <w:rPr>
          <w:lang w:val="en-US"/>
        </w:rPr>
        <w:t xml:space="preserve"> </w:t>
      </w:r>
      <w:r w:rsidR="009539A0" w:rsidRPr="009539A0">
        <w:rPr>
          <w:lang w:val="en-US"/>
        </w:rPr>
        <w:t>of</w:t>
      </w:r>
      <w:r w:rsidR="001412E4">
        <w:rPr>
          <w:lang w:val="en-US"/>
        </w:rPr>
        <w:t xml:space="preserve"> </w:t>
      </w:r>
      <w:r w:rsidR="00FB2324" w:rsidRPr="00FB2324">
        <w:rPr>
          <w:lang w:val="en-US"/>
        </w:rPr>
        <w:t>the</w:t>
      </w:r>
      <w:r w:rsidR="001412E4">
        <w:rPr>
          <w:lang w:val="en-US"/>
        </w:rPr>
        <w:t xml:space="preserve"> </w:t>
      </w:r>
      <w:r w:rsidR="00FB2324" w:rsidRPr="00FB2324">
        <w:rPr>
          <w:lang w:val="en-US"/>
        </w:rPr>
        <w:t>subject</w:t>
      </w:r>
      <w:r w:rsidR="00FB2324">
        <w:rPr>
          <w:lang w:val="en-US"/>
        </w:rPr>
        <w:t>,</w:t>
      </w:r>
      <w:r w:rsidR="001412E4">
        <w:rPr>
          <w:lang w:val="en-US"/>
        </w:rPr>
        <w:t xml:space="preserve"> </w:t>
      </w:r>
      <w:r w:rsidR="00FB2324" w:rsidRPr="00FB2324">
        <w:rPr>
          <w:lang w:val="en-US"/>
        </w:rPr>
        <w:t>then</w:t>
      </w:r>
      <w:r w:rsidR="001412E4">
        <w:rPr>
          <w:lang w:val="en-US"/>
        </w:rPr>
        <w:t xml:space="preserve"> </w:t>
      </w:r>
      <w:r w:rsidR="00C7246E">
        <w:rPr>
          <w:lang w:val="en-US"/>
        </w:rPr>
        <w:t>author</w:t>
      </w:r>
      <w:r w:rsidR="001412E4">
        <w:rPr>
          <w:lang w:val="en-US"/>
        </w:rPr>
        <w:t xml:space="preserve"> </w:t>
      </w:r>
      <w:r w:rsidR="00FB2324" w:rsidRPr="00FB2324">
        <w:rPr>
          <w:lang w:val="en-US"/>
        </w:rPr>
        <w:t>refer</w:t>
      </w:r>
      <w:r w:rsidR="00C7246E">
        <w:rPr>
          <w:lang w:val="en-US"/>
        </w:rPr>
        <w:t>s</w:t>
      </w:r>
      <w:r w:rsidR="001412E4">
        <w:rPr>
          <w:lang w:val="en-US"/>
        </w:rPr>
        <w:t xml:space="preserve"> </w:t>
      </w:r>
      <w:r w:rsidR="00FB2324" w:rsidRPr="00FB2324">
        <w:rPr>
          <w:lang w:val="en-US"/>
        </w:rPr>
        <w:t>to</w:t>
      </w:r>
      <w:r w:rsidR="001412E4">
        <w:rPr>
          <w:lang w:val="en-US"/>
        </w:rPr>
        <w:t xml:space="preserve"> </w:t>
      </w:r>
      <w:r w:rsidR="00134871">
        <w:rPr>
          <w:lang w:val="en-US"/>
        </w:rPr>
        <w:t>difficulty</w:t>
      </w:r>
      <w:r w:rsidR="001412E4">
        <w:rPr>
          <w:lang w:val="en-US"/>
        </w:rPr>
        <w:t xml:space="preserve"> </w:t>
      </w:r>
      <w:r w:rsidR="00C7246E" w:rsidRPr="00C7246E">
        <w:rPr>
          <w:lang w:val="en-US"/>
        </w:rPr>
        <w:t>of</w:t>
      </w:r>
      <w:r w:rsidR="001412E4">
        <w:rPr>
          <w:lang w:val="en-US"/>
        </w:rPr>
        <w:t xml:space="preserve"> </w:t>
      </w:r>
      <w:r w:rsidR="00134871" w:rsidRPr="00134871">
        <w:rPr>
          <w:lang w:val="en-US"/>
        </w:rPr>
        <w:t>this</w:t>
      </w:r>
      <w:r w:rsidR="001412E4">
        <w:rPr>
          <w:lang w:val="en-US"/>
        </w:rPr>
        <w:t xml:space="preserve"> </w:t>
      </w:r>
      <w:r w:rsidR="00134871" w:rsidRPr="00134871">
        <w:rPr>
          <w:lang w:val="en-US"/>
        </w:rPr>
        <w:t>type</w:t>
      </w:r>
      <w:r w:rsidR="001412E4">
        <w:rPr>
          <w:lang w:val="en-US"/>
        </w:rPr>
        <w:t xml:space="preserve"> </w:t>
      </w:r>
      <w:r w:rsidR="00134871">
        <w:rPr>
          <w:lang w:val="en-US"/>
        </w:rPr>
        <w:t>of</w:t>
      </w:r>
      <w:r w:rsidR="001412E4">
        <w:rPr>
          <w:lang w:val="en-US"/>
        </w:rPr>
        <w:t xml:space="preserve"> </w:t>
      </w:r>
      <w:r w:rsidR="00134871" w:rsidRPr="00134871">
        <w:rPr>
          <w:lang w:val="en-US"/>
        </w:rPr>
        <w:t>examination</w:t>
      </w:r>
      <w:r w:rsidR="001412E4">
        <w:rPr>
          <w:lang w:val="en-US"/>
        </w:rPr>
        <w:t xml:space="preserve"> </w:t>
      </w:r>
      <w:r w:rsidR="00C7246E" w:rsidRPr="00C7246E">
        <w:rPr>
          <w:lang w:val="en-US"/>
        </w:rPr>
        <w:t>that</w:t>
      </w:r>
      <w:r w:rsidR="001412E4">
        <w:rPr>
          <w:lang w:val="en-US"/>
        </w:rPr>
        <w:t xml:space="preserve"> </w:t>
      </w:r>
      <w:r w:rsidR="00C7246E" w:rsidRPr="00C7246E">
        <w:rPr>
          <w:lang w:val="en-US"/>
        </w:rPr>
        <w:t>generally</w:t>
      </w:r>
      <w:r w:rsidR="001412E4">
        <w:rPr>
          <w:lang w:val="en-US"/>
        </w:rPr>
        <w:t xml:space="preserve"> </w:t>
      </w:r>
      <w:r w:rsidR="00134871" w:rsidRPr="00134871">
        <w:rPr>
          <w:lang w:val="en-US"/>
        </w:rPr>
        <w:t>used</w:t>
      </w:r>
      <w:r w:rsidR="001412E4">
        <w:rPr>
          <w:lang w:val="en-US"/>
        </w:rPr>
        <w:t xml:space="preserve"> </w:t>
      </w:r>
      <w:r w:rsidR="00134871">
        <w:rPr>
          <w:lang w:val="en-US"/>
        </w:rPr>
        <w:t>as</w:t>
      </w:r>
      <w:r w:rsidR="001412E4">
        <w:rPr>
          <w:lang w:val="en-US"/>
        </w:rPr>
        <w:t xml:space="preserve"> </w:t>
      </w:r>
      <w:r w:rsidR="00134871" w:rsidRPr="00134871">
        <w:rPr>
          <w:lang w:val="en-US"/>
        </w:rPr>
        <w:t>an</w:t>
      </w:r>
      <w:r w:rsidR="001412E4">
        <w:rPr>
          <w:lang w:val="en-US"/>
        </w:rPr>
        <w:t xml:space="preserve"> </w:t>
      </w:r>
      <w:r w:rsidR="00134871" w:rsidRPr="00134871">
        <w:rPr>
          <w:lang w:val="en-US"/>
        </w:rPr>
        <w:t>exhibit</w:t>
      </w:r>
      <w:r w:rsidR="001412E4">
        <w:rPr>
          <w:lang w:val="en-US"/>
        </w:rPr>
        <w:t xml:space="preserve"> </w:t>
      </w:r>
      <w:r w:rsidR="002F2810">
        <w:rPr>
          <w:lang w:val="en-US"/>
        </w:rPr>
        <w:t>while</w:t>
      </w:r>
      <w:r w:rsidR="001412E4">
        <w:rPr>
          <w:lang w:val="en-US"/>
        </w:rPr>
        <w:t xml:space="preserve"> </w:t>
      </w:r>
      <w:r w:rsidR="002F2810" w:rsidRPr="002F2810">
        <w:rPr>
          <w:lang w:val="en-US"/>
        </w:rPr>
        <w:t>in</w:t>
      </w:r>
      <w:r w:rsidR="001412E4">
        <w:rPr>
          <w:lang w:val="en-US"/>
        </w:rPr>
        <w:t xml:space="preserve"> </w:t>
      </w:r>
      <w:r w:rsidR="002F2810" w:rsidRPr="002F2810">
        <w:rPr>
          <w:lang w:val="en-US"/>
        </w:rPr>
        <w:t>dictments</w:t>
      </w:r>
      <w:r w:rsidR="001412E4">
        <w:rPr>
          <w:lang w:val="en-US"/>
        </w:rPr>
        <w:t xml:space="preserve"> </w:t>
      </w:r>
      <w:r w:rsidR="002F2810" w:rsidRPr="002F2810">
        <w:rPr>
          <w:lang w:val="en-US"/>
        </w:rPr>
        <w:t>in</w:t>
      </w:r>
      <w:r w:rsidR="001412E4">
        <w:rPr>
          <w:lang w:val="en-US"/>
        </w:rPr>
        <w:t xml:space="preserve"> </w:t>
      </w:r>
      <w:r w:rsidR="002F2810">
        <w:rPr>
          <w:lang w:val="en-US"/>
        </w:rPr>
        <w:t>law</w:t>
      </w:r>
      <w:r w:rsidR="001412E4">
        <w:rPr>
          <w:lang w:val="en-US"/>
        </w:rPr>
        <w:t xml:space="preserve"> </w:t>
      </w:r>
      <w:r w:rsidR="002F2810">
        <w:rPr>
          <w:lang w:val="en-US"/>
        </w:rPr>
        <w:t>suits;</w:t>
      </w:r>
      <w:r w:rsidR="001412E4">
        <w:rPr>
          <w:lang w:val="en-US"/>
        </w:rPr>
        <w:t xml:space="preserve"> </w:t>
      </w:r>
      <w:r w:rsidR="002F2810">
        <w:rPr>
          <w:lang w:val="en-US"/>
        </w:rPr>
        <w:t>subsequently</w:t>
      </w:r>
      <w:r w:rsidR="001412E4">
        <w:rPr>
          <w:lang w:val="en-US"/>
        </w:rPr>
        <w:t xml:space="preserve"> </w:t>
      </w:r>
      <w:r w:rsidR="002F2810" w:rsidRPr="002F2810">
        <w:rPr>
          <w:lang w:val="en-US"/>
        </w:rPr>
        <w:t>t</w:t>
      </w:r>
      <w:r w:rsidR="002F2810">
        <w:rPr>
          <w:lang w:val="en-US"/>
        </w:rPr>
        <w:t>o</w:t>
      </w:r>
      <w:r w:rsidR="001412E4">
        <w:rPr>
          <w:lang w:val="en-US"/>
        </w:rPr>
        <w:t xml:space="preserve"> </w:t>
      </w:r>
      <w:r w:rsidR="002F2810" w:rsidRPr="002F2810">
        <w:rPr>
          <w:lang w:val="en-US"/>
        </w:rPr>
        <w:t>the</w:t>
      </w:r>
      <w:r w:rsidR="001412E4">
        <w:rPr>
          <w:lang w:val="en-US"/>
        </w:rPr>
        <w:t xml:space="preserve"> </w:t>
      </w:r>
      <w:r w:rsidR="002F2810" w:rsidRPr="002F2810">
        <w:rPr>
          <w:lang w:val="en-US"/>
        </w:rPr>
        <w:t>importance</w:t>
      </w:r>
      <w:r w:rsidR="001412E4">
        <w:rPr>
          <w:lang w:val="en-US"/>
        </w:rPr>
        <w:t xml:space="preserve"> </w:t>
      </w:r>
      <w:r w:rsidR="002F2810" w:rsidRPr="002F2810">
        <w:rPr>
          <w:lang w:val="en-US"/>
        </w:rPr>
        <w:t>of</w:t>
      </w:r>
      <w:r w:rsidR="001412E4">
        <w:rPr>
          <w:lang w:val="en-US"/>
        </w:rPr>
        <w:t xml:space="preserve"> </w:t>
      </w:r>
      <w:r w:rsidR="002F2810">
        <w:rPr>
          <w:lang w:val="en-US"/>
        </w:rPr>
        <w:t>the</w:t>
      </w:r>
      <w:r w:rsidR="001412E4">
        <w:rPr>
          <w:lang w:val="en-US"/>
        </w:rPr>
        <w:t xml:space="preserve"> </w:t>
      </w:r>
      <w:r w:rsidR="002F2810" w:rsidRPr="002F2810">
        <w:rPr>
          <w:lang w:val="en-US"/>
        </w:rPr>
        <w:t>topic.</w:t>
      </w:r>
    </w:p>
  </w:comment>
  <w:comment w:id="6" w:author="HP" w:date="2023-12-26T14:51:00Z" w:initials="H">
    <w:p w:rsidR="00BA64FD" w:rsidRDefault="00BA64FD" w:rsidP="00BA64FD">
      <w:pPr>
        <w:pStyle w:val="CommentText"/>
        <w:rPr>
          <w:rStyle w:val="CommentReference"/>
          <w:lang w:val="en-US"/>
        </w:rPr>
      </w:pPr>
      <w:r>
        <w:rPr>
          <w:rStyle w:val="CommentReference"/>
        </w:rPr>
        <w:annotationRef/>
      </w:r>
      <w:r w:rsidRPr="00BA64FD">
        <w:rPr>
          <w:rStyle w:val="CommentReference"/>
          <w:lang w:val="en-US"/>
        </w:rPr>
        <w:t xml:space="preserve">Some of key words should been appear </w:t>
      </w:r>
      <w:r>
        <w:rPr>
          <w:rStyle w:val="CommentReference"/>
          <w:lang w:val="en-US"/>
        </w:rPr>
        <w:t>in</w:t>
      </w:r>
      <w:r w:rsidR="001412E4">
        <w:rPr>
          <w:rStyle w:val="CommentReference"/>
          <w:lang w:val="en-US"/>
        </w:rPr>
        <w:t xml:space="preserve"> </w:t>
      </w:r>
      <w:r>
        <w:rPr>
          <w:rStyle w:val="CommentReference"/>
          <w:lang w:val="en-US"/>
        </w:rPr>
        <w:t>the</w:t>
      </w:r>
      <w:r w:rsidR="001412E4">
        <w:rPr>
          <w:rStyle w:val="CommentReference"/>
          <w:lang w:val="en-US"/>
        </w:rPr>
        <w:t xml:space="preserve"> </w:t>
      </w:r>
      <w:r>
        <w:rPr>
          <w:rStyle w:val="CommentReference"/>
          <w:lang w:val="en-US"/>
        </w:rPr>
        <w:t>title.</w:t>
      </w:r>
    </w:p>
    <w:p w:rsidR="00BA64FD" w:rsidRDefault="00BA64FD" w:rsidP="00BA64FD">
      <w:pPr>
        <w:keepNext/>
        <w:keepLines/>
        <w:widowControl w:val="0"/>
        <w:spacing w:after="0" w:line="240" w:lineRule="auto"/>
        <w:jc w:val="both"/>
        <w:outlineLvl w:val="0"/>
        <w:rPr>
          <w:rStyle w:val="CommentReference"/>
          <w:lang w:val="en-US"/>
        </w:rPr>
      </w:pPr>
      <w:r>
        <w:rPr>
          <w:rStyle w:val="CommentReference"/>
          <w:lang w:val="en-US"/>
        </w:rPr>
        <w:t>Keywords</w:t>
      </w:r>
      <w:r w:rsidR="001412E4">
        <w:rPr>
          <w:rStyle w:val="CommentReference"/>
          <w:lang w:val="en-US"/>
        </w:rPr>
        <w:t xml:space="preserve"> </w:t>
      </w:r>
      <w:r>
        <w:rPr>
          <w:rStyle w:val="CommentReference"/>
          <w:lang w:val="en-US"/>
        </w:rPr>
        <w:t>organized</w:t>
      </w:r>
      <w:r w:rsidR="001412E4">
        <w:rPr>
          <w:rStyle w:val="CommentReference"/>
          <w:lang w:val="en-US"/>
        </w:rPr>
        <w:t xml:space="preserve"> </w:t>
      </w:r>
      <w:r>
        <w:rPr>
          <w:rStyle w:val="CommentReference"/>
          <w:lang w:val="en-US"/>
        </w:rPr>
        <w:t>as</w:t>
      </w:r>
      <w:r w:rsidR="001412E4">
        <w:rPr>
          <w:rStyle w:val="CommentReference"/>
          <w:lang w:val="en-US"/>
        </w:rPr>
        <w:t xml:space="preserve"> </w:t>
      </w:r>
      <w:r>
        <w:rPr>
          <w:rStyle w:val="CommentReference"/>
          <w:lang w:val="en-US"/>
        </w:rPr>
        <w:t>follows</w:t>
      </w:r>
    </w:p>
    <w:p w:rsidR="00BA64FD" w:rsidRPr="00BA64FD" w:rsidRDefault="00BA64FD" w:rsidP="00BA64FD">
      <w:pPr>
        <w:keepNext/>
        <w:keepLines/>
        <w:widowControl w:val="0"/>
        <w:spacing w:after="0" w:line="240" w:lineRule="auto"/>
        <w:jc w:val="both"/>
        <w:outlineLvl w:val="0"/>
        <w:rPr>
          <w:lang w:val="en-US"/>
        </w:rPr>
      </w:pPr>
      <w:r w:rsidRPr="00BA64FD">
        <w:rPr>
          <w:rStyle w:val="2"/>
          <w:rFonts w:ascii="Times New Roman" w:hAnsi="Times New Roman" w:cs="Times New Roman"/>
          <w:b/>
          <w:bCs/>
          <w:sz w:val="24"/>
          <w:szCs w:val="24"/>
          <w:lang w:val="en-US"/>
        </w:rPr>
        <w:t>Keywords:</w:t>
      </w:r>
      <w:r w:rsidR="001412E4">
        <w:rPr>
          <w:rStyle w:val="2"/>
          <w:rFonts w:ascii="Times New Roman" w:hAnsi="Times New Roman" w:cs="Times New Roman"/>
          <w:b/>
          <w:bCs/>
          <w:sz w:val="24"/>
          <w:szCs w:val="24"/>
          <w:lang w:val="en-US"/>
        </w:rPr>
        <w:t xml:space="preserve"> </w:t>
      </w:r>
      <w:r w:rsidRPr="001B6434">
        <w:rPr>
          <w:rStyle w:val="2"/>
          <w:rFonts w:ascii="Times New Roman" w:hAnsi="Times New Roman" w:cs="Times New Roman"/>
          <w:sz w:val="24"/>
          <w:szCs w:val="24"/>
          <w:lang w:val="en-US"/>
        </w:rPr>
        <w:t>atypical firearms;</w:t>
      </w:r>
      <w:r w:rsidR="001412E4">
        <w:rPr>
          <w:rStyle w:val="2"/>
          <w:rFonts w:ascii="Times New Roman" w:hAnsi="Times New Roman" w:cs="Times New Roman"/>
          <w:sz w:val="24"/>
          <w:szCs w:val="24"/>
          <w:lang w:val="en-US"/>
        </w:rPr>
        <w:t xml:space="preserve"> </w:t>
      </w:r>
      <w:r w:rsidRPr="001B6434">
        <w:rPr>
          <w:rStyle w:val="2"/>
          <w:rFonts w:ascii="Times New Roman" w:hAnsi="Times New Roman" w:cs="Times New Roman"/>
          <w:sz w:val="24"/>
          <w:szCs w:val="24"/>
          <w:lang w:val="en-US"/>
        </w:rPr>
        <w:t>atypical projectile; cranium</w:t>
      </w:r>
      <w:r>
        <w:rPr>
          <w:rStyle w:val="2"/>
          <w:rFonts w:ascii="Times New Roman" w:hAnsi="Times New Roman" w:cs="Times New Roman"/>
          <w:sz w:val="24"/>
          <w:szCs w:val="24"/>
          <w:lang w:val="en-US"/>
        </w:rPr>
        <w:t>;</w:t>
      </w:r>
      <w:r w:rsidRPr="001B6434">
        <w:rPr>
          <w:rStyle w:val="2"/>
          <w:rFonts w:ascii="Times New Roman" w:hAnsi="Times New Roman" w:cs="Times New Roman"/>
          <w:sz w:val="24"/>
          <w:szCs w:val="24"/>
          <w:lang w:val="en-US"/>
        </w:rPr>
        <w:t xml:space="preserve"> gunshot</w:t>
      </w:r>
      <w:r>
        <w:rPr>
          <w:rStyle w:val="CommentReference"/>
        </w:rPr>
        <w:annotationRef/>
      </w:r>
      <w:r w:rsidRPr="001B6434">
        <w:rPr>
          <w:rStyle w:val="2"/>
          <w:rFonts w:ascii="Times New Roman" w:hAnsi="Times New Roman" w:cs="Times New Roman"/>
          <w:sz w:val="24"/>
          <w:szCs w:val="24"/>
          <w:lang w:val="en-US"/>
        </w:rPr>
        <w:t xml:space="preserve"> wound; powder-actuated fastening tool</w:t>
      </w:r>
      <w:r>
        <w:rPr>
          <w:rStyle w:val="2"/>
          <w:rFonts w:ascii="Times New Roman" w:hAnsi="Times New Roman" w:cs="Times New Roman"/>
          <w:sz w:val="24"/>
          <w:szCs w:val="24"/>
          <w:lang w:val="en-US"/>
        </w:rPr>
        <w:t>.</w:t>
      </w:r>
    </w:p>
  </w:comment>
  <w:comment w:id="7" w:author="intel" w:date="2023-12-26T15:20:00Z" w:initials="i">
    <w:p w:rsidR="00A95E98" w:rsidRPr="008A7E81" w:rsidRDefault="00A95E98" w:rsidP="00A95E98">
      <w:pPr>
        <w:pStyle w:val="NormalWeb"/>
        <w:spacing w:before="0" w:beforeAutospacing="0" w:after="0" w:afterAutospacing="0"/>
        <w:rPr>
          <w:rFonts w:ascii="Arial" w:hAnsi="Arial" w:cs="Arial"/>
          <w:bCs/>
        </w:rPr>
      </w:pPr>
      <w:r>
        <w:rPr>
          <w:rStyle w:val="CommentReference"/>
        </w:rPr>
        <w:annotationRef/>
      </w:r>
      <w:r w:rsidRPr="008A7E81">
        <w:rPr>
          <w:rFonts w:ascii="Arial" w:hAnsi="Arial" w:cs="Arial"/>
          <w:bCs/>
        </w:rPr>
        <w:t>The</w:t>
      </w:r>
      <w:r w:rsidRPr="008A7E81">
        <w:rPr>
          <w:rStyle w:val="CommentReference"/>
          <w:rFonts w:ascii="Arial" w:hAnsi="Arial" w:cs="Arial"/>
          <w:bCs/>
        </w:rPr>
        <w:annotationRef/>
      </w:r>
      <w:r w:rsidRPr="008A7E81">
        <w:rPr>
          <w:rFonts w:ascii="Arial" w:hAnsi="Arial" w:cs="Arial"/>
          <w:bCs/>
        </w:rPr>
        <w:t xml:space="preserve"> author insisted </w:t>
      </w:r>
      <w:r w:rsidRPr="008A7E81">
        <w:rPr>
          <w:rFonts w:ascii="Arial" w:hAnsi="Arial" w:cs="Arial"/>
          <w:bCs/>
          <w:lang w:val="en-ZA"/>
        </w:rPr>
        <w:t>on</w:t>
      </w:r>
      <w:r w:rsidRPr="008A7E81">
        <w:rPr>
          <w:rFonts w:ascii="Arial" w:hAnsi="Arial" w:cs="Arial"/>
          <w:bCs/>
        </w:rPr>
        <w:t xml:space="preserve"> the difficulty of the subject.</w:t>
      </w:r>
    </w:p>
    <w:p w:rsidR="00A95E98" w:rsidRPr="008A7E81" w:rsidRDefault="00A95E98" w:rsidP="00A95E98">
      <w:pPr>
        <w:pStyle w:val="NormalWeb"/>
        <w:spacing w:before="0" w:beforeAutospacing="0" w:after="0" w:afterAutospacing="0"/>
        <w:rPr>
          <w:rFonts w:ascii="Arial" w:hAnsi="Arial" w:cs="Arial"/>
          <w:bCs/>
        </w:rPr>
      </w:pPr>
      <w:r w:rsidRPr="008A7E81">
        <w:rPr>
          <w:rFonts w:ascii="Arial" w:hAnsi="Arial" w:cs="Arial"/>
          <w:bCs/>
        </w:rPr>
        <w:t>The</w:t>
      </w:r>
      <w:r w:rsidRPr="008A7E81">
        <w:rPr>
          <w:rStyle w:val="CommentReference"/>
          <w:rFonts w:ascii="Arial" w:hAnsi="Arial" w:cs="Arial"/>
          <w:bCs/>
        </w:rPr>
        <w:annotationRef/>
      </w:r>
      <w:r w:rsidRPr="008A7E81">
        <w:rPr>
          <w:rFonts w:ascii="Arial" w:hAnsi="Arial" w:cs="Arial"/>
          <w:bCs/>
        </w:rPr>
        <w:t>n gave a detailed explanation of technology used in the arms.</w:t>
      </w:r>
    </w:p>
    <w:p w:rsidR="00A95E98" w:rsidRDefault="00A95E98">
      <w:pPr>
        <w:pStyle w:val="CommentText"/>
      </w:pPr>
    </w:p>
  </w:comment>
  <w:comment w:id="8" w:author="HP" w:date="2023-12-26T14:54:00Z" w:initials="H">
    <w:p w:rsidR="00F77C1D" w:rsidRDefault="00F77C1D" w:rsidP="00F77C1D">
      <w:pPr>
        <w:pStyle w:val="CommentText"/>
        <w:rPr>
          <w:lang w:val="en-US"/>
        </w:rPr>
      </w:pPr>
      <w:r w:rsidRPr="00F77C1D">
        <w:rPr>
          <w:lang w:val="en-US"/>
        </w:rPr>
        <w:t>The</w:t>
      </w:r>
      <w:r>
        <w:rPr>
          <w:rStyle w:val="CommentReference"/>
        </w:rPr>
        <w:annotationRef/>
      </w:r>
      <w:r w:rsidR="001412E4">
        <w:rPr>
          <w:lang w:val="en-US"/>
        </w:rPr>
        <w:t xml:space="preserve"> </w:t>
      </w:r>
      <w:r w:rsidRPr="00F77C1D">
        <w:rPr>
          <w:lang w:val="en-US"/>
        </w:rPr>
        <w:t>author</w:t>
      </w:r>
      <w:r w:rsidR="001412E4">
        <w:rPr>
          <w:lang w:val="en-US"/>
        </w:rPr>
        <w:t xml:space="preserve"> </w:t>
      </w:r>
      <w:r w:rsidRPr="00F77C1D">
        <w:rPr>
          <w:lang w:val="en-US"/>
        </w:rPr>
        <w:t>insisted</w:t>
      </w:r>
      <w:r w:rsidR="001412E4">
        <w:rPr>
          <w:lang w:val="en-US"/>
        </w:rPr>
        <w:t xml:space="preserve"> </w:t>
      </w:r>
      <w:r>
        <w:rPr>
          <w:lang w:val="en-ZA"/>
        </w:rPr>
        <w:t>on</w:t>
      </w:r>
      <w:r w:rsidR="001412E4">
        <w:rPr>
          <w:lang w:val="en-ZA"/>
        </w:rPr>
        <w:t xml:space="preserve"> </w:t>
      </w:r>
      <w:r w:rsidRPr="00F77C1D">
        <w:rPr>
          <w:lang w:val="en-US"/>
        </w:rPr>
        <w:t>the</w:t>
      </w:r>
      <w:r w:rsidR="001412E4">
        <w:rPr>
          <w:lang w:val="en-US"/>
        </w:rPr>
        <w:t xml:space="preserve"> </w:t>
      </w:r>
      <w:r>
        <w:rPr>
          <w:lang w:val="en-US"/>
        </w:rPr>
        <w:t>difficulty</w:t>
      </w:r>
      <w:r w:rsidR="001412E4">
        <w:rPr>
          <w:lang w:val="en-US"/>
        </w:rPr>
        <w:t xml:space="preserve"> </w:t>
      </w:r>
      <w:r w:rsidRPr="00F77C1D">
        <w:rPr>
          <w:lang w:val="en-US"/>
        </w:rPr>
        <w:t>o</w:t>
      </w:r>
      <w:r>
        <w:rPr>
          <w:lang w:val="en-US"/>
        </w:rPr>
        <w:t>f</w:t>
      </w:r>
      <w:r w:rsidR="001412E4">
        <w:rPr>
          <w:lang w:val="en-US"/>
        </w:rPr>
        <w:t xml:space="preserve"> </w:t>
      </w:r>
      <w:r w:rsidRPr="00F77C1D">
        <w:rPr>
          <w:lang w:val="en-US"/>
        </w:rPr>
        <w:t>the</w:t>
      </w:r>
      <w:r w:rsidR="001412E4">
        <w:rPr>
          <w:lang w:val="en-US"/>
        </w:rPr>
        <w:t xml:space="preserve"> </w:t>
      </w:r>
      <w:r w:rsidRPr="00F77C1D">
        <w:rPr>
          <w:lang w:val="en-US"/>
        </w:rPr>
        <w:t>subject</w:t>
      </w:r>
      <w:r>
        <w:rPr>
          <w:lang w:val="en-US"/>
        </w:rPr>
        <w:t>,</w:t>
      </w:r>
      <w:r w:rsidR="001412E4">
        <w:rPr>
          <w:lang w:val="en-US"/>
        </w:rPr>
        <w:t xml:space="preserve"> </w:t>
      </w:r>
      <w:r w:rsidRPr="00F77C1D">
        <w:rPr>
          <w:lang w:val="en-US"/>
        </w:rPr>
        <w:t>then</w:t>
      </w:r>
      <w:r w:rsidR="001412E4">
        <w:rPr>
          <w:lang w:val="en-US"/>
        </w:rPr>
        <w:t xml:space="preserve"> </w:t>
      </w:r>
      <w:r w:rsidRPr="00F77C1D">
        <w:rPr>
          <w:lang w:val="en-US"/>
        </w:rPr>
        <w:t>he</w:t>
      </w:r>
      <w:r w:rsidR="001412E4">
        <w:rPr>
          <w:lang w:val="en-US"/>
        </w:rPr>
        <w:t xml:space="preserve"> </w:t>
      </w:r>
      <w:r w:rsidRPr="00F77C1D">
        <w:rPr>
          <w:lang w:val="en-US"/>
        </w:rPr>
        <w:t>integrate</w:t>
      </w:r>
      <w:r w:rsidR="001412E4">
        <w:rPr>
          <w:lang w:val="en-US"/>
        </w:rPr>
        <w:t xml:space="preserve"> </w:t>
      </w:r>
      <w:r w:rsidRPr="00F77C1D">
        <w:rPr>
          <w:lang w:val="en-US"/>
        </w:rPr>
        <w:t>the</w:t>
      </w:r>
      <w:r w:rsidR="001412E4">
        <w:rPr>
          <w:lang w:val="en-US"/>
        </w:rPr>
        <w:t xml:space="preserve"> </w:t>
      </w:r>
      <w:r w:rsidRPr="00F77C1D">
        <w:rPr>
          <w:lang w:val="en-US"/>
        </w:rPr>
        <w:t>reader</w:t>
      </w:r>
      <w:r w:rsidR="001412E4">
        <w:rPr>
          <w:lang w:val="en-US"/>
        </w:rPr>
        <w:t xml:space="preserve"> </w:t>
      </w:r>
      <w:r w:rsidRPr="00F77C1D">
        <w:rPr>
          <w:lang w:val="en-US"/>
        </w:rPr>
        <w:t>by</w:t>
      </w:r>
      <w:r w:rsidR="001412E4">
        <w:rPr>
          <w:lang w:val="en-US"/>
        </w:rPr>
        <w:t xml:space="preserve"> </w:t>
      </w:r>
      <w:r w:rsidRPr="00F77C1D">
        <w:rPr>
          <w:lang w:val="en-US"/>
        </w:rPr>
        <w:t>citing</w:t>
      </w:r>
      <w:r w:rsidR="001412E4">
        <w:rPr>
          <w:lang w:val="en-US"/>
        </w:rPr>
        <w:t xml:space="preserve"> </w:t>
      </w:r>
      <w:r w:rsidRPr="00F77C1D">
        <w:rPr>
          <w:lang w:val="en-US"/>
        </w:rPr>
        <w:t>diff</w:t>
      </w:r>
      <w:r>
        <w:rPr>
          <w:lang w:val="en-US"/>
        </w:rPr>
        <w:t>e</w:t>
      </w:r>
      <w:r w:rsidRPr="00F77C1D">
        <w:rPr>
          <w:lang w:val="en-US"/>
        </w:rPr>
        <w:t>r</w:t>
      </w:r>
      <w:r>
        <w:rPr>
          <w:lang w:val="en-US"/>
        </w:rPr>
        <w:t>ent</w:t>
      </w:r>
      <w:r w:rsidR="001412E4">
        <w:rPr>
          <w:lang w:val="en-US"/>
        </w:rPr>
        <w:t xml:space="preserve"> </w:t>
      </w:r>
      <w:r w:rsidRPr="00F77C1D">
        <w:rPr>
          <w:lang w:val="en-US"/>
        </w:rPr>
        <w:t>types</w:t>
      </w:r>
      <w:r w:rsidR="001412E4">
        <w:rPr>
          <w:lang w:val="en-US"/>
        </w:rPr>
        <w:t xml:space="preserve"> </w:t>
      </w:r>
      <w:r w:rsidRPr="00F77C1D">
        <w:rPr>
          <w:lang w:val="en-US"/>
        </w:rPr>
        <w:t>of</w:t>
      </w:r>
      <w:r w:rsidR="001412E4">
        <w:rPr>
          <w:lang w:val="en-US"/>
        </w:rPr>
        <w:t xml:space="preserve"> </w:t>
      </w:r>
      <w:r w:rsidRPr="00F77C1D">
        <w:rPr>
          <w:lang w:val="en-US"/>
        </w:rPr>
        <w:t>the</w:t>
      </w:r>
      <w:r w:rsidR="001412E4">
        <w:rPr>
          <w:lang w:val="en-US"/>
        </w:rPr>
        <w:t xml:space="preserve"> </w:t>
      </w:r>
      <w:r w:rsidRPr="00F77C1D">
        <w:rPr>
          <w:lang w:val="en-US"/>
        </w:rPr>
        <w:t>main</w:t>
      </w:r>
      <w:r w:rsidR="001412E4">
        <w:rPr>
          <w:lang w:val="en-US"/>
        </w:rPr>
        <w:t xml:space="preserve"> </w:t>
      </w:r>
      <w:r w:rsidRPr="00F77C1D">
        <w:rPr>
          <w:lang w:val="en-US"/>
        </w:rPr>
        <w:t>part</w:t>
      </w:r>
      <w:r w:rsidR="001412E4">
        <w:rPr>
          <w:lang w:val="en-US"/>
        </w:rPr>
        <w:t xml:space="preserve"> </w:t>
      </w:r>
      <w:r w:rsidRPr="00F77C1D">
        <w:rPr>
          <w:lang w:val="en-US"/>
        </w:rPr>
        <w:t>shot</w:t>
      </w:r>
      <w:r w:rsidR="001412E4">
        <w:rPr>
          <w:lang w:val="en-US"/>
        </w:rPr>
        <w:t xml:space="preserve"> </w:t>
      </w:r>
      <w:r w:rsidRPr="00F77C1D">
        <w:rPr>
          <w:lang w:val="en-US"/>
        </w:rPr>
        <w:t>from</w:t>
      </w:r>
      <w:r w:rsidR="001412E4">
        <w:rPr>
          <w:lang w:val="en-US"/>
        </w:rPr>
        <w:t xml:space="preserve"> </w:t>
      </w:r>
      <w:r w:rsidRPr="00F77C1D">
        <w:rPr>
          <w:lang w:val="en-US"/>
        </w:rPr>
        <w:t>the</w:t>
      </w:r>
      <w:r w:rsidR="001412E4">
        <w:rPr>
          <w:lang w:val="en-US"/>
        </w:rPr>
        <w:t xml:space="preserve"> </w:t>
      </w:r>
      <w:r w:rsidRPr="00F77C1D">
        <w:rPr>
          <w:lang w:val="en-US"/>
        </w:rPr>
        <w:t>arm</w:t>
      </w:r>
      <w:r w:rsidR="001412E4">
        <w:rPr>
          <w:lang w:val="en-US"/>
        </w:rPr>
        <w:t xml:space="preserve"> </w:t>
      </w:r>
      <w:r>
        <w:rPr>
          <w:lang w:val="en-US"/>
        </w:rPr>
        <w:t>targeting</w:t>
      </w:r>
      <w:r w:rsidR="001412E4">
        <w:rPr>
          <w:lang w:val="en-US"/>
        </w:rPr>
        <w:t xml:space="preserve"> </w:t>
      </w:r>
      <w:r w:rsidRPr="00F77C1D">
        <w:rPr>
          <w:lang w:val="en-US"/>
        </w:rPr>
        <w:t>the</w:t>
      </w:r>
      <w:r w:rsidR="001412E4">
        <w:rPr>
          <w:lang w:val="en-US"/>
        </w:rPr>
        <w:t xml:space="preserve"> </w:t>
      </w:r>
      <w:r w:rsidRPr="00F77C1D">
        <w:rPr>
          <w:lang w:val="en-US"/>
        </w:rPr>
        <w:t>victim</w:t>
      </w:r>
      <w:r w:rsidR="001412E4">
        <w:rPr>
          <w:lang w:val="en-US"/>
        </w:rPr>
        <w:t xml:space="preserve"> </w:t>
      </w:r>
      <w:r w:rsidRPr="00F77C1D">
        <w:rPr>
          <w:lang w:val="en-US"/>
        </w:rPr>
        <w:t>while</w:t>
      </w:r>
      <w:r w:rsidR="001412E4">
        <w:rPr>
          <w:lang w:val="en-US"/>
        </w:rPr>
        <w:t xml:space="preserve"> </w:t>
      </w:r>
      <w:r w:rsidRPr="00F77C1D">
        <w:rPr>
          <w:lang w:val="en-US"/>
        </w:rPr>
        <w:t>stud</w:t>
      </w:r>
      <w:r>
        <w:rPr>
          <w:lang w:val="en-US"/>
        </w:rPr>
        <w:t>y</w:t>
      </w:r>
      <w:r w:rsidRPr="00F77C1D">
        <w:rPr>
          <w:lang w:val="en-US"/>
        </w:rPr>
        <w:t>ing</w:t>
      </w:r>
      <w:r w:rsidR="001412E4">
        <w:rPr>
          <w:lang w:val="en-US"/>
        </w:rPr>
        <w:t xml:space="preserve"> </w:t>
      </w:r>
      <w:r w:rsidRPr="00F77C1D">
        <w:rPr>
          <w:lang w:val="en-US"/>
        </w:rPr>
        <w:t>injuri</w:t>
      </w:r>
      <w:r>
        <w:rPr>
          <w:lang w:val="en-US"/>
        </w:rPr>
        <w:t>es</w:t>
      </w:r>
      <w:r w:rsidR="001412E4">
        <w:rPr>
          <w:lang w:val="en-US"/>
        </w:rPr>
        <w:t xml:space="preserve"> </w:t>
      </w:r>
      <w:r w:rsidRPr="00F77C1D">
        <w:rPr>
          <w:lang w:val="en-US"/>
        </w:rPr>
        <w:t>resulted</w:t>
      </w:r>
      <w:r w:rsidR="001412E4">
        <w:rPr>
          <w:lang w:val="en-US"/>
        </w:rPr>
        <w:t xml:space="preserve"> </w:t>
      </w:r>
      <w:r>
        <w:rPr>
          <w:lang w:val="en-US"/>
        </w:rPr>
        <w:t>from</w:t>
      </w:r>
      <w:r w:rsidR="001412E4">
        <w:rPr>
          <w:lang w:val="en-US"/>
        </w:rPr>
        <w:t xml:space="preserve"> </w:t>
      </w:r>
      <w:r w:rsidRPr="00F77C1D">
        <w:rPr>
          <w:lang w:val="en-US"/>
        </w:rPr>
        <w:t>atypical</w:t>
      </w:r>
      <w:r w:rsidR="001412E4">
        <w:rPr>
          <w:lang w:val="en-US"/>
        </w:rPr>
        <w:t xml:space="preserve"> </w:t>
      </w:r>
      <w:r w:rsidRPr="00F77C1D">
        <w:rPr>
          <w:lang w:val="en-US"/>
        </w:rPr>
        <w:t>projectiles.</w:t>
      </w:r>
    </w:p>
    <w:p w:rsidR="00F77C1D" w:rsidRDefault="00F77C1D" w:rsidP="00C7196C">
      <w:pPr>
        <w:pStyle w:val="CommentText"/>
      </w:pPr>
      <w:r>
        <w:rPr>
          <w:lang w:val="en-US"/>
        </w:rPr>
        <w:t>After</w:t>
      </w:r>
      <w:r w:rsidR="001412E4">
        <w:rPr>
          <w:lang w:val="en-US"/>
        </w:rPr>
        <w:t xml:space="preserve"> </w:t>
      </w:r>
      <w:r w:rsidRPr="00F77C1D">
        <w:rPr>
          <w:lang w:val="en-US"/>
        </w:rPr>
        <w:t>that</w:t>
      </w:r>
      <w:r w:rsidR="001412E4">
        <w:rPr>
          <w:lang w:val="en-US"/>
        </w:rPr>
        <w:t xml:space="preserve"> </w:t>
      </w:r>
      <w:r w:rsidRPr="00F77C1D">
        <w:rPr>
          <w:lang w:val="en-US"/>
        </w:rPr>
        <w:t>head</w:t>
      </w:r>
      <w:r w:rsidR="001412E4">
        <w:rPr>
          <w:lang w:val="en-US"/>
        </w:rPr>
        <w:t xml:space="preserve"> </w:t>
      </w:r>
      <w:r w:rsidRPr="00F77C1D">
        <w:rPr>
          <w:lang w:val="en-US"/>
        </w:rPr>
        <w:t>da</w:t>
      </w:r>
      <w:r w:rsidR="001412E4">
        <w:rPr>
          <w:lang w:val="en-US"/>
        </w:rPr>
        <w:t xml:space="preserve"> </w:t>
      </w:r>
      <w:r w:rsidR="00C7196C">
        <w:rPr>
          <w:lang w:val="en-US"/>
        </w:rPr>
        <w:t>detailed</w:t>
      </w:r>
      <w:r w:rsidR="001412E4">
        <w:rPr>
          <w:lang w:val="en-US"/>
        </w:rPr>
        <w:t xml:space="preserve"> </w:t>
      </w:r>
      <w:r>
        <w:rPr>
          <w:lang w:val="en-US"/>
        </w:rPr>
        <w:t>explanation</w:t>
      </w:r>
      <w:r w:rsidR="001412E4">
        <w:rPr>
          <w:lang w:val="en-US"/>
        </w:rPr>
        <w:t xml:space="preserve"> </w:t>
      </w:r>
      <w:r w:rsidRPr="00F77C1D">
        <w:rPr>
          <w:lang w:val="en-US"/>
        </w:rPr>
        <w:t>of</w:t>
      </w:r>
      <w:r w:rsidR="001412E4">
        <w:rPr>
          <w:lang w:val="en-US"/>
        </w:rPr>
        <w:t xml:space="preserve"> </w:t>
      </w:r>
      <w:r w:rsidRPr="00F77C1D">
        <w:rPr>
          <w:lang w:val="en-US"/>
        </w:rPr>
        <w:t>technology</w:t>
      </w:r>
      <w:r w:rsidR="001412E4">
        <w:rPr>
          <w:lang w:val="en-US"/>
        </w:rPr>
        <w:t xml:space="preserve"> </w:t>
      </w:r>
      <w:r w:rsidRPr="00F77C1D">
        <w:rPr>
          <w:lang w:val="en-US"/>
        </w:rPr>
        <w:t>used</w:t>
      </w:r>
      <w:r w:rsidR="001412E4">
        <w:rPr>
          <w:lang w:val="en-US"/>
        </w:rPr>
        <w:t xml:space="preserve"> </w:t>
      </w:r>
      <w:r w:rsidRPr="00F77C1D">
        <w:rPr>
          <w:lang w:val="en-US"/>
        </w:rPr>
        <w:t>in</w:t>
      </w:r>
      <w:r w:rsidR="001412E4">
        <w:rPr>
          <w:lang w:val="en-US"/>
        </w:rPr>
        <w:t xml:space="preserve"> </w:t>
      </w:r>
      <w:r w:rsidRPr="00F77C1D">
        <w:rPr>
          <w:lang w:val="en-US"/>
        </w:rPr>
        <w:t>the</w:t>
      </w:r>
      <w:r w:rsidR="001412E4">
        <w:rPr>
          <w:lang w:val="en-US"/>
        </w:rPr>
        <w:t xml:space="preserve"> </w:t>
      </w:r>
      <w:r w:rsidRPr="00F77C1D">
        <w:rPr>
          <w:lang w:val="en-US"/>
        </w:rPr>
        <w:t>arms</w:t>
      </w:r>
      <w:r w:rsidR="001412E4">
        <w:rPr>
          <w:lang w:val="en-US"/>
        </w:rPr>
        <w:t xml:space="preserve"> </w:t>
      </w:r>
      <w:r w:rsidRPr="00F77C1D">
        <w:rPr>
          <w:lang w:val="en-US"/>
        </w:rPr>
        <w:t>touch</w:t>
      </w:r>
      <w:r>
        <w:rPr>
          <w:lang w:val="en-US"/>
        </w:rPr>
        <w:t>e</w:t>
      </w:r>
      <w:r w:rsidRPr="00F77C1D">
        <w:rPr>
          <w:lang w:val="en-US"/>
        </w:rPr>
        <w:t>s</w:t>
      </w:r>
      <w:r w:rsidR="001412E4">
        <w:rPr>
          <w:lang w:val="en-US"/>
        </w:rPr>
        <w:t xml:space="preserve"> </w:t>
      </w:r>
      <w:r w:rsidRPr="00F77C1D">
        <w:rPr>
          <w:lang w:val="en-US"/>
        </w:rPr>
        <w:t>on</w:t>
      </w:r>
      <w:r w:rsidR="001412E4">
        <w:rPr>
          <w:lang w:val="en-US"/>
        </w:rPr>
        <w:t xml:space="preserve"> </w:t>
      </w:r>
      <w:r w:rsidRPr="00F77C1D">
        <w:rPr>
          <w:lang w:val="en-US"/>
        </w:rPr>
        <w:t>chemic</w:t>
      </w:r>
      <w:r>
        <w:rPr>
          <w:lang w:val="en-US"/>
        </w:rPr>
        <w:t>a</w:t>
      </w:r>
      <w:r w:rsidRPr="00F77C1D">
        <w:rPr>
          <w:lang w:val="en-US"/>
        </w:rPr>
        <w:t>l</w:t>
      </w:r>
      <w:r w:rsidR="001412E4">
        <w:rPr>
          <w:lang w:val="en-US"/>
        </w:rPr>
        <w:t xml:space="preserve"> </w:t>
      </w:r>
      <w:r w:rsidRPr="00F77C1D">
        <w:rPr>
          <w:lang w:val="en-US"/>
        </w:rPr>
        <w:t>reaction</w:t>
      </w:r>
      <w:r w:rsidR="001412E4">
        <w:rPr>
          <w:lang w:val="en-US"/>
        </w:rPr>
        <w:t xml:space="preserve"> </w:t>
      </w:r>
      <w:r w:rsidRPr="00F77C1D">
        <w:rPr>
          <w:lang w:val="en-US"/>
        </w:rPr>
        <w:t>of</w:t>
      </w:r>
      <w:r w:rsidR="001412E4">
        <w:rPr>
          <w:lang w:val="en-US"/>
        </w:rPr>
        <w:t xml:space="preserve"> </w:t>
      </w:r>
      <w:r w:rsidRPr="00F77C1D">
        <w:rPr>
          <w:lang w:val="en-US"/>
        </w:rPr>
        <w:t>shots</w:t>
      </w:r>
      <w:r w:rsidR="001412E4">
        <w:rPr>
          <w:lang w:val="en-US"/>
        </w:rPr>
        <w:t xml:space="preserve"> </w:t>
      </w:r>
      <w:r w:rsidRPr="00F77C1D">
        <w:rPr>
          <w:lang w:val="en-US"/>
        </w:rPr>
        <w:t>and</w:t>
      </w:r>
      <w:r w:rsidR="001412E4">
        <w:rPr>
          <w:lang w:val="en-US"/>
        </w:rPr>
        <w:t xml:space="preserve"> </w:t>
      </w:r>
      <w:r w:rsidRPr="00F77C1D">
        <w:rPr>
          <w:lang w:val="en-US"/>
        </w:rPr>
        <w:t>a</w:t>
      </w:r>
      <w:r w:rsidR="001412E4">
        <w:rPr>
          <w:lang w:val="en-US"/>
        </w:rPr>
        <w:t xml:space="preserve"> </w:t>
      </w:r>
      <w:r w:rsidRPr="00F77C1D">
        <w:rPr>
          <w:lang w:val="en-US"/>
        </w:rPr>
        <w:t>very</w:t>
      </w:r>
      <w:r w:rsidR="001412E4">
        <w:rPr>
          <w:lang w:val="en-US"/>
        </w:rPr>
        <w:t xml:space="preserve"> </w:t>
      </w:r>
      <w:r w:rsidRPr="00F77C1D">
        <w:rPr>
          <w:lang w:val="en-US"/>
        </w:rPr>
        <w:t>detailed</w:t>
      </w:r>
      <w:r w:rsidR="001412E4">
        <w:rPr>
          <w:lang w:val="en-US"/>
        </w:rPr>
        <w:t xml:space="preserve"> </w:t>
      </w:r>
      <w:r w:rsidRPr="00F77C1D">
        <w:rPr>
          <w:lang w:val="en-US"/>
        </w:rPr>
        <w:t>description</w:t>
      </w:r>
      <w:r w:rsidR="001412E4">
        <w:rPr>
          <w:lang w:val="en-US"/>
        </w:rPr>
        <w:t xml:space="preserve"> </w:t>
      </w:r>
      <w:r w:rsidR="00DD06A4" w:rsidRPr="00DD06A4">
        <w:rPr>
          <w:lang w:val="en-US"/>
        </w:rPr>
        <w:t>of</w:t>
      </w:r>
      <w:r w:rsidR="001412E4">
        <w:rPr>
          <w:lang w:val="en-US"/>
        </w:rPr>
        <w:t xml:space="preserve"> </w:t>
      </w:r>
      <w:r w:rsidR="00DD06A4" w:rsidRPr="00DD06A4">
        <w:rPr>
          <w:lang w:val="en-US"/>
        </w:rPr>
        <w:t>the</w:t>
      </w:r>
      <w:r w:rsidR="001412E4">
        <w:rPr>
          <w:lang w:val="en-US"/>
        </w:rPr>
        <w:t xml:space="preserve"> </w:t>
      </w:r>
      <w:r w:rsidR="00DD06A4" w:rsidRPr="00DD06A4">
        <w:rPr>
          <w:lang w:val="en-US"/>
        </w:rPr>
        <w:t>part</w:t>
      </w:r>
      <w:r w:rsidR="00DD06A4">
        <w:rPr>
          <w:lang w:val="en-US"/>
        </w:rPr>
        <w:t>“</w:t>
      </w:r>
      <w:r w:rsidR="001412E4">
        <w:rPr>
          <w:lang w:val="en-US"/>
        </w:rPr>
        <w:t xml:space="preserve"> </w:t>
      </w:r>
      <w:r w:rsidR="00DD06A4">
        <w:rPr>
          <w:lang w:val="en-US"/>
        </w:rPr>
        <w:t>concrete</w:t>
      </w:r>
      <w:r w:rsidR="00DD06A4" w:rsidRPr="00DD06A4">
        <w:rPr>
          <w:lang w:val="en-US"/>
        </w:rPr>
        <w:t> </w:t>
      </w:r>
      <w:r w:rsidR="00DD06A4">
        <w:rPr>
          <w:lang w:val="en-US"/>
        </w:rPr>
        <w:t>nail”</w:t>
      </w:r>
      <w:r w:rsidR="00DD06A4" w:rsidRPr="00DD06A4">
        <w:rPr>
          <w:lang w:val="en-US"/>
        </w:rPr>
        <w:t> </w:t>
      </w:r>
      <w:r w:rsidR="00DD06A4">
        <w:rPr>
          <w:lang w:val="en-US"/>
        </w:rPr>
        <w:t>caused</w:t>
      </w:r>
      <w:r w:rsidR="001412E4">
        <w:rPr>
          <w:lang w:val="en-US"/>
        </w:rPr>
        <w:t xml:space="preserve"> </w:t>
      </w:r>
      <w:r w:rsidR="00DD06A4" w:rsidRPr="00DD06A4">
        <w:rPr>
          <w:lang w:val="en-US"/>
        </w:rPr>
        <w:t>damage</w:t>
      </w:r>
      <w:r w:rsidR="001412E4">
        <w:rPr>
          <w:lang w:val="en-US"/>
        </w:rPr>
        <w:t xml:space="preserve"> </w:t>
      </w:r>
      <w:r w:rsidR="00DD06A4" w:rsidRPr="00DD06A4">
        <w:rPr>
          <w:lang w:val="en-US"/>
        </w:rPr>
        <w:t>to</w:t>
      </w:r>
      <w:r w:rsidR="001412E4">
        <w:rPr>
          <w:lang w:val="en-US"/>
        </w:rPr>
        <w:t xml:space="preserve"> </w:t>
      </w:r>
      <w:r w:rsidR="00DD06A4" w:rsidRPr="00DD06A4">
        <w:rPr>
          <w:lang w:val="en-US"/>
        </w:rPr>
        <w:t>the</w:t>
      </w:r>
      <w:r w:rsidR="001412E4">
        <w:rPr>
          <w:lang w:val="en-US"/>
        </w:rPr>
        <w:t xml:space="preserve"> </w:t>
      </w:r>
      <w:r w:rsidR="00DD06A4" w:rsidRPr="00DD06A4">
        <w:rPr>
          <w:lang w:val="en-US"/>
        </w:rPr>
        <w:t>victim</w:t>
      </w:r>
      <w:r w:rsidR="00DD06A4">
        <w:rPr>
          <w:lang w:val="en-US"/>
        </w:rPr>
        <w:t>.</w:t>
      </w:r>
    </w:p>
  </w:comment>
  <w:comment w:id="9" w:author="intel" w:date="2023-12-26T15:20:00Z" w:initials="i">
    <w:p w:rsidR="00A95E98" w:rsidRPr="008A7E81" w:rsidRDefault="00A95E98" w:rsidP="00A95E98">
      <w:pPr>
        <w:pStyle w:val="NormalWeb"/>
        <w:spacing w:before="0" w:beforeAutospacing="0" w:after="0" w:afterAutospacing="0"/>
        <w:rPr>
          <w:rFonts w:ascii="Arial" w:hAnsi="Arial" w:cs="Arial"/>
          <w:bCs/>
        </w:rPr>
      </w:pPr>
      <w:r>
        <w:rPr>
          <w:rStyle w:val="CommentReference"/>
        </w:rPr>
        <w:annotationRef/>
      </w:r>
      <w:r>
        <w:rPr>
          <w:rFonts w:ascii="Arial" w:hAnsi="Arial" w:cs="Arial"/>
          <w:bCs/>
        </w:rPr>
        <w:t xml:space="preserve">Author </w:t>
      </w:r>
      <w:r w:rsidRPr="008A7E81">
        <w:rPr>
          <w:rFonts w:ascii="Arial" w:hAnsi="Arial" w:cs="Arial"/>
          <w:bCs/>
        </w:rPr>
        <w:t xml:space="preserve"> gave us very clear pictures, and he get creative in all his detailed descriptions.         </w:t>
      </w:r>
    </w:p>
    <w:p w:rsidR="00A95E98" w:rsidRDefault="00A95E98">
      <w:pPr>
        <w:pStyle w:val="CommentText"/>
      </w:pPr>
    </w:p>
  </w:comment>
  <w:comment w:id="10" w:author="HP" w:date="2023-12-26T14:57:00Z" w:initials="H">
    <w:p w:rsidR="00D45053" w:rsidRDefault="00D45053" w:rsidP="00D45053">
      <w:pPr>
        <w:pStyle w:val="CommentText"/>
        <w:rPr>
          <w:lang w:val="en-US"/>
        </w:rPr>
      </w:pPr>
      <w:r>
        <w:rPr>
          <w:lang w:val="en-US"/>
        </w:rPr>
        <w:t>A</w:t>
      </w:r>
      <w:r w:rsidR="001412E4">
        <w:rPr>
          <w:lang w:val="en-US"/>
        </w:rPr>
        <w:t xml:space="preserve"> </w:t>
      </w:r>
      <w:r>
        <w:rPr>
          <w:lang w:val="en-US"/>
        </w:rPr>
        <w:t>very</w:t>
      </w:r>
      <w:r w:rsidR="001412E4">
        <w:rPr>
          <w:lang w:val="en-US"/>
        </w:rPr>
        <w:t xml:space="preserve"> </w:t>
      </w:r>
      <w:r>
        <w:rPr>
          <w:lang w:val="en-US"/>
        </w:rPr>
        <w:t>detailed</w:t>
      </w:r>
      <w:r w:rsidR="001412E4">
        <w:rPr>
          <w:lang w:val="en-US"/>
        </w:rPr>
        <w:t xml:space="preserve"> </w:t>
      </w:r>
      <w:r>
        <w:rPr>
          <w:lang w:val="en-US"/>
        </w:rPr>
        <w:t>description</w:t>
      </w:r>
      <w:r w:rsidR="001412E4">
        <w:rPr>
          <w:lang w:val="en-US"/>
        </w:rPr>
        <w:t xml:space="preserve"> </w:t>
      </w:r>
      <w:r>
        <w:rPr>
          <w:lang w:val="en-US"/>
        </w:rPr>
        <w:t>of</w:t>
      </w:r>
      <w:r w:rsidR="001412E4">
        <w:rPr>
          <w:lang w:val="en-US"/>
        </w:rPr>
        <w:t xml:space="preserve"> </w:t>
      </w:r>
      <w:r>
        <w:rPr>
          <w:lang w:val="en-US"/>
        </w:rPr>
        <w:t>the</w:t>
      </w:r>
      <w:r w:rsidR="001412E4">
        <w:rPr>
          <w:lang w:val="en-US"/>
        </w:rPr>
        <w:t xml:space="preserve"> </w:t>
      </w:r>
      <w:r>
        <w:rPr>
          <w:lang w:val="en-US"/>
        </w:rPr>
        <w:t>hole</w:t>
      </w:r>
      <w:r w:rsidR="001412E4">
        <w:rPr>
          <w:lang w:val="en-US"/>
        </w:rPr>
        <w:t xml:space="preserve"> </w:t>
      </w:r>
      <w:r>
        <w:rPr>
          <w:lang w:val="en-US"/>
        </w:rPr>
        <w:t>in</w:t>
      </w:r>
      <w:r w:rsidR="001412E4">
        <w:rPr>
          <w:lang w:val="en-US"/>
        </w:rPr>
        <w:t xml:space="preserve"> </w:t>
      </w:r>
      <w:r>
        <w:rPr>
          <w:lang w:val="en-US"/>
        </w:rPr>
        <w:t>the</w:t>
      </w:r>
      <w:r w:rsidR="001412E4">
        <w:rPr>
          <w:lang w:val="en-US"/>
        </w:rPr>
        <w:t xml:space="preserve"> </w:t>
      </w:r>
      <w:r>
        <w:rPr>
          <w:lang w:val="en-US"/>
        </w:rPr>
        <w:t>cranium</w:t>
      </w:r>
      <w:r w:rsidR="001412E4">
        <w:rPr>
          <w:lang w:val="en-US"/>
        </w:rPr>
        <w:t xml:space="preserve"> </w:t>
      </w:r>
      <w:r>
        <w:rPr>
          <w:lang w:val="en-US"/>
        </w:rPr>
        <w:t>of</w:t>
      </w:r>
      <w:r w:rsidR="001412E4">
        <w:rPr>
          <w:lang w:val="en-US"/>
        </w:rPr>
        <w:t xml:space="preserve"> </w:t>
      </w:r>
      <w:r>
        <w:rPr>
          <w:lang w:val="en-US"/>
        </w:rPr>
        <w:t>the</w:t>
      </w:r>
      <w:r w:rsidR="001412E4">
        <w:rPr>
          <w:lang w:val="en-US"/>
        </w:rPr>
        <w:t xml:space="preserve"> </w:t>
      </w:r>
      <w:r>
        <w:rPr>
          <w:lang w:val="en-US"/>
        </w:rPr>
        <w:t>victim</w:t>
      </w:r>
      <w:r w:rsidR="001412E4">
        <w:rPr>
          <w:lang w:val="en-US"/>
        </w:rPr>
        <w:t xml:space="preserve"> </w:t>
      </w:r>
      <w:r>
        <w:rPr>
          <w:lang w:val="en-US"/>
        </w:rPr>
        <w:t>brought</w:t>
      </w:r>
      <w:r w:rsidR="001412E4">
        <w:rPr>
          <w:lang w:val="en-US"/>
        </w:rPr>
        <w:t xml:space="preserve"> </w:t>
      </w:r>
      <w:r>
        <w:rPr>
          <w:lang w:val="en-US"/>
        </w:rPr>
        <w:t>closer</w:t>
      </w:r>
      <w:r w:rsidR="001412E4">
        <w:rPr>
          <w:lang w:val="en-US"/>
        </w:rPr>
        <w:t xml:space="preserve"> </w:t>
      </w:r>
      <w:r>
        <w:rPr>
          <w:lang w:val="en-US"/>
        </w:rPr>
        <w:t>the</w:t>
      </w:r>
      <w:r w:rsidR="001412E4">
        <w:rPr>
          <w:lang w:val="en-US"/>
        </w:rPr>
        <w:t xml:space="preserve"> </w:t>
      </w:r>
      <w:r>
        <w:rPr>
          <w:lang w:val="en-US"/>
        </w:rPr>
        <w:t>direction</w:t>
      </w:r>
      <w:r w:rsidR="001412E4">
        <w:rPr>
          <w:lang w:val="en-US"/>
        </w:rPr>
        <w:t xml:space="preserve"> </w:t>
      </w:r>
      <w:r>
        <w:rPr>
          <w:lang w:val="en-US"/>
        </w:rPr>
        <w:t>of</w:t>
      </w:r>
      <w:r w:rsidR="001412E4">
        <w:rPr>
          <w:lang w:val="en-US"/>
        </w:rPr>
        <w:t xml:space="preserve"> </w:t>
      </w:r>
      <w:r>
        <w:rPr>
          <w:lang w:val="en-US"/>
        </w:rPr>
        <w:t>the</w:t>
      </w:r>
      <w:r w:rsidR="001412E4">
        <w:rPr>
          <w:lang w:val="en-US"/>
        </w:rPr>
        <w:t xml:space="preserve"> </w:t>
      </w:r>
      <w:r>
        <w:rPr>
          <w:lang w:val="en-US"/>
        </w:rPr>
        <w:t>shot.</w:t>
      </w:r>
    </w:p>
    <w:p w:rsidR="00D45053" w:rsidRDefault="00D45053" w:rsidP="00CA7AA4">
      <w:pPr>
        <w:pStyle w:val="CommentText"/>
      </w:pPr>
      <w:r>
        <w:rPr>
          <w:lang w:val="en-US"/>
        </w:rPr>
        <w:t>The</w:t>
      </w:r>
      <w:r w:rsidR="001412E4">
        <w:rPr>
          <w:lang w:val="en-US"/>
        </w:rPr>
        <w:t xml:space="preserve"> </w:t>
      </w:r>
      <w:r>
        <w:rPr>
          <w:lang w:val="en-US"/>
        </w:rPr>
        <w:t>author</w:t>
      </w:r>
      <w:r w:rsidR="001412E4">
        <w:rPr>
          <w:lang w:val="en-US"/>
        </w:rPr>
        <w:t xml:space="preserve"> </w:t>
      </w:r>
      <w:r>
        <w:rPr>
          <w:lang w:val="en-US"/>
        </w:rPr>
        <w:t>should</w:t>
      </w:r>
      <w:r w:rsidR="001412E4">
        <w:rPr>
          <w:lang w:val="en-US"/>
        </w:rPr>
        <w:t xml:space="preserve"> </w:t>
      </w:r>
      <w:r>
        <w:rPr>
          <w:lang w:val="en-US"/>
        </w:rPr>
        <w:t>clarify</w:t>
      </w:r>
      <w:r w:rsidR="00DE710C">
        <w:rPr>
          <w:lang w:val="en-US"/>
        </w:rPr>
        <w:t xml:space="preserve"> </w:t>
      </w:r>
      <w:r w:rsidR="005255AC">
        <w:rPr>
          <w:lang w:val="en-US"/>
        </w:rPr>
        <w:t>if</w:t>
      </w:r>
      <w:r w:rsidR="001412E4">
        <w:rPr>
          <w:lang w:val="en-US"/>
        </w:rPr>
        <w:t xml:space="preserve"> </w:t>
      </w:r>
      <w:r w:rsidR="005255AC">
        <w:rPr>
          <w:lang w:val="en-US"/>
        </w:rPr>
        <w:t>different</w:t>
      </w:r>
      <w:r w:rsidR="001412E4">
        <w:rPr>
          <w:lang w:val="en-US"/>
        </w:rPr>
        <w:t xml:space="preserve"> </w:t>
      </w:r>
      <w:r w:rsidR="005255AC">
        <w:rPr>
          <w:lang w:val="en-US"/>
        </w:rPr>
        <w:t>secondary</w:t>
      </w:r>
      <w:r w:rsidR="001412E4">
        <w:rPr>
          <w:lang w:val="en-US"/>
        </w:rPr>
        <w:t xml:space="preserve"> </w:t>
      </w:r>
      <w:r w:rsidR="005255AC">
        <w:rPr>
          <w:lang w:val="en-US"/>
        </w:rPr>
        <w:t>fissures</w:t>
      </w:r>
      <w:r w:rsidR="001412E4">
        <w:rPr>
          <w:lang w:val="en-US"/>
        </w:rPr>
        <w:t xml:space="preserve"> </w:t>
      </w:r>
      <w:r w:rsidR="00CA7AA4">
        <w:rPr>
          <w:lang w:val="en-US"/>
        </w:rPr>
        <w:t>are</w:t>
      </w:r>
      <w:r w:rsidR="001412E4">
        <w:rPr>
          <w:lang w:val="en-US"/>
        </w:rPr>
        <w:t xml:space="preserve"> </w:t>
      </w:r>
      <w:r w:rsidR="005255AC">
        <w:rPr>
          <w:lang w:val="en-US"/>
        </w:rPr>
        <w:t>dating</w:t>
      </w:r>
      <w:r w:rsidR="001412E4">
        <w:rPr>
          <w:lang w:val="en-US"/>
        </w:rPr>
        <w:t xml:space="preserve"> </w:t>
      </w:r>
      <w:r w:rsidR="005255AC">
        <w:rPr>
          <w:lang w:val="en-US"/>
        </w:rPr>
        <w:t>as</w:t>
      </w:r>
      <w:r w:rsidR="001412E4">
        <w:rPr>
          <w:lang w:val="en-US"/>
        </w:rPr>
        <w:t xml:space="preserve"> </w:t>
      </w:r>
      <w:r w:rsidR="005255AC">
        <w:rPr>
          <w:lang w:val="en-US"/>
        </w:rPr>
        <w:t>the</w:t>
      </w:r>
      <w:r w:rsidR="001412E4">
        <w:rPr>
          <w:lang w:val="en-US"/>
        </w:rPr>
        <w:t xml:space="preserve"> </w:t>
      </w:r>
      <w:r w:rsidR="005255AC">
        <w:rPr>
          <w:lang w:val="en-US"/>
        </w:rPr>
        <w:t>big</w:t>
      </w:r>
      <w:r w:rsidR="001412E4">
        <w:rPr>
          <w:lang w:val="en-US"/>
        </w:rPr>
        <w:t xml:space="preserve"> </w:t>
      </w:r>
      <w:r w:rsidR="005255AC">
        <w:rPr>
          <w:lang w:val="en-US"/>
        </w:rPr>
        <w:t>hole</w:t>
      </w:r>
      <w:r w:rsidR="001412E4">
        <w:rPr>
          <w:lang w:val="en-US"/>
        </w:rPr>
        <w:t xml:space="preserve"> </w:t>
      </w:r>
      <w:r w:rsidR="005255AC">
        <w:rPr>
          <w:lang w:val="en-US"/>
        </w:rPr>
        <w:t>or</w:t>
      </w:r>
      <w:r w:rsidR="001412E4">
        <w:rPr>
          <w:lang w:val="en-US"/>
        </w:rPr>
        <w:t xml:space="preserve"> </w:t>
      </w:r>
      <w:r w:rsidR="005255AC">
        <w:rPr>
          <w:lang w:val="en-US"/>
        </w:rPr>
        <w:t>result</w:t>
      </w:r>
      <w:r w:rsidR="00CA7AA4">
        <w:rPr>
          <w:lang w:val="en-US"/>
        </w:rPr>
        <w:t>ed</w:t>
      </w:r>
      <w:r w:rsidR="001412E4">
        <w:rPr>
          <w:lang w:val="en-US"/>
        </w:rPr>
        <w:t xml:space="preserve"> </w:t>
      </w:r>
      <w:r w:rsidR="005255AC">
        <w:rPr>
          <w:lang w:val="en-US"/>
        </w:rPr>
        <w:t>from</w:t>
      </w:r>
      <w:r w:rsidR="001412E4">
        <w:rPr>
          <w:lang w:val="en-US"/>
        </w:rPr>
        <w:t xml:space="preserve"> </w:t>
      </w:r>
      <w:r w:rsidR="005255AC">
        <w:rPr>
          <w:lang w:val="en-US"/>
        </w:rPr>
        <w:t>natural</w:t>
      </w:r>
      <w:r w:rsidR="001412E4">
        <w:rPr>
          <w:lang w:val="en-US"/>
        </w:rPr>
        <w:t xml:space="preserve"> </w:t>
      </w:r>
      <w:r w:rsidR="005255AC">
        <w:rPr>
          <w:lang w:val="en-US"/>
        </w:rPr>
        <w:t>factors,</w:t>
      </w:r>
      <w:r w:rsidR="001412E4">
        <w:rPr>
          <w:lang w:val="en-US"/>
        </w:rPr>
        <w:t xml:space="preserve"> </w:t>
      </w:r>
      <w:r w:rsidR="005255AC">
        <w:rPr>
          <w:lang w:val="en-US"/>
        </w:rPr>
        <w:t>As</w:t>
      </w:r>
      <w:r w:rsidR="001412E4">
        <w:rPr>
          <w:lang w:val="en-US"/>
        </w:rPr>
        <w:t xml:space="preserve"> </w:t>
      </w:r>
      <w:r w:rsidR="005255AC">
        <w:rPr>
          <w:lang w:val="en-US"/>
        </w:rPr>
        <w:t>the</w:t>
      </w:r>
      <w:r w:rsidR="001412E4">
        <w:rPr>
          <w:lang w:val="en-US"/>
        </w:rPr>
        <w:t xml:space="preserve"> </w:t>
      </w:r>
      <w:r w:rsidR="005255AC">
        <w:rPr>
          <w:lang w:val="en-US"/>
        </w:rPr>
        <w:t>author</w:t>
      </w:r>
      <w:r w:rsidR="001412E4">
        <w:rPr>
          <w:lang w:val="en-US"/>
        </w:rPr>
        <w:t xml:space="preserve"> </w:t>
      </w:r>
      <w:r w:rsidR="005255AC">
        <w:rPr>
          <w:lang w:val="en-US"/>
        </w:rPr>
        <w:t>could</w:t>
      </w:r>
      <w:r w:rsidR="00DE710C">
        <w:rPr>
          <w:lang w:val="en-US"/>
        </w:rPr>
        <w:t xml:space="preserve"> </w:t>
      </w:r>
      <w:r w:rsidR="005255AC">
        <w:rPr>
          <w:lang w:val="en-US"/>
        </w:rPr>
        <w:t>make</w:t>
      </w:r>
      <w:r w:rsidR="00DE710C">
        <w:rPr>
          <w:lang w:val="en-US"/>
        </w:rPr>
        <w:t xml:space="preserve"> </w:t>
      </w:r>
      <w:r w:rsidR="005255AC">
        <w:rPr>
          <w:lang w:val="en-US"/>
        </w:rPr>
        <w:t>a</w:t>
      </w:r>
      <w:r w:rsidR="00DE710C">
        <w:rPr>
          <w:lang w:val="en-US"/>
        </w:rPr>
        <w:t xml:space="preserve"> </w:t>
      </w:r>
      <w:r w:rsidR="005255AC">
        <w:rPr>
          <w:lang w:val="en-US"/>
        </w:rPr>
        <w:t>visual</w:t>
      </w:r>
      <w:r w:rsidR="00DE710C">
        <w:rPr>
          <w:lang w:val="en-US"/>
        </w:rPr>
        <w:t xml:space="preserve"> </w:t>
      </w:r>
      <w:r w:rsidR="005255AC">
        <w:rPr>
          <w:lang w:val="en-US"/>
        </w:rPr>
        <w:t>test</w:t>
      </w:r>
      <w:r w:rsidR="00CA7AA4">
        <w:rPr>
          <w:lang w:val="en-US"/>
        </w:rPr>
        <w:t>,</w:t>
      </w:r>
      <w:r w:rsidR="00DE710C">
        <w:rPr>
          <w:lang w:val="en-US"/>
        </w:rPr>
        <w:t xml:space="preserve"> </w:t>
      </w:r>
      <w:r w:rsidR="005255AC">
        <w:rPr>
          <w:lang w:val="en-US"/>
        </w:rPr>
        <w:t>analyze</w:t>
      </w:r>
      <w:r w:rsidR="00DE710C">
        <w:rPr>
          <w:lang w:val="en-US"/>
        </w:rPr>
        <w:t xml:space="preserve"> </w:t>
      </w:r>
      <w:r w:rsidR="005255AC">
        <w:rPr>
          <w:lang w:val="en-US"/>
        </w:rPr>
        <w:t>the</w:t>
      </w:r>
      <w:r w:rsidR="00DE710C">
        <w:rPr>
          <w:lang w:val="en-US"/>
        </w:rPr>
        <w:t xml:space="preserve"> </w:t>
      </w:r>
      <w:r w:rsidR="005255AC">
        <w:rPr>
          <w:lang w:val="en-US"/>
        </w:rPr>
        <w:t>existence</w:t>
      </w:r>
      <w:r w:rsidR="00DE710C">
        <w:rPr>
          <w:lang w:val="en-US"/>
        </w:rPr>
        <w:t xml:space="preserve"> </w:t>
      </w:r>
      <w:r w:rsidR="005255AC">
        <w:rPr>
          <w:lang w:val="en-US"/>
        </w:rPr>
        <w:t>of</w:t>
      </w:r>
      <w:r w:rsidR="00DE710C">
        <w:rPr>
          <w:lang w:val="en-US"/>
        </w:rPr>
        <w:t xml:space="preserve"> </w:t>
      </w:r>
      <w:r w:rsidR="00CA7AA4">
        <w:rPr>
          <w:lang w:val="en-US"/>
        </w:rPr>
        <w:t>the</w:t>
      </w:r>
      <w:r w:rsidR="00DE710C">
        <w:rPr>
          <w:lang w:val="en-US"/>
        </w:rPr>
        <w:t xml:space="preserve"> </w:t>
      </w:r>
      <w:r w:rsidR="00CA7AA4">
        <w:rPr>
          <w:lang w:val="en-US"/>
        </w:rPr>
        <w:t>powder</w:t>
      </w:r>
      <w:r w:rsidR="00DE710C">
        <w:rPr>
          <w:lang w:val="en-US"/>
        </w:rPr>
        <w:t xml:space="preserve"> </w:t>
      </w:r>
      <w:r w:rsidR="00CA7AA4">
        <w:rPr>
          <w:lang w:val="en-US"/>
        </w:rPr>
        <w:t>indicating</w:t>
      </w:r>
      <w:r w:rsidR="00DE710C">
        <w:rPr>
          <w:lang w:val="en-US"/>
        </w:rPr>
        <w:t xml:space="preserve"> </w:t>
      </w:r>
      <w:r w:rsidR="00CA7AA4">
        <w:rPr>
          <w:lang w:val="en-US"/>
        </w:rPr>
        <w:t>the</w:t>
      </w:r>
      <w:r w:rsidR="00DE710C">
        <w:rPr>
          <w:lang w:val="en-US"/>
        </w:rPr>
        <w:t xml:space="preserve"> </w:t>
      </w:r>
      <w:r w:rsidR="00CA7AA4">
        <w:rPr>
          <w:lang w:val="en-US"/>
        </w:rPr>
        <w:t>origin</w:t>
      </w:r>
      <w:r w:rsidR="00DE710C">
        <w:rPr>
          <w:lang w:val="en-US"/>
        </w:rPr>
        <w:t xml:space="preserve"> </w:t>
      </w:r>
      <w:r w:rsidR="00CA7AA4">
        <w:rPr>
          <w:lang w:val="en-US"/>
        </w:rPr>
        <w:t>of</w:t>
      </w:r>
      <w:r w:rsidR="00DE710C">
        <w:rPr>
          <w:lang w:val="en-US"/>
        </w:rPr>
        <w:t xml:space="preserve"> </w:t>
      </w:r>
      <w:r w:rsidR="00CA7AA4">
        <w:rPr>
          <w:lang w:val="en-US"/>
        </w:rPr>
        <w:t>the</w:t>
      </w:r>
      <w:r w:rsidR="00DE710C">
        <w:rPr>
          <w:lang w:val="en-US"/>
        </w:rPr>
        <w:t xml:space="preserve"> </w:t>
      </w:r>
      <w:r w:rsidR="00CA7AA4">
        <w:rPr>
          <w:lang w:val="en-US"/>
        </w:rPr>
        <w:t>fissures.</w:t>
      </w:r>
    </w:p>
  </w:comment>
  <w:comment w:id="12" w:author="HP" w:date="2023-12-26T14:59:00Z" w:initials="H">
    <w:p w:rsidR="00DD06A4" w:rsidRPr="00DD06A4" w:rsidRDefault="00DD06A4" w:rsidP="00D45053">
      <w:pPr>
        <w:pStyle w:val="CommentText"/>
        <w:rPr>
          <w:lang w:val="en-US"/>
        </w:rPr>
      </w:pPr>
      <w:r w:rsidRPr="00DD06A4">
        <w:rPr>
          <w:lang w:val="en-US"/>
        </w:rPr>
        <w:t>This</w:t>
      </w:r>
      <w:r w:rsidRPr="00DD06A4">
        <w:rPr>
          <w:rStyle w:val="CommentReference"/>
          <w:lang w:val="en-US"/>
        </w:rPr>
        <w:annotationRef/>
      </w:r>
      <w:r w:rsidRPr="00DD06A4">
        <w:rPr>
          <w:lang w:val="en-US"/>
        </w:rPr>
        <w:t xml:space="preserve"> paragraph establish as if </w:t>
      </w:r>
      <w:r>
        <w:rPr>
          <w:lang w:val="en-US"/>
        </w:rPr>
        <w:t>the</w:t>
      </w:r>
      <w:r w:rsidR="00DE710C">
        <w:rPr>
          <w:lang w:val="en-US"/>
        </w:rPr>
        <w:t xml:space="preserve"> </w:t>
      </w:r>
      <w:r>
        <w:rPr>
          <w:lang w:val="en-US"/>
        </w:rPr>
        <w:t>victim</w:t>
      </w:r>
      <w:r w:rsidR="00DE710C">
        <w:rPr>
          <w:lang w:val="en-US"/>
        </w:rPr>
        <w:t xml:space="preserve"> </w:t>
      </w:r>
      <w:r>
        <w:rPr>
          <w:lang w:val="en-US"/>
        </w:rPr>
        <w:t>was</w:t>
      </w:r>
      <w:r w:rsidR="00DE710C">
        <w:rPr>
          <w:lang w:val="en-US"/>
        </w:rPr>
        <w:t xml:space="preserve"> </w:t>
      </w:r>
      <w:r>
        <w:rPr>
          <w:lang w:val="en-US"/>
        </w:rPr>
        <w:t>shouted</w:t>
      </w:r>
      <w:r w:rsidR="00DE710C">
        <w:rPr>
          <w:lang w:val="en-US"/>
        </w:rPr>
        <w:t xml:space="preserve"> </w:t>
      </w:r>
      <w:r>
        <w:rPr>
          <w:lang w:val="en-US"/>
        </w:rPr>
        <w:t>twice</w:t>
      </w:r>
      <w:r w:rsidR="00DE710C">
        <w:rPr>
          <w:lang w:val="en-US"/>
        </w:rPr>
        <w:t xml:space="preserve"> </w:t>
      </w:r>
      <w:r>
        <w:rPr>
          <w:lang w:val="en-US"/>
        </w:rPr>
        <w:t>with</w:t>
      </w:r>
      <w:r w:rsidR="00DE710C">
        <w:rPr>
          <w:lang w:val="en-US"/>
        </w:rPr>
        <w:t xml:space="preserve"> </w:t>
      </w:r>
      <w:r>
        <w:rPr>
          <w:lang w:val="en-US"/>
        </w:rPr>
        <w:t>two</w:t>
      </w:r>
      <w:r w:rsidR="00DE710C">
        <w:rPr>
          <w:lang w:val="en-US"/>
        </w:rPr>
        <w:t xml:space="preserve"> </w:t>
      </w:r>
      <w:r>
        <w:rPr>
          <w:lang w:val="en-US"/>
        </w:rPr>
        <w:t>different</w:t>
      </w:r>
      <w:r w:rsidR="00DE710C">
        <w:rPr>
          <w:lang w:val="en-US"/>
        </w:rPr>
        <w:t xml:space="preserve"> </w:t>
      </w:r>
      <w:r>
        <w:rPr>
          <w:lang w:val="en-US"/>
        </w:rPr>
        <w:t>arms</w:t>
      </w:r>
      <w:r w:rsidR="004622C3">
        <w:rPr>
          <w:lang w:val="en-US"/>
        </w:rPr>
        <w:t>,</w:t>
      </w:r>
      <w:r w:rsidR="00DE710C">
        <w:rPr>
          <w:lang w:val="en-US"/>
        </w:rPr>
        <w:t xml:space="preserve"> </w:t>
      </w:r>
      <w:r w:rsidR="004622C3">
        <w:rPr>
          <w:lang w:val="en-US"/>
        </w:rPr>
        <w:t>the</w:t>
      </w:r>
      <w:r w:rsidR="00DE710C">
        <w:rPr>
          <w:lang w:val="en-US"/>
        </w:rPr>
        <w:t xml:space="preserve"> </w:t>
      </w:r>
      <w:r w:rsidR="004622C3">
        <w:rPr>
          <w:lang w:val="en-US"/>
        </w:rPr>
        <w:t>first</w:t>
      </w:r>
      <w:r w:rsidR="00DE710C">
        <w:rPr>
          <w:lang w:val="en-US"/>
        </w:rPr>
        <w:t xml:space="preserve"> </w:t>
      </w:r>
      <w:r w:rsidR="004622C3">
        <w:rPr>
          <w:lang w:val="en-US"/>
        </w:rPr>
        <w:t>a</w:t>
      </w:r>
      <w:r w:rsidR="00DE710C">
        <w:rPr>
          <w:lang w:val="en-US"/>
        </w:rPr>
        <w:t xml:space="preserve"> </w:t>
      </w:r>
      <w:r w:rsidR="004622C3">
        <w:rPr>
          <w:lang w:val="en-US"/>
        </w:rPr>
        <w:t>concrete</w:t>
      </w:r>
      <w:r w:rsidR="00DE710C">
        <w:rPr>
          <w:lang w:val="en-US"/>
        </w:rPr>
        <w:t xml:space="preserve"> </w:t>
      </w:r>
      <w:r w:rsidR="004622C3">
        <w:rPr>
          <w:lang w:val="en-US"/>
        </w:rPr>
        <w:t>nail</w:t>
      </w:r>
      <w:r w:rsidR="00DE710C">
        <w:rPr>
          <w:lang w:val="en-US"/>
        </w:rPr>
        <w:t xml:space="preserve"> </w:t>
      </w:r>
      <w:r w:rsidR="004622C3">
        <w:rPr>
          <w:lang w:val="en-US"/>
        </w:rPr>
        <w:t>‘4.5x60mm’</w:t>
      </w:r>
      <w:r w:rsidR="00DE710C">
        <w:rPr>
          <w:lang w:val="en-US"/>
        </w:rPr>
        <w:t xml:space="preserve"> </w:t>
      </w:r>
      <w:r w:rsidR="004622C3">
        <w:rPr>
          <w:lang w:val="en-US"/>
        </w:rPr>
        <w:t>and</w:t>
      </w:r>
      <w:r w:rsidR="00DE710C">
        <w:rPr>
          <w:lang w:val="en-US"/>
        </w:rPr>
        <w:t xml:space="preserve"> </w:t>
      </w:r>
      <w:r w:rsidR="004622C3">
        <w:rPr>
          <w:lang w:val="en-US"/>
        </w:rPr>
        <w:t>the</w:t>
      </w:r>
      <w:r w:rsidR="00DE710C">
        <w:rPr>
          <w:lang w:val="en-US"/>
        </w:rPr>
        <w:t xml:space="preserve"> </w:t>
      </w:r>
      <w:r w:rsidR="004622C3">
        <w:rPr>
          <w:lang w:val="en-US"/>
        </w:rPr>
        <w:t>second</w:t>
      </w:r>
      <w:r w:rsidR="00DE710C">
        <w:rPr>
          <w:lang w:val="en-US"/>
        </w:rPr>
        <w:t xml:space="preserve"> </w:t>
      </w:r>
      <w:r w:rsidR="004622C3">
        <w:rPr>
          <w:lang w:val="en-US"/>
        </w:rPr>
        <w:t>at</w:t>
      </w:r>
      <w:r w:rsidR="00DE710C">
        <w:rPr>
          <w:lang w:val="en-US"/>
        </w:rPr>
        <w:t xml:space="preserve"> </w:t>
      </w:r>
      <w:r w:rsidR="004622C3">
        <w:rPr>
          <w:lang w:val="en-US"/>
        </w:rPr>
        <w:t>ool</w:t>
      </w:r>
      <w:r w:rsidR="00DE710C">
        <w:rPr>
          <w:lang w:val="en-US"/>
        </w:rPr>
        <w:t xml:space="preserve"> </w:t>
      </w:r>
      <w:r w:rsidR="004622C3">
        <w:rPr>
          <w:lang w:val="en-US"/>
        </w:rPr>
        <w:t>of32mm</w:t>
      </w:r>
      <w:r w:rsidR="00DE710C">
        <w:rPr>
          <w:lang w:val="en-US"/>
        </w:rPr>
        <w:t xml:space="preserve"> </w:t>
      </w:r>
      <w:r w:rsidR="004622C3">
        <w:rPr>
          <w:lang w:val="en-US"/>
        </w:rPr>
        <w:t>long</w:t>
      </w:r>
      <w:r w:rsidR="00DE710C">
        <w:rPr>
          <w:lang w:val="en-US"/>
        </w:rPr>
        <w:t xml:space="preserve"> </w:t>
      </w:r>
      <w:r w:rsidR="004622C3">
        <w:rPr>
          <w:lang w:val="en-US"/>
        </w:rPr>
        <w:t>on</w:t>
      </w:r>
      <w:r w:rsidR="00DE710C">
        <w:rPr>
          <w:lang w:val="en-US"/>
        </w:rPr>
        <w:t xml:space="preserve"> </w:t>
      </w:r>
      <w:r w:rsidR="004622C3">
        <w:rPr>
          <w:lang w:val="en-US"/>
        </w:rPr>
        <w:t>the</w:t>
      </w:r>
      <w:r w:rsidR="00DE710C">
        <w:rPr>
          <w:lang w:val="en-US"/>
        </w:rPr>
        <w:t xml:space="preserve"> </w:t>
      </w:r>
      <w:r w:rsidR="004622C3">
        <w:rPr>
          <w:lang w:val="en-US"/>
        </w:rPr>
        <w:t>front</w:t>
      </w:r>
      <w:r w:rsidR="00DE710C">
        <w:rPr>
          <w:lang w:val="en-US"/>
        </w:rPr>
        <w:t xml:space="preserve"> </w:t>
      </w:r>
      <w:r w:rsidR="004622C3">
        <w:rPr>
          <w:lang w:val="en-US"/>
        </w:rPr>
        <w:t>cranial.</w:t>
      </w:r>
    </w:p>
  </w:comment>
  <w:comment w:id="13" w:author="intel" w:date="2023-12-26T15:21:00Z" w:initials="i">
    <w:p w:rsidR="00A95E98" w:rsidRDefault="00A95E98">
      <w:pPr>
        <w:pStyle w:val="CommentText"/>
      </w:pPr>
      <w:r>
        <w:rPr>
          <w:rStyle w:val="CommentReference"/>
        </w:rPr>
        <w:annotationRef/>
      </w:r>
      <w:r w:rsidRPr="008A7E81">
        <w:rPr>
          <w:rFonts w:ascii="Arial" w:hAnsi="Arial" w:cs="Arial"/>
          <w:bCs/>
        </w:rPr>
        <w:t>He get creative in this part really he gave more details, but some vagueness, make me put comments to ask for more clarity, as we aim to help him make an article more attractive for readers.</w:t>
      </w:r>
    </w:p>
  </w:comment>
  <w:comment w:id="14" w:author="HP" w:date="2023-12-26T15:00:00Z" w:initials="H">
    <w:p w:rsidR="00CA7AA4" w:rsidRDefault="00CA7AA4" w:rsidP="00BB2173">
      <w:pPr>
        <w:pStyle w:val="CommentText"/>
      </w:pPr>
      <w:r>
        <w:rPr>
          <w:lang w:val="en-US"/>
        </w:rPr>
        <w:t>The</w:t>
      </w:r>
      <w:r>
        <w:rPr>
          <w:rStyle w:val="CommentReference"/>
        </w:rPr>
        <w:annotationRef/>
      </w:r>
      <w:r w:rsidR="00804B00">
        <w:rPr>
          <w:lang w:val="en-US"/>
        </w:rPr>
        <w:t xml:space="preserve"> </w:t>
      </w:r>
      <w:r>
        <w:rPr>
          <w:lang w:val="en-US"/>
        </w:rPr>
        <w:t>author</w:t>
      </w:r>
      <w:r w:rsidR="00804B00">
        <w:rPr>
          <w:lang w:val="en-US"/>
        </w:rPr>
        <w:t xml:space="preserve"> </w:t>
      </w:r>
      <w:r>
        <w:rPr>
          <w:lang w:val="en-US"/>
        </w:rPr>
        <w:t>would</w:t>
      </w:r>
      <w:r w:rsidR="00804B00">
        <w:rPr>
          <w:lang w:val="en-US"/>
        </w:rPr>
        <w:t xml:space="preserve"> </w:t>
      </w:r>
      <w:r>
        <w:rPr>
          <w:lang w:val="en-US"/>
        </w:rPr>
        <w:t>better</w:t>
      </w:r>
      <w:r w:rsidR="00804B00">
        <w:rPr>
          <w:lang w:val="en-US"/>
        </w:rPr>
        <w:t xml:space="preserve"> </w:t>
      </w:r>
      <w:r>
        <w:rPr>
          <w:lang w:val="en-US"/>
        </w:rPr>
        <w:t>clarify</w:t>
      </w:r>
      <w:r w:rsidR="00804B00">
        <w:rPr>
          <w:lang w:val="en-US"/>
        </w:rPr>
        <w:t xml:space="preserve"> </w:t>
      </w:r>
      <w:r>
        <w:rPr>
          <w:lang w:val="en-US"/>
        </w:rPr>
        <w:t>if</w:t>
      </w:r>
      <w:r w:rsidR="00804B00">
        <w:rPr>
          <w:lang w:val="en-US"/>
        </w:rPr>
        <w:t xml:space="preserve"> </w:t>
      </w:r>
      <w:r>
        <w:rPr>
          <w:lang w:val="en-US"/>
        </w:rPr>
        <w:t>it</w:t>
      </w:r>
      <w:r w:rsidR="00804B00">
        <w:rPr>
          <w:lang w:val="en-US"/>
        </w:rPr>
        <w:t xml:space="preserve"> </w:t>
      </w:r>
      <w:r>
        <w:rPr>
          <w:lang w:val="en-US"/>
        </w:rPr>
        <w:t>is</w:t>
      </w:r>
      <w:r w:rsidR="00804B00">
        <w:rPr>
          <w:lang w:val="en-US"/>
        </w:rPr>
        <w:t xml:space="preserve"> </w:t>
      </w:r>
      <w:r>
        <w:rPr>
          <w:lang w:val="en-US"/>
        </w:rPr>
        <w:t>about</w:t>
      </w:r>
      <w:r w:rsidR="00804B00">
        <w:rPr>
          <w:lang w:val="en-US"/>
        </w:rPr>
        <w:t xml:space="preserve"> </w:t>
      </w:r>
      <w:r>
        <w:rPr>
          <w:lang w:val="en-US"/>
        </w:rPr>
        <w:t>the</w:t>
      </w:r>
      <w:r w:rsidR="00804B00">
        <w:rPr>
          <w:lang w:val="en-US"/>
        </w:rPr>
        <w:t xml:space="preserve"> </w:t>
      </w:r>
      <w:r>
        <w:rPr>
          <w:lang w:val="en-US"/>
        </w:rPr>
        <w:t>splintered</w:t>
      </w:r>
      <w:r w:rsidR="00804B00">
        <w:rPr>
          <w:lang w:val="en-US"/>
        </w:rPr>
        <w:t xml:space="preserve"> </w:t>
      </w:r>
      <w:r>
        <w:rPr>
          <w:lang w:val="en-US"/>
        </w:rPr>
        <w:t>fracture</w:t>
      </w:r>
      <w:r w:rsidR="00804B00">
        <w:rPr>
          <w:lang w:val="en-US"/>
        </w:rPr>
        <w:t xml:space="preserve"> </w:t>
      </w:r>
      <w:r>
        <w:rPr>
          <w:lang w:val="en-US"/>
        </w:rPr>
        <w:t>in</w:t>
      </w:r>
      <w:r w:rsidR="00804B00">
        <w:rPr>
          <w:lang w:val="en-US"/>
        </w:rPr>
        <w:t xml:space="preserve"> </w:t>
      </w:r>
      <w:r>
        <w:rPr>
          <w:lang w:val="en-US"/>
        </w:rPr>
        <w:t>the</w:t>
      </w:r>
      <w:r w:rsidR="00804B00">
        <w:rPr>
          <w:lang w:val="en-US"/>
        </w:rPr>
        <w:t xml:space="preserve"> </w:t>
      </w:r>
      <w:r>
        <w:rPr>
          <w:lang w:val="en-US"/>
        </w:rPr>
        <w:t>area</w:t>
      </w:r>
      <w:r w:rsidR="00804B00">
        <w:rPr>
          <w:lang w:val="en-US"/>
        </w:rPr>
        <w:t xml:space="preserve"> </w:t>
      </w:r>
      <w:r>
        <w:rPr>
          <w:lang w:val="en-US"/>
        </w:rPr>
        <w:t>of</w:t>
      </w:r>
      <w:r w:rsidR="00804B00">
        <w:rPr>
          <w:lang w:val="en-US"/>
        </w:rPr>
        <w:t xml:space="preserve"> </w:t>
      </w:r>
      <w:r>
        <w:rPr>
          <w:lang w:val="en-US"/>
        </w:rPr>
        <w:t>38x35mm,</w:t>
      </w:r>
      <w:r w:rsidR="00804B00">
        <w:rPr>
          <w:lang w:val="en-US"/>
        </w:rPr>
        <w:t xml:space="preserve"> </w:t>
      </w:r>
      <w:r>
        <w:rPr>
          <w:lang w:val="en-US"/>
        </w:rPr>
        <w:t>and</w:t>
      </w:r>
      <w:r w:rsidR="00804B00">
        <w:rPr>
          <w:lang w:val="en-US"/>
        </w:rPr>
        <w:t xml:space="preserve"> </w:t>
      </w:r>
      <w:r>
        <w:rPr>
          <w:lang w:val="en-US"/>
        </w:rPr>
        <w:t>the</w:t>
      </w:r>
      <w:r w:rsidR="00804B00">
        <w:rPr>
          <w:lang w:val="en-US"/>
        </w:rPr>
        <w:t xml:space="preserve"> </w:t>
      </w:r>
      <w:r>
        <w:rPr>
          <w:lang w:val="en-US"/>
        </w:rPr>
        <w:t>meant</w:t>
      </w:r>
      <w:r w:rsidR="00804B00">
        <w:rPr>
          <w:lang w:val="en-US"/>
        </w:rPr>
        <w:t xml:space="preserve"> </w:t>
      </w:r>
      <w:r>
        <w:rPr>
          <w:lang w:val="en-US"/>
        </w:rPr>
        <w:t>object“</w:t>
      </w:r>
      <w:r w:rsidR="00804B00">
        <w:rPr>
          <w:lang w:val="en-US"/>
        </w:rPr>
        <w:t xml:space="preserve"> </w:t>
      </w:r>
      <w:r>
        <w:rPr>
          <w:lang w:val="en-US"/>
        </w:rPr>
        <w:t>solid</w:t>
      </w:r>
      <w:r w:rsidR="00804B00">
        <w:rPr>
          <w:lang w:val="en-US"/>
        </w:rPr>
        <w:t xml:space="preserve"> </w:t>
      </w:r>
      <w:r>
        <w:rPr>
          <w:lang w:val="en-US"/>
        </w:rPr>
        <w:t>blunt</w:t>
      </w:r>
      <w:r w:rsidR="00804B00">
        <w:rPr>
          <w:lang w:val="en-US"/>
        </w:rPr>
        <w:t xml:space="preserve"> </w:t>
      </w:r>
      <w:r>
        <w:rPr>
          <w:lang w:val="en-US"/>
        </w:rPr>
        <w:t>object”</w:t>
      </w:r>
      <w:r w:rsidR="00804B00">
        <w:rPr>
          <w:lang w:val="en-US"/>
        </w:rPr>
        <w:t xml:space="preserve"> </w:t>
      </w:r>
      <w:r w:rsidR="00BB2173">
        <w:rPr>
          <w:lang w:val="en-US"/>
        </w:rPr>
        <w:t>is</w:t>
      </w:r>
      <w:r w:rsidR="00804B00">
        <w:rPr>
          <w:lang w:val="en-US"/>
        </w:rPr>
        <w:t xml:space="preserve"> </w:t>
      </w:r>
      <w:r w:rsidR="00BB2173">
        <w:rPr>
          <w:lang w:val="en-US"/>
        </w:rPr>
        <w:t>the</w:t>
      </w:r>
      <w:r w:rsidR="00804B00">
        <w:rPr>
          <w:lang w:val="en-US"/>
        </w:rPr>
        <w:t xml:space="preserve"> </w:t>
      </w:r>
      <w:r w:rsidR="00BB2173">
        <w:rPr>
          <w:lang w:val="en-US"/>
        </w:rPr>
        <w:t>one</w:t>
      </w:r>
      <w:r w:rsidR="00804B00">
        <w:rPr>
          <w:lang w:val="en-US"/>
        </w:rPr>
        <w:t xml:space="preserve"> </w:t>
      </w:r>
      <w:r w:rsidR="00BB2173">
        <w:rPr>
          <w:lang w:val="en-US"/>
        </w:rPr>
        <w:t>of</w:t>
      </w:r>
      <w:r w:rsidR="00804B00">
        <w:rPr>
          <w:lang w:val="en-US"/>
        </w:rPr>
        <w:t xml:space="preserve"> </w:t>
      </w:r>
      <w:r w:rsidR="00BB2173">
        <w:rPr>
          <w:lang w:val="en-US"/>
        </w:rPr>
        <w:t>32</w:t>
      </w:r>
      <w:r w:rsidR="00804B00">
        <w:rPr>
          <w:lang w:val="en-US"/>
        </w:rPr>
        <w:t xml:space="preserve"> </w:t>
      </w:r>
      <w:r w:rsidR="00BB2173">
        <w:rPr>
          <w:lang w:val="en-US"/>
        </w:rPr>
        <w:t>mm</w:t>
      </w:r>
      <w:r w:rsidR="00804B00">
        <w:rPr>
          <w:lang w:val="en-US"/>
        </w:rPr>
        <w:t xml:space="preserve"> </w:t>
      </w:r>
      <w:r w:rsidR="00BB2173">
        <w:rPr>
          <w:lang w:val="en-US"/>
        </w:rPr>
        <w:t>long.</w:t>
      </w:r>
    </w:p>
  </w:comment>
  <w:comment w:id="15" w:author="intel" w:date="2023-12-26T15:21:00Z" w:initials="i">
    <w:p w:rsidR="00A95E98" w:rsidRDefault="00A95E98">
      <w:pPr>
        <w:pStyle w:val="CommentText"/>
      </w:pPr>
      <w:r>
        <w:rPr>
          <w:rStyle w:val="CommentReference"/>
        </w:rPr>
        <w:annotationRef/>
      </w:r>
      <w:r w:rsidRPr="008A7E81">
        <w:rPr>
          <w:rFonts w:ascii="Arial" w:hAnsi="Arial" w:cs="Arial"/>
          <w:bCs/>
        </w:rPr>
        <w:t xml:space="preserve">I hope that the author develop his discussion as the article still hidden many secrets, and it has more depth.   </w:t>
      </w:r>
    </w:p>
  </w:comment>
  <w:comment w:id="16" w:author="HP" w:date="2023-12-26T15:04:00Z" w:initials="H">
    <w:p w:rsidR="00BB2173" w:rsidRDefault="00BB2173" w:rsidP="00BB2173">
      <w:pPr>
        <w:pStyle w:val="CommentText"/>
        <w:rPr>
          <w:lang w:val="en-US"/>
        </w:rPr>
      </w:pPr>
      <w:r>
        <w:rPr>
          <w:rStyle w:val="CommentReference"/>
        </w:rPr>
        <w:annotationRef/>
      </w:r>
      <w:r w:rsidRPr="00BB2173">
        <w:rPr>
          <w:lang w:val="en-US"/>
        </w:rPr>
        <w:t>The</w:t>
      </w:r>
      <w:r w:rsidR="00661730">
        <w:rPr>
          <w:lang w:val="en-US"/>
        </w:rPr>
        <w:t xml:space="preserve"> </w:t>
      </w:r>
      <w:r>
        <w:rPr>
          <w:lang w:val="en-US"/>
        </w:rPr>
        <w:t>author</w:t>
      </w:r>
      <w:r w:rsidR="00661730">
        <w:rPr>
          <w:lang w:val="en-US"/>
        </w:rPr>
        <w:t xml:space="preserve"> </w:t>
      </w:r>
      <w:r>
        <w:rPr>
          <w:lang w:val="en-US"/>
        </w:rPr>
        <w:t>could</w:t>
      </w:r>
      <w:r w:rsidR="00661730">
        <w:rPr>
          <w:lang w:val="en-US"/>
        </w:rPr>
        <w:t xml:space="preserve"> </w:t>
      </w:r>
      <w:r>
        <w:rPr>
          <w:lang w:val="en-US"/>
        </w:rPr>
        <w:t>develop</w:t>
      </w:r>
      <w:r w:rsidR="00661730">
        <w:rPr>
          <w:lang w:val="en-US"/>
        </w:rPr>
        <w:t xml:space="preserve"> </w:t>
      </w:r>
      <w:r>
        <w:rPr>
          <w:lang w:val="en-US"/>
        </w:rPr>
        <w:t>his</w:t>
      </w:r>
      <w:r w:rsidR="00661730">
        <w:rPr>
          <w:lang w:val="en-US"/>
        </w:rPr>
        <w:t xml:space="preserve"> </w:t>
      </w:r>
      <w:r>
        <w:rPr>
          <w:lang w:val="en-US"/>
        </w:rPr>
        <w:t>discussion</w:t>
      </w:r>
      <w:r w:rsidR="00661730">
        <w:rPr>
          <w:lang w:val="en-US"/>
        </w:rPr>
        <w:t xml:space="preserve"> </w:t>
      </w:r>
      <w:r>
        <w:rPr>
          <w:lang w:val="en-US"/>
        </w:rPr>
        <w:t>as</w:t>
      </w:r>
      <w:r w:rsidR="00661730">
        <w:rPr>
          <w:lang w:val="en-US"/>
        </w:rPr>
        <w:t xml:space="preserve"> </w:t>
      </w:r>
      <w:r>
        <w:rPr>
          <w:lang w:val="en-US"/>
        </w:rPr>
        <w:t>the</w:t>
      </w:r>
      <w:r w:rsidR="00661730">
        <w:rPr>
          <w:lang w:val="en-US"/>
        </w:rPr>
        <w:t xml:space="preserve"> </w:t>
      </w:r>
      <w:r>
        <w:rPr>
          <w:lang w:val="en-US"/>
        </w:rPr>
        <w:t>articles</w:t>
      </w:r>
      <w:r w:rsidR="00661730">
        <w:rPr>
          <w:lang w:val="en-US"/>
        </w:rPr>
        <w:t xml:space="preserve"> </w:t>
      </w:r>
      <w:r>
        <w:rPr>
          <w:lang w:val="en-US"/>
        </w:rPr>
        <w:t>till</w:t>
      </w:r>
      <w:r w:rsidR="00661730">
        <w:rPr>
          <w:lang w:val="en-US"/>
        </w:rPr>
        <w:t xml:space="preserve"> </w:t>
      </w:r>
      <w:r>
        <w:rPr>
          <w:lang w:val="en-US"/>
        </w:rPr>
        <w:t>hidden</w:t>
      </w:r>
      <w:r w:rsidR="00661730">
        <w:rPr>
          <w:lang w:val="en-US"/>
        </w:rPr>
        <w:t xml:space="preserve"> </w:t>
      </w:r>
      <w:r>
        <w:rPr>
          <w:lang w:val="en-US"/>
        </w:rPr>
        <w:t>many</w:t>
      </w:r>
      <w:r w:rsidR="00661730">
        <w:rPr>
          <w:lang w:val="en-US"/>
        </w:rPr>
        <w:t xml:space="preserve"> </w:t>
      </w:r>
      <w:r>
        <w:rPr>
          <w:lang w:val="en-US"/>
        </w:rPr>
        <w:t>secrets</w:t>
      </w:r>
      <w:r w:rsidR="00661730">
        <w:rPr>
          <w:lang w:val="en-US"/>
        </w:rPr>
        <w:t xml:space="preserve"> </w:t>
      </w:r>
      <w:r>
        <w:rPr>
          <w:lang w:val="en-US"/>
        </w:rPr>
        <w:t>as</w:t>
      </w:r>
      <w:r w:rsidR="00661730">
        <w:rPr>
          <w:lang w:val="en-US"/>
        </w:rPr>
        <w:t xml:space="preserve"> </w:t>
      </w:r>
      <w:r>
        <w:rPr>
          <w:lang w:val="en-US"/>
        </w:rPr>
        <w:t>the</w:t>
      </w:r>
      <w:r w:rsidR="00661730">
        <w:rPr>
          <w:lang w:val="en-US"/>
        </w:rPr>
        <w:t xml:space="preserve"> </w:t>
      </w:r>
      <w:r>
        <w:rPr>
          <w:lang w:val="en-US"/>
        </w:rPr>
        <w:t>profile</w:t>
      </w:r>
      <w:r w:rsidR="00661730">
        <w:rPr>
          <w:lang w:val="en-US"/>
        </w:rPr>
        <w:t xml:space="preserve"> </w:t>
      </w:r>
      <w:r>
        <w:rPr>
          <w:lang w:val="en-US"/>
        </w:rPr>
        <w:t>of</w:t>
      </w:r>
      <w:r w:rsidR="00661730">
        <w:rPr>
          <w:lang w:val="en-US"/>
        </w:rPr>
        <w:t xml:space="preserve"> </w:t>
      </w:r>
      <w:r>
        <w:rPr>
          <w:lang w:val="en-US"/>
        </w:rPr>
        <w:t>the</w:t>
      </w:r>
      <w:r w:rsidR="00661730">
        <w:rPr>
          <w:lang w:val="en-US"/>
        </w:rPr>
        <w:t xml:space="preserve"> </w:t>
      </w:r>
      <w:r>
        <w:rPr>
          <w:lang w:val="en-US"/>
        </w:rPr>
        <w:t>shot,</w:t>
      </w:r>
      <w:r w:rsidR="00661730">
        <w:rPr>
          <w:lang w:val="en-US"/>
        </w:rPr>
        <w:t xml:space="preserve"> </w:t>
      </w:r>
      <w:r>
        <w:rPr>
          <w:lang w:val="en-US"/>
        </w:rPr>
        <w:t>the</w:t>
      </w:r>
      <w:r w:rsidR="00661730">
        <w:rPr>
          <w:lang w:val="en-US"/>
        </w:rPr>
        <w:t xml:space="preserve"> </w:t>
      </w:r>
      <w:r>
        <w:rPr>
          <w:lang w:val="en-US"/>
        </w:rPr>
        <w:t>weight</w:t>
      </w:r>
      <w:r w:rsidR="00661730">
        <w:rPr>
          <w:lang w:val="en-US"/>
        </w:rPr>
        <w:t xml:space="preserve"> </w:t>
      </w:r>
      <w:r>
        <w:rPr>
          <w:lang w:val="en-US"/>
        </w:rPr>
        <w:t>of</w:t>
      </w:r>
      <w:r w:rsidR="00661730">
        <w:rPr>
          <w:lang w:val="en-US"/>
        </w:rPr>
        <w:t xml:space="preserve"> </w:t>
      </w:r>
      <w:r>
        <w:rPr>
          <w:lang w:val="en-US"/>
        </w:rPr>
        <w:t>the</w:t>
      </w:r>
      <w:r w:rsidR="00661730">
        <w:rPr>
          <w:lang w:val="en-US"/>
        </w:rPr>
        <w:t xml:space="preserve"> </w:t>
      </w:r>
      <w:r>
        <w:rPr>
          <w:lang w:val="en-US"/>
        </w:rPr>
        <w:t>nail,</w:t>
      </w:r>
      <w:r w:rsidR="00661730">
        <w:rPr>
          <w:lang w:val="en-US"/>
        </w:rPr>
        <w:t xml:space="preserve"> </w:t>
      </w:r>
      <w:r>
        <w:rPr>
          <w:lang w:val="en-US"/>
        </w:rPr>
        <w:t>the</w:t>
      </w:r>
      <w:r w:rsidR="00661730">
        <w:rPr>
          <w:lang w:val="en-US"/>
        </w:rPr>
        <w:t xml:space="preserve"> </w:t>
      </w:r>
      <w:r>
        <w:rPr>
          <w:lang w:val="en-US"/>
        </w:rPr>
        <w:t>main</w:t>
      </w:r>
      <w:r w:rsidR="00661730">
        <w:rPr>
          <w:lang w:val="en-US"/>
        </w:rPr>
        <w:t xml:space="preserve"> </w:t>
      </w:r>
      <w:r>
        <w:rPr>
          <w:lang w:val="en-US"/>
        </w:rPr>
        <w:t>cause</w:t>
      </w:r>
      <w:r w:rsidR="00661730">
        <w:rPr>
          <w:lang w:val="en-US"/>
        </w:rPr>
        <w:t xml:space="preserve"> </w:t>
      </w:r>
      <w:r>
        <w:rPr>
          <w:lang w:val="en-US"/>
        </w:rPr>
        <w:t>of</w:t>
      </w:r>
      <w:r w:rsidR="00661730">
        <w:rPr>
          <w:lang w:val="en-US"/>
        </w:rPr>
        <w:t xml:space="preserve"> </w:t>
      </w:r>
      <w:r>
        <w:rPr>
          <w:lang w:val="en-US"/>
        </w:rPr>
        <w:t>small</w:t>
      </w:r>
      <w:r w:rsidR="00661730">
        <w:rPr>
          <w:lang w:val="en-US"/>
        </w:rPr>
        <w:t xml:space="preserve"> </w:t>
      </w:r>
      <w:r>
        <w:rPr>
          <w:lang w:val="en-US"/>
        </w:rPr>
        <w:t>fissures,</w:t>
      </w:r>
      <w:r w:rsidR="00661730">
        <w:rPr>
          <w:lang w:val="en-US"/>
        </w:rPr>
        <w:t xml:space="preserve"> </w:t>
      </w:r>
      <w:r>
        <w:rPr>
          <w:lang w:val="en-US"/>
        </w:rPr>
        <w:t>scattering</w:t>
      </w:r>
      <w:r w:rsidR="00661730">
        <w:rPr>
          <w:lang w:val="en-US"/>
        </w:rPr>
        <w:t xml:space="preserve"> </w:t>
      </w:r>
      <w:r>
        <w:rPr>
          <w:lang w:val="en-US"/>
        </w:rPr>
        <w:t>of</w:t>
      </w:r>
      <w:r w:rsidR="00661730">
        <w:rPr>
          <w:lang w:val="en-US"/>
        </w:rPr>
        <w:t xml:space="preserve"> </w:t>
      </w:r>
      <w:r>
        <w:rPr>
          <w:lang w:val="en-US"/>
        </w:rPr>
        <w:t>the</w:t>
      </w:r>
      <w:r w:rsidR="00661730">
        <w:rPr>
          <w:lang w:val="en-US"/>
        </w:rPr>
        <w:t xml:space="preserve"> </w:t>
      </w:r>
      <w:r>
        <w:rPr>
          <w:lang w:val="en-US"/>
        </w:rPr>
        <w:t>powder</w:t>
      </w:r>
      <w:r w:rsidR="00661730">
        <w:rPr>
          <w:lang w:val="en-US"/>
        </w:rPr>
        <w:t xml:space="preserve"> </w:t>
      </w:r>
      <w:r>
        <w:rPr>
          <w:lang w:val="en-US"/>
        </w:rPr>
        <w:t>on</w:t>
      </w:r>
      <w:r w:rsidR="00661730">
        <w:rPr>
          <w:lang w:val="en-US"/>
        </w:rPr>
        <w:t xml:space="preserve"> </w:t>
      </w:r>
      <w:r>
        <w:rPr>
          <w:lang w:val="en-US"/>
        </w:rPr>
        <w:t>victim’s</w:t>
      </w:r>
      <w:r w:rsidR="00661730">
        <w:rPr>
          <w:lang w:val="en-US"/>
        </w:rPr>
        <w:t xml:space="preserve"> </w:t>
      </w:r>
      <w:r>
        <w:rPr>
          <w:lang w:val="en-US"/>
        </w:rPr>
        <w:t>cranium.</w:t>
      </w:r>
    </w:p>
    <w:p w:rsidR="00BB2173" w:rsidRPr="00BB2173" w:rsidRDefault="00BB2173" w:rsidP="00C7246E">
      <w:pPr>
        <w:pStyle w:val="CommentText"/>
        <w:rPr>
          <w:lang w:val="en-US"/>
        </w:rPr>
      </w:pPr>
      <w:r>
        <w:rPr>
          <w:lang w:val="en-US"/>
        </w:rPr>
        <w:t>During</w:t>
      </w:r>
      <w:r w:rsidR="00661730">
        <w:rPr>
          <w:lang w:val="en-US"/>
        </w:rPr>
        <w:t xml:space="preserve"> </w:t>
      </w:r>
      <w:r>
        <w:rPr>
          <w:lang w:val="en-US"/>
        </w:rPr>
        <w:t>the</w:t>
      </w:r>
      <w:r w:rsidR="00661730">
        <w:rPr>
          <w:lang w:val="en-US"/>
        </w:rPr>
        <w:t xml:space="preserve"> </w:t>
      </w:r>
      <w:r>
        <w:rPr>
          <w:lang w:val="en-US"/>
        </w:rPr>
        <w:t>forensic</w:t>
      </w:r>
      <w:r w:rsidR="00661730">
        <w:rPr>
          <w:lang w:val="en-US"/>
        </w:rPr>
        <w:t xml:space="preserve"> </w:t>
      </w:r>
      <w:r w:rsidR="00DF4E1F">
        <w:rPr>
          <w:lang w:val="en-US"/>
        </w:rPr>
        <w:t>medical</w:t>
      </w:r>
      <w:r w:rsidR="00661730">
        <w:rPr>
          <w:lang w:val="en-US"/>
        </w:rPr>
        <w:t xml:space="preserve"> </w:t>
      </w:r>
      <w:r w:rsidR="00DF4E1F">
        <w:rPr>
          <w:lang w:val="en-US"/>
        </w:rPr>
        <w:t>examination</w:t>
      </w:r>
      <w:r w:rsidR="00661730">
        <w:rPr>
          <w:lang w:val="en-US"/>
        </w:rPr>
        <w:t xml:space="preserve"> </w:t>
      </w:r>
      <w:r w:rsidR="00DF4E1F">
        <w:rPr>
          <w:lang w:val="en-US"/>
        </w:rPr>
        <w:t>some</w:t>
      </w:r>
      <w:r w:rsidR="00661730">
        <w:rPr>
          <w:lang w:val="en-US"/>
        </w:rPr>
        <w:t xml:space="preserve"> </w:t>
      </w:r>
      <w:r w:rsidR="00DF4E1F">
        <w:rPr>
          <w:lang w:val="en-US"/>
        </w:rPr>
        <w:t>features</w:t>
      </w:r>
      <w:r w:rsidR="00661730">
        <w:rPr>
          <w:lang w:val="en-US"/>
        </w:rPr>
        <w:t xml:space="preserve"> </w:t>
      </w:r>
      <w:r w:rsidR="00DF4E1F">
        <w:rPr>
          <w:lang w:val="en-US"/>
        </w:rPr>
        <w:t>as</w:t>
      </w:r>
      <w:r w:rsidR="00661730">
        <w:rPr>
          <w:lang w:val="en-US"/>
        </w:rPr>
        <w:t xml:space="preserve"> </w:t>
      </w:r>
      <w:r w:rsidR="00DF4E1F">
        <w:rPr>
          <w:lang w:val="en-US"/>
        </w:rPr>
        <w:t>fissures</w:t>
      </w:r>
      <w:r w:rsidR="00661730">
        <w:rPr>
          <w:lang w:val="en-US"/>
        </w:rPr>
        <w:t xml:space="preserve"> </w:t>
      </w:r>
      <w:r w:rsidR="00DF4E1F">
        <w:rPr>
          <w:lang w:val="en-US"/>
        </w:rPr>
        <w:t>on</w:t>
      </w:r>
      <w:r w:rsidR="00661730">
        <w:rPr>
          <w:lang w:val="en-US"/>
        </w:rPr>
        <w:t xml:space="preserve"> </w:t>
      </w:r>
      <w:r w:rsidR="00DF4E1F">
        <w:rPr>
          <w:lang w:val="en-US"/>
        </w:rPr>
        <w:t>the</w:t>
      </w:r>
      <w:r w:rsidR="00661730">
        <w:rPr>
          <w:lang w:val="en-US"/>
        </w:rPr>
        <w:t xml:space="preserve"> </w:t>
      </w:r>
      <w:r w:rsidR="00DF4E1F">
        <w:rPr>
          <w:lang w:val="en-US"/>
        </w:rPr>
        <w:t>cranium</w:t>
      </w:r>
      <w:r w:rsidR="00661730">
        <w:rPr>
          <w:lang w:val="en-US"/>
        </w:rPr>
        <w:t xml:space="preserve"> </w:t>
      </w:r>
      <w:r w:rsidR="00DF4E1F">
        <w:rPr>
          <w:lang w:val="en-US"/>
        </w:rPr>
        <w:t>are</w:t>
      </w:r>
      <w:r w:rsidR="00661730">
        <w:rPr>
          <w:lang w:val="en-US"/>
        </w:rPr>
        <w:t xml:space="preserve"> </w:t>
      </w:r>
      <w:r w:rsidR="00DF4E1F">
        <w:rPr>
          <w:lang w:val="en-US"/>
        </w:rPr>
        <w:t>originated</w:t>
      </w:r>
      <w:r w:rsidR="00661730">
        <w:rPr>
          <w:lang w:val="en-US"/>
        </w:rPr>
        <w:t xml:space="preserve"> </w:t>
      </w:r>
      <w:r w:rsidR="00DF4E1F">
        <w:rPr>
          <w:lang w:val="en-US"/>
        </w:rPr>
        <w:t>from</w:t>
      </w:r>
      <w:r w:rsidR="00661730">
        <w:rPr>
          <w:lang w:val="en-US"/>
        </w:rPr>
        <w:t xml:space="preserve"> </w:t>
      </w:r>
      <w:r w:rsidR="00DF4E1F">
        <w:rPr>
          <w:lang w:val="en-US"/>
        </w:rPr>
        <w:t>degradation</w:t>
      </w:r>
      <w:r w:rsidR="00661730">
        <w:rPr>
          <w:lang w:val="en-US"/>
        </w:rPr>
        <w:t xml:space="preserve"> </w:t>
      </w:r>
      <w:r w:rsidR="00DF4E1F">
        <w:rPr>
          <w:lang w:val="en-US"/>
        </w:rPr>
        <w:t>as</w:t>
      </w:r>
      <w:r w:rsidR="00661730">
        <w:rPr>
          <w:lang w:val="en-US"/>
        </w:rPr>
        <w:t xml:space="preserve"> </w:t>
      </w:r>
      <w:r w:rsidR="00DF4E1F">
        <w:rPr>
          <w:lang w:val="en-US"/>
        </w:rPr>
        <w:t>corrosion</w:t>
      </w:r>
      <w:r w:rsidR="00661730">
        <w:rPr>
          <w:lang w:val="en-US"/>
        </w:rPr>
        <w:t xml:space="preserve"> </w:t>
      </w:r>
      <w:r w:rsidR="00DF4E1F">
        <w:rPr>
          <w:lang w:val="en-US"/>
        </w:rPr>
        <w:t>or</w:t>
      </w:r>
      <w:r w:rsidR="00661730">
        <w:rPr>
          <w:lang w:val="en-US"/>
        </w:rPr>
        <w:t xml:space="preserve"> </w:t>
      </w:r>
      <w:r w:rsidR="00DF4E1F">
        <w:rPr>
          <w:lang w:val="en-US"/>
        </w:rPr>
        <w:t>immediately</w:t>
      </w:r>
      <w:r w:rsidR="00661730">
        <w:rPr>
          <w:lang w:val="en-US"/>
        </w:rPr>
        <w:t xml:space="preserve"> </w:t>
      </w:r>
      <w:r w:rsidR="00DF4E1F">
        <w:rPr>
          <w:lang w:val="en-US"/>
        </w:rPr>
        <w:t>during</w:t>
      </w:r>
      <w:r w:rsidR="00661730">
        <w:rPr>
          <w:lang w:val="en-US"/>
        </w:rPr>
        <w:t xml:space="preserve"> </w:t>
      </w:r>
      <w:r w:rsidR="00DF4E1F">
        <w:rPr>
          <w:lang w:val="en-US"/>
        </w:rPr>
        <w:t>the</w:t>
      </w:r>
      <w:r w:rsidR="00661730">
        <w:rPr>
          <w:lang w:val="en-US"/>
        </w:rPr>
        <w:t xml:space="preserve"> </w:t>
      </w:r>
      <w:r w:rsidR="00DF4E1F">
        <w:rPr>
          <w:lang w:val="en-US"/>
        </w:rPr>
        <w:t>shot/fall</w:t>
      </w:r>
      <w:r w:rsidR="00661730">
        <w:rPr>
          <w:lang w:val="en-US"/>
        </w:rPr>
        <w:t xml:space="preserve"> </w:t>
      </w:r>
      <w:r w:rsidR="00DF4E1F">
        <w:rPr>
          <w:lang w:val="en-US"/>
        </w:rPr>
        <w:t>of</w:t>
      </w:r>
      <w:r w:rsidR="00661730">
        <w:rPr>
          <w:lang w:val="en-US"/>
        </w:rPr>
        <w:t xml:space="preserve"> </w:t>
      </w:r>
      <w:r w:rsidR="00DF4E1F">
        <w:rPr>
          <w:lang w:val="en-US"/>
        </w:rPr>
        <w:t>the</w:t>
      </w:r>
      <w:r w:rsidR="00661730">
        <w:rPr>
          <w:lang w:val="en-US"/>
        </w:rPr>
        <w:t xml:space="preserve"> </w:t>
      </w:r>
      <w:r w:rsidR="00DF4E1F">
        <w:rPr>
          <w:lang w:val="en-US"/>
        </w:rPr>
        <w:t>victim</w:t>
      </w:r>
      <w:r w:rsidR="00C7246E">
        <w:rPr>
          <w:lang w:val="en-US"/>
        </w:rPr>
        <w:t>.</w:t>
      </w:r>
    </w:p>
  </w:comment>
  <w:comment w:id="17" w:author="HP" w:date="2023-12-26T15:04:00Z" w:initials="H">
    <w:p w:rsidR="00DF4E1F" w:rsidRDefault="00C7246E" w:rsidP="00C7246E">
      <w:pPr>
        <w:pStyle w:val="CommentText"/>
      </w:pPr>
      <w:r>
        <w:rPr>
          <w:lang w:val="en-US"/>
        </w:rPr>
        <w:t>Conclusion</w:t>
      </w:r>
      <w:r w:rsidR="00661730">
        <w:rPr>
          <w:lang w:val="en-US"/>
        </w:rPr>
        <w:t xml:space="preserve"> </w:t>
      </w:r>
      <w:r>
        <w:rPr>
          <w:lang w:val="en-US"/>
        </w:rPr>
        <w:t>is</w:t>
      </w:r>
      <w:r w:rsidR="00661730">
        <w:rPr>
          <w:lang w:val="en-US"/>
        </w:rPr>
        <w:t xml:space="preserve"> </w:t>
      </w:r>
      <w:r>
        <w:rPr>
          <w:lang w:val="en-US"/>
        </w:rPr>
        <w:t>clear</w:t>
      </w:r>
      <w:r w:rsidR="00661730">
        <w:rPr>
          <w:lang w:val="en-US"/>
        </w:rPr>
        <w:t xml:space="preserve"> </w:t>
      </w:r>
      <w:r>
        <w:rPr>
          <w:lang w:val="en-US"/>
        </w:rPr>
        <w:t>enough.</w:t>
      </w:r>
    </w:p>
  </w:comment>
  <w:comment w:id="18" w:author="HP" w:date="2023-12-26T15:05:00Z" w:initials="H">
    <w:p w:rsidR="00DF4E1F" w:rsidRDefault="00DF4E1F" w:rsidP="00842FB6">
      <w:pPr>
        <w:pStyle w:val="CommentText"/>
      </w:pPr>
      <w:r>
        <w:rPr>
          <w:lang w:val="en-US"/>
        </w:rPr>
        <w:t>Lake</w:t>
      </w:r>
      <w:r>
        <w:rPr>
          <w:rStyle w:val="CommentReference"/>
        </w:rPr>
        <w:annotationRef/>
      </w:r>
      <w:r w:rsidR="00661730">
        <w:rPr>
          <w:lang w:val="en-US"/>
        </w:rPr>
        <w:t xml:space="preserve"> </w:t>
      </w:r>
      <w:r>
        <w:rPr>
          <w:lang w:val="en-US"/>
        </w:rPr>
        <w:t>of</w:t>
      </w:r>
      <w:r w:rsidR="00661730">
        <w:rPr>
          <w:lang w:val="en-US"/>
        </w:rPr>
        <w:t xml:space="preserve"> </w:t>
      </w:r>
      <w:r>
        <w:rPr>
          <w:lang w:val="en-US"/>
        </w:rPr>
        <w:t>acknowledgment.</w:t>
      </w:r>
    </w:p>
  </w:comment>
  <w:comment w:id="19" w:author="Kapil" w:date="2023-12-26T15:53:00Z" w:initials="K">
    <w:p w:rsidR="00E43AA4" w:rsidRDefault="00E43AA4" w:rsidP="00E43AA4">
      <w:pPr>
        <w:pStyle w:val="CommentText"/>
      </w:pPr>
      <w:r>
        <w:rPr>
          <w:rStyle w:val="CommentReference"/>
        </w:rPr>
        <w:annotationRef/>
      </w:r>
      <w:r w:rsidRPr="008E2CB3">
        <w:rPr>
          <w:rFonts w:ascii="Bookman Old Style" w:hAnsi="Bookman Old Style" w:cs="Times New Roman"/>
        </w:rPr>
        <w:t>Please add this section</w:t>
      </w:r>
    </w:p>
  </w:comment>
  <w:comment w:id="20" w:author="intel" w:date="2023-12-26T15:54:00Z" w:initials="i">
    <w:p w:rsidR="00484867" w:rsidRPr="006212BC" w:rsidRDefault="00484867" w:rsidP="00484867">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484867" w:rsidRDefault="00484867" w:rsidP="00484867">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w:t>
      </w:r>
      <w:r>
        <w:rPr>
          <w:rFonts w:ascii="Bookman Old Style" w:hAnsi="Bookman Old Style" w:cs="Times New Roman"/>
        </w:rPr>
        <w:t xml:space="preserve"> </w:t>
      </w:r>
      <w:r w:rsidRPr="006212BC">
        <w:rPr>
          <w:rFonts w:ascii="Bookman Old Style" w:hAnsi="Bookman Old Style" w:cs="Times New Roman"/>
        </w:rPr>
        <w:t>Pharm Res 2021; 6(1):34-37.</w:t>
      </w:r>
      <w:r w:rsidRPr="006212BC">
        <w:rPr>
          <w:color w:val="000000"/>
          <w:sz w:val="18"/>
          <w:szCs w:val="18"/>
        </w:rPr>
        <w:br/>
      </w:r>
      <w:r w:rsidRPr="006212BC">
        <w:rPr>
          <w:rStyle w:val="Hyperlink"/>
          <w:rFonts w:ascii="Bookman Old Style" w:hAnsi="Bookman Old Style"/>
        </w:rPr>
        <w:t>https://doi.org/10.22270/ujpr.v6i1.537</w:t>
      </w:r>
    </w:p>
    <w:p w:rsidR="00484867" w:rsidRDefault="00484867" w:rsidP="00484867">
      <w:pPr>
        <w:spacing w:after="0"/>
        <w:rPr>
          <w:rFonts w:ascii="Bookman Old Style" w:hAnsi="Bookman Old Style" w:cs="Times New Roman"/>
          <w:b/>
          <w:color w:val="00B050"/>
        </w:rPr>
      </w:pPr>
    </w:p>
    <w:p w:rsidR="00484867" w:rsidRDefault="00484867" w:rsidP="00484867">
      <w:pPr>
        <w:pStyle w:val="CommentText"/>
        <w:rPr>
          <w:rStyle w:val="Hyperlink"/>
          <w:rFonts w:ascii="Bookman Old Style" w:hAnsi="Bookman Old Style"/>
        </w:rPr>
      </w:pPr>
      <w:r w:rsidRPr="00100B8B">
        <w:rPr>
          <w:rFonts w:ascii="Bookman Old Style" w:eastAsiaTheme="minorEastAsia" w:hAnsi="Bookman Old Style" w:cs="Times New Roman"/>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484867" w:rsidRPr="00100B8B" w:rsidRDefault="00484867" w:rsidP="00484867">
      <w:pPr>
        <w:pStyle w:val="CommentText"/>
        <w:rPr>
          <w:rFonts w:ascii="Bookman Old Style" w:eastAsiaTheme="minorEastAsia" w:hAnsi="Bookman Old Style" w:cs="Times New Roman"/>
          <w:sz w:val="22"/>
          <w:szCs w:val="22"/>
        </w:rPr>
      </w:pPr>
      <w:r w:rsidRPr="00100B8B">
        <w:rPr>
          <w:rFonts w:ascii="Bookman Old Style" w:eastAsiaTheme="minorEastAsia" w:hAnsi="Bookman Old Style" w:cs="Times New Roman"/>
          <w:sz w:val="22"/>
          <w:szCs w:val="22"/>
        </w:rPr>
        <w:t xml:space="preserve">  This applies to all.</w:t>
      </w:r>
    </w:p>
    <w:p w:rsidR="00484867" w:rsidRDefault="00484867">
      <w:pPr>
        <w:pStyle w:val="CommentText"/>
      </w:pPr>
    </w:p>
  </w:comment>
  <w:comment w:id="21" w:author="HP" w:date="2023-12-26T15:05:00Z" w:initials="H">
    <w:p w:rsidR="00DF4E1F" w:rsidRDefault="00DF4E1F">
      <w:pPr>
        <w:pStyle w:val="CommentText"/>
      </w:pPr>
      <w:r>
        <w:rPr>
          <w:rStyle w:val="CommentReference"/>
        </w:rPr>
        <w:annotationRef/>
      </w:r>
      <w:r>
        <w:rPr>
          <w:lang w:val="en-US"/>
        </w:rPr>
        <w:t>The</w:t>
      </w:r>
      <w:r w:rsidR="00661730">
        <w:rPr>
          <w:lang w:val="en-US"/>
        </w:rPr>
        <w:t xml:space="preserve"> </w:t>
      </w:r>
      <w:r>
        <w:rPr>
          <w:lang w:val="en-US"/>
        </w:rPr>
        <w:t>first</w:t>
      </w:r>
      <w:r w:rsidR="00661730">
        <w:rPr>
          <w:lang w:val="en-US"/>
        </w:rPr>
        <w:t xml:space="preserve"> </w:t>
      </w:r>
      <w:r>
        <w:rPr>
          <w:lang w:val="en-US"/>
        </w:rPr>
        <w:t>three</w:t>
      </w:r>
      <w:r w:rsidR="00661730">
        <w:rPr>
          <w:lang w:val="en-US"/>
        </w:rPr>
        <w:t xml:space="preserve"> </w:t>
      </w:r>
      <w:r>
        <w:rPr>
          <w:lang w:val="en-US"/>
        </w:rPr>
        <w:t>references</w:t>
      </w:r>
      <w:r w:rsidR="00661730">
        <w:rPr>
          <w:lang w:val="en-US"/>
        </w:rPr>
        <w:t xml:space="preserve"> </w:t>
      </w:r>
      <w:r>
        <w:rPr>
          <w:lang w:val="en-US"/>
        </w:rPr>
        <w:t>are</w:t>
      </w:r>
      <w:r w:rsidR="00661730">
        <w:rPr>
          <w:lang w:val="en-US"/>
        </w:rPr>
        <w:t xml:space="preserve"> </w:t>
      </w:r>
      <w:r>
        <w:rPr>
          <w:lang w:val="en-US"/>
        </w:rPr>
        <w:t>Bulgarian.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08A595" w15:done="0"/>
  <w15:commentEx w15:paraId="20C4F60F" w15:done="0"/>
  <w15:commentEx w15:paraId="1B500008" w15:done="0"/>
  <w15:commentEx w15:paraId="74F01251" w15:done="0"/>
  <w15:commentEx w15:paraId="49E9F4F8" w15:done="0"/>
  <w15:commentEx w15:paraId="6CA37674" w15:done="0"/>
  <w15:commentEx w15:paraId="13F9F1D0" w15:done="0"/>
  <w15:commentEx w15:paraId="6705E3A8" w15:done="0"/>
  <w15:commentEx w15:paraId="0DF3C99A" w15:done="0"/>
  <w15:commentEx w15:paraId="4BB514F0" w15:done="0"/>
  <w15:commentEx w15:paraId="54A5423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664" w:rsidRDefault="00142664" w:rsidP="00F428F8">
      <w:pPr>
        <w:spacing w:after="0" w:line="240" w:lineRule="auto"/>
      </w:pPr>
      <w:r>
        <w:separator/>
      </w:r>
    </w:p>
  </w:endnote>
  <w:endnote w:type="continuationSeparator" w:id="1">
    <w:p w:rsidR="00142664" w:rsidRDefault="00142664" w:rsidP="00F42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F8" w:rsidRDefault="00F428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F8" w:rsidRDefault="00F428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F8" w:rsidRDefault="00F428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664" w:rsidRDefault="00142664" w:rsidP="00F428F8">
      <w:pPr>
        <w:spacing w:after="0" w:line="240" w:lineRule="auto"/>
      </w:pPr>
      <w:r>
        <w:separator/>
      </w:r>
    </w:p>
  </w:footnote>
  <w:footnote w:type="continuationSeparator" w:id="1">
    <w:p w:rsidR="00142664" w:rsidRDefault="00142664" w:rsidP="00F428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F8" w:rsidRDefault="00BB48BC">
    <w:pPr>
      <w:pStyle w:val="Header"/>
    </w:pPr>
    <w:r w:rsidRPr="00BB48B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057126" o:spid="_x0000_s2050"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F8" w:rsidRDefault="00BB48BC">
    <w:pPr>
      <w:pStyle w:val="Header"/>
    </w:pPr>
    <w:r w:rsidRPr="00BB48B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057127" o:spid="_x0000_s2051"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F8" w:rsidRDefault="00BB48BC">
    <w:pPr>
      <w:pStyle w:val="Header"/>
    </w:pPr>
    <w:r w:rsidRPr="00BB48B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057125" o:spid="_x0000_s2049"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CE363E"/>
    <w:rsid w:val="000D42F7"/>
    <w:rsid w:val="000D6AC0"/>
    <w:rsid w:val="00103DD5"/>
    <w:rsid w:val="00113DFF"/>
    <w:rsid w:val="00125D57"/>
    <w:rsid w:val="00130D83"/>
    <w:rsid w:val="001327DB"/>
    <w:rsid w:val="00134871"/>
    <w:rsid w:val="001412E4"/>
    <w:rsid w:val="00142664"/>
    <w:rsid w:val="001B6434"/>
    <w:rsid w:val="001C7878"/>
    <w:rsid w:val="002454DA"/>
    <w:rsid w:val="002858F1"/>
    <w:rsid w:val="002C6473"/>
    <w:rsid w:val="002F2810"/>
    <w:rsid w:val="002F7FCD"/>
    <w:rsid w:val="00323EB5"/>
    <w:rsid w:val="00325D78"/>
    <w:rsid w:val="00327BBE"/>
    <w:rsid w:val="003623BD"/>
    <w:rsid w:val="00390511"/>
    <w:rsid w:val="003A30E5"/>
    <w:rsid w:val="003A4FFA"/>
    <w:rsid w:val="004001BE"/>
    <w:rsid w:val="00415564"/>
    <w:rsid w:val="00461672"/>
    <w:rsid w:val="004622C3"/>
    <w:rsid w:val="00475E42"/>
    <w:rsid w:val="00484867"/>
    <w:rsid w:val="004B34A1"/>
    <w:rsid w:val="004E1842"/>
    <w:rsid w:val="004E2678"/>
    <w:rsid w:val="004E59E4"/>
    <w:rsid w:val="005255AC"/>
    <w:rsid w:val="00546002"/>
    <w:rsid w:val="00562CBC"/>
    <w:rsid w:val="00566983"/>
    <w:rsid w:val="005B6D96"/>
    <w:rsid w:val="005F4F2B"/>
    <w:rsid w:val="00606EDB"/>
    <w:rsid w:val="00612BB9"/>
    <w:rsid w:val="00620BA8"/>
    <w:rsid w:val="006376BA"/>
    <w:rsid w:val="00661730"/>
    <w:rsid w:val="006627E3"/>
    <w:rsid w:val="006816C4"/>
    <w:rsid w:val="00681E11"/>
    <w:rsid w:val="006B2365"/>
    <w:rsid w:val="006C18EB"/>
    <w:rsid w:val="007136DE"/>
    <w:rsid w:val="00727EC0"/>
    <w:rsid w:val="00772E7A"/>
    <w:rsid w:val="00775931"/>
    <w:rsid w:val="0077743B"/>
    <w:rsid w:val="007C1032"/>
    <w:rsid w:val="007D57E2"/>
    <w:rsid w:val="00801C38"/>
    <w:rsid w:val="00804B00"/>
    <w:rsid w:val="00817666"/>
    <w:rsid w:val="00822BF3"/>
    <w:rsid w:val="00842FB6"/>
    <w:rsid w:val="00847442"/>
    <w:rsid w:val="00854ABD"/>
    <w:rsid w:val="008562FC"/>
    <w:rsid w:val="00921308"/>
    <w:rsid w:val="00930E8B"/>
    <w:rsid w:val="009539A0"/>
    <w:rsid w:val="00982DFF"/>
    <w:rsid w:val="00986C05"/>
    <w:rsid w:val="009A560F"/>
    <w:rsid w:val="009F273C"/>
    <w:rsid w:val="00A260AE"/>
    <w:rsid w:val="00A77574"/>
    <w:rsid w:val="00A86C3A"/>
    <w:rsid w:val="00A95E98"/>
    <w:rsid w:val="00B072D4"/>
    <w:rsid w:val="00B93EBF"/>
    <w:rsid w:val="00BA64FD"/>
    <w:rsid w:val="00BA66ED"/>
    <w:rsid w:val="00BB2173"/>
    <w:rsid w:val="00BB48BC"/>
    <w:rsid w:val="00C051BC"/>
    <w:rsid w:val="00C607C8"/>
    <w:rsid w:val="00C66FEB"/>
    <w:rsid w:val="00C7196C"/>
    <w:rsid w:val="00C7246E"/>
    <w:rsid w:val="00C76E39"/>
    <w:rsid w:val="00CA0207"/>
    <w:rsid w:val="00CA7AA4"/>
    <w:rsid w:val="00CE363E"/>
    <w:rsid w:val="00D4444D"/>
    <w:rsid w:val="00D45053"/>
    <w:rsid w:val="00D71AC1"/>
    <w:rsid w:val="00DA2EBC"/>
    <w:rsid w:val="00DD06A4"/>
    <w:rsid w:val="00DE710C"/>
    <w:rsid w:val="00DF1A76"/>
    <w:rsid w:val="00DF4E1F"/>
    <w:rsid w:val="00E00D4A"/>
    <w:rsid w:val="00E43AA4"/>
    <w:rsid w:val="00E47D5B"/>
    <w:rsid w:val="00E55A97"/>
    <w:rsid w:val="00E735DC"/>
    <w:rsid w:val="00E86AC1"/>
    <w:rsid w:val="00EA428C"/>
    <w:rsid w:val="00F428F8"/>
    <w:rsid w:val="00F77C1D"/>
    <w:rsid w:val="00F90206"/>
    <w:rsid w:val="00FA7EF5"/>
    <w:rsid w:val="00FB2324"/>
    <w:rsid w:val="00FC79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4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
    <w:basedOn w:val="DefaultParagraphFont"/>
    <w:rsid w:val="003A4FFA"/>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Exact">
    <w:name w:val="Подпись к картинке Exact"/>
    <w:basedOn w:val="DefaultParagraphFont"/>
    <w:link w:val="a"/>
    <w:rsid w:val="00DF1A76"/>
    <w:rPr>
      <w:rFonts w:ascii="Calibri" w:eastAsia="Calibri" w:hAnsi="Calibri" w:cs="Calibri"/>
      <w:i/>
      <w:iCs/>
      <w:sz w:val="18"/>
      <w:szCs w:val="18"/>
      <w:shd w:val="clear" w:color="auto" w:fill="FFFFFF"/>
    </w:rPr>
  </w:style>
  <w:style w:type="paragraph" w:customStyle="1" w:styleId="a">
    <w:name w:val="Подпись к картинке"/>
    <w:basedOn w:val="Normal"/>
    <w:link w:val="Exact"/>
    <w:rsid w:val="00DF1A76"/>
    <w:pPr>
      <w:widowControl w:val="0"/>
      <w:shd w:val="clear" w:color="auto" w:fill="FFFFFF"/>
      <w:spacing w:after="0" w:line="226" w:lineRule="exact"/>
      <w:jc w:val="center"/>
    </w:pPr>
    <w:rPr>
      <w:rFonts w:ascii="Calibri" w:eastAsia="Calibri" w:hAnsi="Calibri" w:cs="Calibri"/>
      <w:i/>
      <w:iCs/>
      <w:sz w:val="18"/>
      <w:szCs w:val="18"/>
    </w:rPr>
  </w:style>
  <w:style w:type="character" w:styleId="CommentReference">
    <w:name w:val="annotation reference"/>
    <w:basedOn w:val="DefaultParagraphFont"/>
    <w:uiPriority w:val="99"/>
    <w:unhideWhenUsed/>
    <w:rsid w:val="00E47D5B"/>
    <w:rPr>
      <w:sz w:val="16"/>
      <w:szCs w:val="16"/>
    </w:rPr>
  </w:style>
  <w:style w:type="paragraph" w:styleId="CommentText">
    <w:name w:val="annotation text"/>
    <w:basedOn w:val="Normal"/>
    <w:link w:val="CommentTextChar"/>
    <w:uiPriority w:val="99"/>
    <w:unhideWhenUsed/>
    <w:rsid w:val="00E47D5B"/>
    <w:pPr>
      <w:spacing w:line="240" w:lineRule="auto"/>
    </w:pPr>
    <w:rPr>
      <w:sz w:val="20"/>
      <w:szCs w:val="20"/>
    </w:rPr>
  </w:style>
  <w:style w:type="character" w:customStyle="1" w:styleId="CommentTextChar">
    <w:name w:val="Comment Text Char"/>
    <w:basedOn w:val="DefaultParagraphFont"/>
    <w:link w:val="CommentText"/>
    <w:uiPriority w:val="99"/>
    <w:rsid w:val="00E47D5B"/>
    <w:rPr>
      <w:sz w:val="20"/>
      <w:szCs w:val="20"/>
    </w:rPr>
  </w:style>
  <w:style w:type="paragraph" w:styleId="CommentSubject">
    <w:name w:val="annotation subject"/>
    <w:basedOn w:val="CommentText"/>
    <w:next w:val="CommentText"/>
    <w:link w:val="CommentSubjectChar"/>
    <w:uiPriority w:val="99"/>
    <w:semiHidden/>
    <w:unhideWhenUsed/>
    <w:rsid w:val="00E47D5B"/>
    <w:rPr>
      <w:b/>
      <w:bCs/>
    </w:rPr>
  </w:style>
  <w:style w:type="character" w:customStyle="1" w:styleId="CommentSubjectChar">
    <w:name w:val="Comment Subject Char"/>
    <w:basedOn w:val="CommentTextChar"/>
    <w:link w:val="CommentSubject"/>
    <w:uiPriority w:val="99"/>
    <w:semiHidden/>
    <w:rsid w:val="00E47D5B"/>
    <w:rPr>
      <w:b/>
      <w:bCs/>
      <w:sz w:val="20"/>
      <w:szCs w:val="20"/>
    </w:rPr>
  </w:style>
  <w:style w:type="paragraph" w:styleId="BalloonText">
    <w:name w:val="Balloon Text"/>
    <w:basedOn w:val="Normal"/>
    <w:link w:val="BalloonTextChar"/>
    <w:uiPriority w:val="99"/>
    <w:semiHidden/>
    <w:unhideWhenUsed/>
    <w:rsid w:val="00E47D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D5B"/>
    <w:rPr>
      <w:rFonts w:ascii="Segoe UI" w:hAnsi="Segoe UI" w:cs="Segoe UI"/>
      <w:sz w:val="18"/>
      <w:szCs w:val="18"/>
    </w:rPr>
  </w:style>
  <w:style w:type="paragraph" w:styleId="ListParagraph">
    <w:name w:val="List Paragraph"/>
    <w:basedOn w:val="Normal"/>
    <w:uiPriority w:val="34"/>
    <w:qFormat/>
    <w:rsid w:val="00982DFF"/>
    <w:pPr>
      <w:ind w:left="720"/>
      <w:contextualSpacing/>
    </w:pPr>
  </w:style>
  <w:style w:type="table" w:styleId="TableGrid">
    <w:name w:val="Table Grid"/>
    <w:basedOn w:val="TableNormal"/>
    <w:uiPriority w:val="39"/>
    <w:rsid w:val="00982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428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28F8"/>
  </w:style>
  <w:style w:type="paragraph" w:styleId="Footer">
    <w:name w:val="footer"/>
    <w:basedOn w:val="Normal"/>
    <w:link w:val="FooterChar"/>
    <w:uiPriority w:val="99"/>
    <w:semiHidden/>
    <w:unhideWhenUsed/>
    <w:rsid w:val="00F428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28F8"/>
  </w:style>
  <w:style w:type="paragraph" w:styleId="NormalWeb">
    <w:name w:val="Normal (Web)"/>
    <w:basedOn w:val="Normal"/>
    <w:rsid w:val="00A95E98"/>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styleId="Hyperlink">
    <w:name w:val="Hyperlink"/>
    <w:basedOn w:val="DefaultParagraphFont"/>
    <w:unhideWhenUsed/>
    <w:rsid w:val="00E43AA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image" Target="media/image7.jpeg"/><Relationship Id="rId3" Type="http://schemas.openxmlformats.org/officeDocument/2006/relationships/webSettings" Target="web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5</Pages>
  <Words>1304</Words>
  <Characters>7437</Characters>
  <Application>Microsoft Office Word</Application>
  <DocSecurity>0</DocSecurity>
  <Lines>61</Lines>
  <Paragraphs>17</Paragraphs>
  <ScaleCrop>false</ScaleCrop>
  <HeadingPairs>
    <vt:vector size="4" baseType="variant">
      <vt:variant>
        <vt:lpstr>Titre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intel</cp:lastModifiedBy>
  <cp:revision>25</cp:revision>
  <dcterms:created xsi:type="dcterms:W3CDTF">2022-09-08T08:47:00Z</dcterms:created>
  <dcterms:modified xsi:type="dcterms:W3CDTF">2023-12-26T10:24:00Z</dcterms:modified>
</cp:coreProperties>
</file>